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B2F01" w:rsidRDefault="001B3982" w:rsidP="006510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2F01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0368F7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265701">
        <w:rPr>
          <w:rFonts w:ascii="Times New Roman" w:eastAsia="Times New Roman" w:hAnsi="Times New Roman"/>
          <w:sz w:val="24"/>
          <w:szCs w:val="24"/>
          <w:lang w:eastAsia="ru-RU"/>
        </w:rPr>
        <w:t xml:space="preserve"> січня </w:t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>201</w:t>
      </w:r>
      <w:r w:rsidR="005509F7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bookmarkStart w:id="0" w:name="_GoBack"/>
      <w:bookmarkEnd w:id="0"/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</w:t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A72BED" w:rsidRPr="006B2F0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2676E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A72BED" w:rsidRPr="006B2F01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F275C6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A72BED" w:rsidRPr="006B2F0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265701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en-US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A22795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1/дс-18</w:t>
      </w:r>
    </w:p>
    <w:p w:rsidR="004B12C7" w:rsidRPr="00F80F8D" w:rsidRDefault="004B12C7" w:rsidP="004B12C7">
      <w:pPr>
        <w:widowControl w:val="0"/>
        <w:spacing w:after="0" w:line="552" w:lineRule="exact"/>
        <w:ind w:left="20"/>
        <w:jc w:val="both"/>
        <w:rPr>
          <w:rFonts w:ascii="Times New Roman" w:eastAsia="Times New Roman" w:hAnsi="Times New Roman"/>
          <w:sz w:val="24"/>
          <w:szCs w:val="24"/>
        </w:rPr>
      </w:pPr>
      <w:r w:rsidRPr="00F80F8D">
        <w:rPr>
          <w:rFonts w:ascii="Times New Roman" w:eastAsia="Times New Roman" w:hAnsi="Times New Roman"/>
          <w:color w:val="000000"/>
          <w:sz w:val="24"/>
          <w:szCs w:val="24"/>
        </w:rPr>
        <w:t>Вища кваліфікаційна комісія суддів України у складі колегії:</w:t>
      </w:r>
    </w:p>
    <w:p w:rsidR="004B12C7" w:rsidRPr="00F80F8D" w:rsidRDefault="00D85F55" w:rsidP="004B12C7">
      <w:pPr>
        <w:widowControl w:val="0"/>
        <w:spacing w:after="0" w:line="552" w:lineRule="exact"/>
        <w:ind w:left="20"/>
        <w:jc w:val="both"/>
        <w:rPr>
          <w:rFonts w:ascii="Times New Roman" w:eastAsia="Times New Roman" w:hAnsi="Times New Roman"/>
          <w:sz w:val="24"/>
          <w:szCs w:val="24"/>
        </w:rPr>
      </w:pPr>
      <w:r w:rsidRPr="00F80F8D">
        <w:rPr>
          <w:rFonts w:ascii="Times New Roman" w:eastAsia="Times New Roman" w:hAnsi="Times New Roman"/>
          <w:color w:val="000000"/>
          <w:sz w:val="24"/>
          <w:szCs w:val="24"/>
        </w:rPr>
        <w:t xml:space="preserve">головуючого – </w:t>
      </w:r>
      <w:r w:rsidR="004B12C7" w:rsidRPr="00F80F8D">
        <w:rPr>
          <w:rFonts w:ascii="Times New Roman" w:eastAsia="Times New Roman" w:hAnsi="Times New Roman"/>
          <w:color w:val="000000"/>
          <w:sz w:val="24"/>
          <w:szCs w:val="24"/>
        </w:rPr>
        <w:t>Устименко В.Є.,</w:t>
      </w:r>
    </w:p>
    <w:p w:rsidR="004B12C7" w:rsidRPr="00F80F8D" w:rsidRDefault="004B12C7" w:rsidP="004B12C7">
      <w:pPr>
        <w:widowControl w:val="0"/>
        <w:spacing w:after="0" w:line="552" w:lineRule="exact"/>
        <w:ind w:left="20"/>
        <w:jc w:val="both"/>
        <w:rPr>
          <w:rFonts w:ascii="Times New Roman" w:eastAsia="Times New Roman" w:hAnsi="Times New Roman"/>
          <w:sz w:val="24"/>
          <w:szCs w:val="24"/>
        </w:rPr>
      </w:pPr>
      <w:r w:rsidRPr="00F80F8D">
        <w:rPr>
          <w:rFonts w:ascii="Times New Roman" w:eastAsia="Times New Roman" w:hAnsi="Times New Roman"/>
          <w:color w:val="000000"/>
          <w:sz w:val="24"/>
          <w:szCs w:val="24"/>
        </w:rPr>
        <w:t xml:space="preserve">членів Комісії: </w:t>
      </w:r>
      <w:proofErr w:type="spellStart"/>
      <w:r w:rsidRPr="00F80F8D">
        <w:rPr>
          <w:rFonts w:ascii="Times New Roman" w:eastAsia="Times New Roman" w:hAnsi="Times New Roman"/>
          <w:color w:val="000000"/>
          <w:sz w:val="24"/>
          <w:szCs w:val="24"/>
        </w:rPr>
        <w:t>Луцюка</w:t>
      </w:r>
      <w:proofErr w:type="spellEnd"/>
      <w:r w:rsidRPr="00F80F8D">
        <w:rPr>
          <w:rFonts w:ascii="Times New Roman" w:eastAsia="Times New Roman" w:hAnsi="Times New Roman"/>
          <w:color w:val="000000"/>
          <w:sz w:val="24"/>
          <w:szCs w:val="24"/>
        </w:rPr>
        <w:t xml:space="preserve"> П.С., </w:t>
      </w:r>
      <w:proofErr w:type="spellStart"/>
      <w:r w:rsidRPr="00F80F8D">
        <w:rPr>
          <w:rFonts w:ascii="Times New Roman" w:eastAsia="Times New Roman" w:hAnsi="Times New Roman"/>
          <w:color w:val="000000"/>
          <w:sz w:val="24"/>
          <w:szCs w:val="24"/>
        </w:rPr>
        <w:t>Тітова</w:t>
      </w:r>
      <w:proofErr w:type="spellEnd"/>
      <w:r w:rsidRPr="00F80F8D">
        <w:rPr>
          <w:rFonts w:ascii="Times New Roman" w:eastAsia="Times New Roman" w:hAnsi="Times New Roman"/>
          <w:color w:val="000000"/>
          <w:sz w:val="24"/>
          <w:szCs w:val="24"/>
        </w:rPr>
        <w:t xml:space="preserve"> Ю.Г.,</w:t>
      </w:r>
    </w:p>
    <w:p w:rsidR="00150C39" w:rsidRPr="00F80F8D" w:rsidRDefault="00150C39" w:rsidP="004B12C7">
      <w:pPr>
        <w:widowControl w:val="0"/>
        <w:spacing w:after="279" w:line="278" w:lineRule="exact"/>
        <w:ind w:left="20" w:right="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4B12C7" w:rsidRPr="00F80F8D" w:rsidRDefault="004B12C7" w:rsidP="004B12C7">
      <w:pPr>
        <w:widowControl w:val="0"/>
        <w:spacing w:after="279" w:line="278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F80F8D">
        <w:rPr>
          <w:rFonts w:ascii="Times New Roman" w:eastAsia="Times New Roman" w:hAnsi="Times New Roman"/>
          <w:color w:val="000000"/>
          <w:sz w:val="24"/>
          <w:szCs w:val="24"/>
        </w:rPr>
        <w:t xml:space="preserve">розглянувши питання про виправлення описки у тексті рішення Вищої кваліфікаційної </w:t>
      </w:r>
      <w:r w:rsidR="00F80F8D" w:rsidRPr="00F80F8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F80F8D">
        <w:rPr>
          <w:rFonts w:ascii="Times New Roman" w:eastAsia="Times New Roman" w:hAnsi="Times New Roman"/>
          <w:color w:val="000000"/>
          <w:sz w:val="24"/>
          <w:szCs w:val="24"/>
        </w:rPr>
        <w:t xml:space="preserve">комісії суддів України від 22 вересня 2017 року № 35/дс-17 щодо допуску </w:t>
      </w:r>
      <w:proofErr w:type="spellStart"/>
      <w:r w:rsidRPr="00F80F8D">
        <w:rPr>
          <w:rFonts w:ascii="Times New Roman" w:eastAsia="Times New Roman" w:hAnsi="Times New Roman"/>
          <w:color w:val="000000"/>
          <w:sz w:val="24"/>
          <w:szCs w:val="24"/>
        </w:rPr>
        <w:t>Візітіву</w:t>
      </w:r>
      <w:proofErr w:type="spellEnd"/>
      <w:r w:rsidRPr="00F80F8D">
        <w:rPr>
          <w:rFonts w:ascii="Times New Roman" w:eastAsia="Times New Roman" w:hAnsi="Times New Roman"/>
          <w:color w:val="000000"/>
          <w:sz w:val="24"/>
          <w:szCs w:val="24"/>
        </w:rPr>
        <w:t xml:space="preserve"> Ірини Георгіївни до участі в оголошеному Комісією 03 квітня 2017 року доборі кандидатів на посаду судді місцевого суду,</w:t>
      </w:r>
    </w:p>
    <w:p w:rsidR="004B12C7" w:rsidRPr="00F80F8D" w:rsidRDefault="004B12C7" w:rsidP="004B12C7">
      <w:pPr>
        <w:widowControl w:val="0"/>
        <w:spacing w:after="268" w:line="230" w:lineRule="exact"/>
        <w:ind w:right="20"/>
        <w:jc w:val="center"/>
        <w:rPr>
          <w:rFonts w:ascii="Times New Roman" w:eastAsia="Times New Roman" w:hAnsi="Times New Roman"/>
          <w:sz w:val="24"/>
          <w:szCs w:val="24"/>
        </w:rPr>
      </w:pPr>
      <w:r w:rsidRPr="00F80F8D">
        <w:rPr>
          <w:rFonts w:ascii="Times New Roman" w:eastAsia="Times New Roman" w:hAnsi="Times New Roman"/>
          <w:color w:val="000000"/>
          <w:sz w:val="24"/>
          <w:szCs w:val="24"/>
        </w:rPr>
        <w:t>встановила:</w:t>
      </w:r>
    </w:p>
    <w:p w:rsidR="004B12C7" w:rsidRPr="00F80F8D" w:rsidRDefault="004B12C7" w:rsidP="004B12C7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80F8D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Вищої кваліфікаційної комісії суддів України від 22 вересня 2017 року </w:t>
      </w:r>
      <w:r w:rsidR="005F3F7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F80F8D">
        <w:rPr>
          <w:rFonts w:ascii="Times New Roman" w:eastAsia="Times New Roman" w:hAnsi="Times New Roman"/>
          <w:color w:val="000000"/>
          <w:sz w:val="24"/>
          <w:szCs w:val="24"/>
        </w:rPr>
        <w:t xml:space="preserve">№ 35/дс-17 </w:t>
      </w:r>
      <w:proofErr w:type="spellStart"/>
      <w:r w:rsidRPr="00F80F8D">
        <w:rPr>
          <w:rFonts w:ascii="Times New Roman" w:eastAsia="Times New Roman" w:hAnsi="Times New Roman"/>
          <w:color w:val="000000"/>
          <w:sz w:val="24"/>
          <w:szCs w:val="24"/>
        </w:rPr>
        <w:t>Візітіву</w:t>
      </w:r>
      <w:proofErr w:type="spellEnd"/>
      <w:r w:rsidRPr="00F80F8D">
        <w:rPr>
          <w:rFonts w:ascii="Times New Roman" w:eastAsia="Times New Roman" w:hAnsi="Times New Roman"/>
          <w:color w:val="000000"/>
          <w:sz w:val="24"/>
          <w:szCs w:val="24"/>
        </w:rPr>
        <w:t xml:space="preserve"> І.Г. відмовлено у допуску до участі у доборі кандидатів на посаду судді місцевого суду, оголошеному Комісією 03 квітня 2017 року.</w:t>
      </w:r>
    </w:p>
    <w:p w:rsidR="004B12C7" w:rsidRPr="00F80F8D" w:rsidRDefault="004B12C7" w:rsidP="004B12C7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80F8D">
        <w:rPr>
          <w:rFonts w:ascii="Times New Roman" w:eastAsia="Times New Roman" w:hAnsi="Times New Roman"/>
          <w:color w:val="000000"/>
          <w:sz w:val="24"/>
          <w:szCs w:val="24"/>
        </w:rPr>
        <w:t>Втім, у резолютивній частині рішення допущено описку, зокрема зазначено «Олені» замість Ірині.</w:t>
      </w:r>
    </w:p>
    <w:p w:rsidR="004B12C7" w:rsidRPr="00F80F8D" w:rsidRDefault="005F3F7C" w:rsidP="004B12C7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З</w:t>
      </w:r>
      <w:r w:rsidR="004B12C7" w:rsidRPr="005F3F7C">
        <w:rPr>
          <w:rFonts w:ascii="Times New Roman" w:eastAsia="Times New Roman" w:hAnsi="Times New Roman"/>
          <w:color w:val="000000"/>
          <w:sz w:val="24"/>
          <w:szCs w:val="24"/>
        </w:rPr>
        <w:t>г</w:t>
      </w:r>
      <w:r w:rsidR="004B12C7" w:rsidRPr="005F3F7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ідн</w:t>
      </w:r>
      <w:r w:rsidR="004B12C7" w:rsidRPr="005F3F7C">
        <w:rPr>
          <w:rFonts w:ascii="Times New Roman" w:eastAsia="Times New Roman" w:hAnsi="Times New Roman"/>
          <w:color w:val="000000"/>
          <w:sz w:val="24"/>
          <w:szCs w:val="24"/>
        </w:rPr>
        <w:t>о</w:t>
      </w:r>
      <w:r w:rsidR="004B12C7" w:rsidRPr="00F80F8D">
        <w:rPr>
          <w:rFonts w:ascii="Times New Roman" w:eastAsia="Times New Roman" w:hAnsi="Times New Roman"/>
          <w:color w:val="000000"/>
          <w:sz w:val="24"/>
          <w:szCs w:val="24"/>
        </w:rPr>
        <w:t xml:space="preserve"> з пунктом 4.11.10 Регламенту Комісії, затвердженого рішенням Комісії від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</w:t>
      </w:r>
      <w:r w:rsidR="004B12C7" w:rsidRPr="00F80F8D">
        <w:rPr>
          <w:rFonts w:ascii="Times New Roman" w:eastAsia="Times New Roman" w:hAnsi="Times New Roman"/>
          <w:color w:val="000000"/>
          <w:sz w:val="24"/>
          <w:szCs w:val="24"/>
        </w:rPr>
        <w:t>13 жовтня 2016 року № 81/зп-16 (зі змінами та доповненнями), Комісія може ухвалити рішення про виправлення допущених у рішенні описок.</w:t>
      </w:r>
    </w:p>
    <w:p w:rsidR="004B12C7" w:rsidRPr="00F80F8D" w:rsidRDefault="004B12C7" w:rsidP="004B12C7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80F8D">
        <w:rPr>
          <w:rFonts w:ascii="Times New Roman" w:eastAsia="Times New Roman" w:hAnsi="Times New Roman"/>
          <w:color w:val="000000"/>
          <w:sz w:val="24"/>
          <w:szCs w:val="24"/>
        </w:rPr>
        <w:t>Заслухавши доповідача, Комісія дійшла висновку про необхідність виправлення допущеної у рішенні від 22 вересня 2017 року № 35/дс-17 описки.</w:t>
      </w:r>
    </w:p>
    <w:p w:rsidR="004B12C7" w:rsidRPr="00F80F8D" w:rsidRDefault="004B12C7" w:rsidP="004B12C7">
      <w:pPr>
        <w:widowControl w:val="0"/>
        <w:spacing w:after="275" w:line="274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80F8D">
        <w:rPr>
          <w:rFonts w:ascii="Times New Roman" w:eastAsia="Times New Roman" w:hAnsi="Times New Roman"/>
          <w:color w:val="000000"/>
          <w:sz w:val="24"/>
          <w:szCs w:val="24"/>
        </w:rPr>
        <w:t>Керуючись статтями 92, 93, 101 Закону України «Про судоустрій і статус суддів», Регламентом Вищої кваліфікаційної комісії суддів України, Комісія</w:t>
      </w:r>
    </w:p>
    <w:p w:rsidR="004B12C7" w:rsidRPr="00F80F8D" w:rsidRDefault="004B12C7" w:rsidP="004B12C7">
      <w:pPr>
        <w:widowControl w:val="0"/>
        <w:spacing w:after="269" w:line="230" w:lineRule="exact"/>
        <w:ind w:right="20"/>
        <w:jc w:val="center"/>
        <w:rPr>
          <w:rFonts w:ascii="Times New Roman" w:eastAsia="Times New Roman" w:hAnsi="Times New Roman"/>
          <w:sz w:val="24"/>
          <w:szCs w:val="24"/>
        </w:rPr>
      </w:pPr>
      <w:r w:rsidRPr="00F80F8D">
        <w:rPr>
          <w:rFonts w:ascii="Times New Roman" w:eastAsia="Times New Roman" w:hAnsi="Times New Roman"/>
          <w:color w:val="000000"/>
          <w:sz w:val="24"/>
          <w:szCs w:val="24"/>
        </w:rPr>
        <w:t>вирішила:</w:t>
      </w:r>
    </w:p>
    <w:p w:rsidR="00F16892" w:rsidRPr="00F80F8D" w:rsidRDefault="004B12C7" w:rsidP="004B12C7">
      <w:pPr>
        <w:pStyle w:val="20"/>
        <w:shd w:val="clear" w:color="auto" w:fill="auto"/>
        <w:spacing w:before="0" w:line="278" w:lineRule="exact"/>
        <w:rPr>
          <w:color w:val="000000"/>
          <w:sz w:val="24"/>
          <w:szCs w:val="24"/>
        </w:rPr>
      </w:pPr>
      <w:r w:rsidRPr="00F80F8D">
        <w:rPr>
          <w:rFonts w:eastAsia="Courier New"/>
          <w:color w:val="000000"/>
          <w:sz w:val="24"/>
          <w:szCs w:val="24"/>
          <w:lang w:eastAsia="uk-UA"/>
        </w:rPr>
        <w:t>виправити описку у резолютивній частині рішення Вищої кваліфікаційної комісії суддів України від 22 вересня 2017 року № 35/дс-17, замість слів «</w:t>
      </w:r>
      <w:proofErr w:type="spellStart"/>
      <w:r w:rsidRPr="00F80F8D">
        <w:rPr>
          <w:rFonts w:eastAsia="Courier New"/>
          <w:color w:val="000000"/>
          <w:sz w:val="24"/>
          <w:szCs w:val="24"/>
          <w:lang w:eastAsia="uk-UA"/>
        </w:rPr>
        <w:t>Візітіву</w:t>
      </w:r>
      <w:proofErr w:type="spellEnd"/>
      <w:r w:rsidRPr="00F80F8D">
        <w:rPr>
          <w:rFonts w:eastAsia="Courier New"/>
          <w:color w:val="000000"/>
          <w:sz w:val="24"/>
          <w:szCs w:val="24"/>
          <w:lang w:eastAsia="uk-UA"/>
        </w:rPr>
        <w:t xml:space="preserve"> Олені Георгіївні» зазначити «</w:t>
      </w:r>
      <w:proofErr w:type="spellStart"/>
      <w:r w:rsidRPr="00F80F8D">
        <w:rPr>
          <w:rFonts w:eastAsia="Courier New"/>
          <w:color w:val="000000"/>
          <w:sz w:val="24"/>
          <w:szCs w:val="24"/>
          <w:lang w:eastAsia="uk-UA"/>
        </w:rPr>
        <w:t>Візітіву</w:t>
      </w:r>
      <w:proofErr w:type="spellEnd"/>
      <w:r w:rsidRPr="00F80F8D">
        <w:rPr>
          <w:rFonts w:eastAsia="Courier New"/>
          <w:color w:val="000000"/>
          <w:sz w:val="24"/>
          <w:szCs w:val="24"/>
          <w:lang w:eastAsia="uk-UA"/>
        </w:rPr>
        <w:t xml:space="preserve"> Ірині Георгіївні».</w:t>
      </w:r>
    </w:p>
    <w:p w:rsidR="00312B07" w:rsidRPr="00F80F8D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F80F8D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F80F8D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F80F8D">
        <w:rPr>
          <w:rFonts w:ascii="Times New Roman" w:eastAsia="Times New Roman" w:hAnsi="Times New Roman"/>
          <w:sz w:val="24"/>
          <w:szCs w:val="24"/>
          <w:lang w:eastAsia="uk-UA"/>
        </w:rPr>
        <w:t xml:space="preserve">Головуючий                                                               </w:t>
      </w:r>
      <w:r w:rsidR="00365619" w:rsidRPr="00F80F8D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</w:t>
      </w:r>
      <w:r w:rsidR="00F12B3B" w:rsidRPr="00F80F8D">
        <w:rPr>
          <w:rFonts w:ascii="Times New Roman" w:eastAsia="Times New Roman" w:hAnsi="Times New Roman"/>
          <w:sz w:val="24"/>
          <w:szCs w:val="24"/>
          <w:lang w:eastAsia="uk-UA"/>
        </w:rPr>
        <w:t xml:space="preserve">    </w:t>
      </w:r>
      <w:r w:rsidR="00260A65" w:rsidRPr="00F80F8D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F80F8D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5F3F7C">
        <w:rPr>
          <w:rFonts w:ascii="Times New Roman" w:eastAsia="Times New Roman" w:hAnsi="Times New Roman"/>
          <w:sz w:val="24"/>
          <w:szCs w:val="24"/>
          <w:lang w:eastAsia="uk-UA"/>
        </w:rPr>
        <w:t>В.Є. Устименко</w:t>
      </w:r>
    </w:p>
    <w:p w:rsidR="00AA7ED7" w:rsidRPr="00F80F8D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F80F8D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F80F8D">
        <w:rPr>
          <w:rFonts w:ascii="Times New Roman" w:eastAsia="Times New Roman" w:hAnsi="Times New Roman"/>
          <w:sz w:val="24"/>
          <w:szCs w:val="24"/>
          <w:lang w:eastAsia="uk-UA"/>
        </w:rPr>
        <w:t xml:space="preserve">Члени Комісії:                                                                         </w:t>
      </w:r>
      <w:r w:rsidR="00F12B3B" w:rsidRPr="00F80F8D">
        <w:rPr>
          <w:rFonts w:ascii="Times New Roman" w:eastAsia="Times New Roman" w:hAnsi="Times New Roman"/>
          <w:sz w:val="24"/>
          <w:szCs w:val="24"/>
          <w:lang w:eastAsia="uk-UA"/>
        </w:rPr>
        <w:t xml:space="preserve">       </w:t>
      </w:r>
      <w:r w:rsidR="00260A65" w:rsidRPr="00F80F8D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F80F8D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5F3F7C">
        <w:rPr>
          <w:rFonts w:ascii="Times New Roman" w:eastAsia="Times New Roman" w:hAnsi="Times New Roman"/>
          <w:sz w:val="24"/>
          <w:szCs w:val="24"/>
          <w:lang w:eastAsia="uk-UA"/>
        </w:rPr>
        <w:t xml:space="preserve">П.С. </w:t>
      </w:r>
      <w:proofErr w:type="spellStart"/>
      <w:r w:rsidR="005F3F7C">
        <w:rPr>
          <w:rFonts w:ascii="Times New Roman" w:eastAsia="Times New Roman" w:hAnsi="Times New Roman"/>
          <w:sz w:val="24"/>
          <w:szCs w:val="24"/>
          <w:lang w:eastAsia="uk-UA"/>
        </w:rPr>
        <w:t>Луцюк</w:t>
      </w:r>
      <w:proofErr w:type="spellEnd"/>
    </w:p>
    <w:p w:rsidR="00183091" w:rsidRPr="00F80F8D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183091" w:rsidRPr="00F80F8D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F80F8D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</w:t>
      </w:r>
      <w:r w:rsidR="005F3F7C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Ю.Г. </w:t>
      </w:r>
      <w:proofErr w:type="spellStart"/>
      <w:r w:rsidR="005F3F7C">
        <w:rPr>
          <w:rFonts w:ascii="Times New Roman" w:eastAsia="Times New Roman" w:hAnsi="Times New Roman"/>
          <w:sz w:val="24"/>
          <w:szCs w:val="24"/>
          <w:lang w:eastAsia="uk-UA"/>
        </w:rPr>
        <w:t>Тітов</w:t>
      </w:r>
      <w:proofErr w:type="spellEnd"/>
    </w:p>
    <w:p w:rsidR="00B21C2E" w:rsidRPr="00F80F8D" w:rsidRDefault="00B21C2E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6F76D3" w:rsidRPr="00260A65" w:rsidRDefault="006F76D3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F80F8D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</w:t>
      </w: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</w:t>
      </w:r>
    </w:p>
    <w:sectPr w:rsidR="006F76D3" w:rsidRPr="00260A65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A68" w:rsidRDefault="008E0A68" w:rsidP="002F156E">
      <w:pPr>
        <w:spacing w:after="0" w:line="240" w:lineRule="auto"/>
      </w:pPr>
      <w:r>
        <w:separator/>
      </w:r>
    </w:p>
  </w:endnote>
  <w:endnote w:type="continuationSeparator" w:id="0">
    <w:p w:rsidR="008E0A68" w:rsidRDefault="008E0A68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A68" w:rsidRDefault="008E0A68" w:rsidP="002F156E">
      <w:pPr>
        <w:spacing w:after="0" w:line="240" w:lineRule="auto"/>
      </w:pPr>
      <w:r>
        <w:separator/>
      </w:r>
    </w:p>
  </w:footnote>
  <w:footnote w:type="continuationSeparator" w:id="0">
    <w:p w:rsidR="008E0A68" w:rsidRDefault="008E0A68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5D60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1357B"/>
    <w:rsid w:val="000306D3"/>
    <w:rsid w:val="000368F7"/>
    <w:rsid w:val="00037A70"/>
    <w:rsid w:val="00044477"/>
    <w:rsid w:val="00062ACF"/>
    <w:rsid w:val="000B0876"/>
    <w:rsid w:val="000E62AF"/>
    <w:rsid w:val="000F4C37"/>
    <w:rsid w:val="00106FDD"/>
    <w:rsid w:val="00107295"/>
    <w:rsid w:val="001223BD"/>
    <w:rsid w:val="00126C97"/>
    <w:rsid w:val="00132725"/>
    <w:rsid w:val="00150C39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60A65"/>
    <w:rsid w:val="00265701"/>
    <w:rsid w:val="002676E0"/>
    <w:rsid w:val="00275577"/>
    <w:rsid w:val="002C1E4E"/>
    <w:rsid w:val="002E248F"/>
    <w:rsid w:val="002E3DD4"/>
    <w:rsid w:val="002E7746"/>
    <w:rsid w:val="002F04E9"/>
    <w:rsid w:val="002F156E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B12C7"/>
    <w:rsid w:val="004C48F9"/>
    <w:rsid w:val="004F5123"/>
    <w:rsid w:val="004F73FF"/>
    <w:rsid w:val="0052631A"/>
    <w:rsid w:val="00527CC8"/>
    <w:rsid w:val="00545AB0"/>
    <w:rsid w:val="005509F7"/>
    <w:rsid w:val="005535F1"/>
    <w:rsid w:val="005806E6"/>
    <w:rsid w:val="00590311"/>
    <w:rsid w:val="005979E5"/>
    <w:rsid w:val="005B58CE"/>
    <w:rsid w:val="005C7042"/>
    <w:rsid w:val="005E5CAD"/>
    <w:rsid w:val="005F3F7C"/>
    <w:rsid w:val="00612AEB"/>
    <w:rsid w:val="00650342"/>
    <w:rsid w:val="00650569"/>
    <w:rsid w:val="006510A2"/>
    <w:rsid w:val="00663E2C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821906"/>
    <w:rsid w:val="00872436"/>
    <w:rsid w:val="00881985"/>
    <w:rsid w:val="00890BFC"/>
    <w:rsid w:val="00894121"/>
    <w:rsid w:val="008A4679"/>
    <w:rsid w:val="008D53F2"/>
    <w:rsid w:val="008D7004"/>
    <w:rsid w:val="008E0A68"/>
    <w:rsid w:val="008F3077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C7439"/>
    <w:rsid w:val="009E6DE5"/>
    <w:rsid w:val="00A04893"/>
    <w:rsid w:val="00A22795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53399"/>
    <w:rsid w:val="00B57026"/>
    <w:rsid w:val="00B70C98"/>
    <w:rsid w:val="00B87DB2"/>
    <w:rsid w:val="00BE240F"/>
    <w:rsid w:val="00BE767E"/>
    <w:rsid w:val="00BF148B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93203"/>
    <w:rsid w:val="00C969E9"/>
    <w:rsid w:val="00CB5F94"/>
    <w:rsid w:val="00CE465E"/>
    <w:rsid w:val="00CE73D0"/>
    <w:rsid w:val="00CE76F2"/>
    <w:rsid w:val="00CF2433"/>
    <w:rsid w:val="00CF58F2"/>
    <w:rsid w:val="00D020ED"/>
    <w:rsid w:val="00D12A99"/>
    <w:rsid w:val="00D15E47"/>
    <w:rsid w:val="00D253DC"/>
    <w:rsid w:val="00D46064"/>
    <w:rsid w:val="00D52C3D"/>
    <w:rsid w:val="00D6397A"/>
    <w:rsid w:val="00D85F55"/>
    <w:rsid w:val="00DA2836"/>
    <w:rsid w:val="00DC4317"/>
    <w:rsid w:val="00DE1F15"/>
    <w:rsid w:val="00E02298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5D60"/>
    <w:rsid w:val="00ED7CE3"/>
    <w:rsid w:val="00F12B3B"/>
    <w:rsid w:val="00F16892"/>
    <w:rsid w:val="00F275C6"/>
    <w:rsid w:val="00F4150D"/>
    <w:rsid w:val="00F64410"/>
    <w:rsid w:val="00F72C3B"/>
    <w:rsid w:val="00F80F8D"/>
    <w:rsid w:val="00F87A91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1403</Words>
  <Characters>800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256</cp:revision>
  <dcterms:created xsi:type="dcterms:W3CDTF">2020-08-21T08:05:00Z</dcterms:created>
  <dcterms:modified xsi:type="dcterms:W3CDTF">2020-10-23T06:22:00Z</dcterms:modified>
</cp:coreProperties>
</file>