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07441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D61835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11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 w:rsidR="00F46274">
        <w:rPr>
          <w:rFonts w:ascii="Times New Roman" w:hAnsi="Times New Roman"/>
          <w:sz w:val="26"/>
          <w:szCs w:val="26"/>
          <w:u w:val="single"/>
        </w:rPr>
        <w:t>0</w:t>
      </w:r>
      <w:r w:rsidR="0066043B">
        <w:rPr>
          <w:rFonts w:ascii="Times New Roman" w:hAnsi="Times New Roman"/>
          <w:sz w:val="26"/>
          <w:szCs w:val="26"/>
          <w:u w:val="single"/>
        </w:rPr>
        <w:t>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66043B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37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D61835">
        <w:rPr>
          <w:rFonts w:ascii="Times New Roman" w:hAnsi="Times New Roman"/>
          <w:sz w:val="28"/>
          <w:szCs w:val="28"/>
        </w:rPr>
        <w:t>390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5E0721" w:rsidRPr="008C1AEC" w:rsidRDefault="000574EA" w:rsidP="0018716F">
      <w:pPr>
        <w:pStyle w:val="6"/>
        <w:ind w:firstLine="567"/>
        <w:rPr>
          <w:szCs w:val="28"/>
        </w:rPr>
      </w:pPr>
      <w:r>
        <w:rPr>
          <w:b w:val="0"/>
          <w:szCs w:val="28"/>
        </w:rPr>
        <w:t>Н</w:t>
      </w:r>
      <w:r w:rsidR="00121C1F">
        <w:rPr>
          <w:b w:val="0"/>
          <w:szCs w:val="28"/>
        </w:rPr>
        <w:t>ачальник</w:t>
      </w:r>
      <w:r w:rsidR="005E0721" w:rsidRPr="008C1AEC">
        <w:rPr>
          <w:b w:val="0"/>
          <w:szCs w:val="28"/>
        </w:rPr>
        <w:t xml:space="preserve">                                                       </w:t>
      </w:r>
      <w:r w:rsidR="00121A81">
        <w:rPr>
          <w:b w:val="0"/>
          <w:szCs w:val="28"/>
        </w:rPr>
        <w:t xml:space="preserve">     </w:t>
      </w:r>
      <w:r w:rsidR="00EA5D6D">
        <w:rPr>
          <w:b w:val="0"/>
          <w:szCs w:val="28"/>
        </w:rPr>
        <w:t xml:space="preserve"> </w:t>
      </w:r>
      <w:r w:rsidR="0006005E">
        <w:rPr>
          <w:b w:val="0"/>
          <w:szCs w:val="28"/>
        </w:rPr>
        <w:t xml:space="preserve"> </w:t>
      </w:r>
      <w:r w:rsidR="00841F08">
        <w:rPr>
          <w:b w:val="0"/>
          <w:szCs w:val="28"/>
        </w:rPr>
        <w:t xml:space="preserve">    </w:t>
      </w:r>
      <w:r w:rsidR="00121C1F">
        <w:rPr>
          <w:b w:val="0"/>
          <w:szCs w:val="28"/>
        </w:rPr>
        <w:t xml:space="preserve">      </w:t>
      </w:r>
      <w:r>
        <w:rPr>
          <w:b w:val="0"/>
          <w:szCs w:val="28"/>
        </w:rPr>
        <w:t xml:space="preserve">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D61835">
        <w:rPr>
          <w:rFonts w:ascii="Times New Roman" w:hAnsi="Times New Roman"/>
          <w:sz w:val="28"/>
          <w:szCs w:val="28"/>
        </w:rPr>
        <w:t>11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66043B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66043B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D61835">
        <w:rPr>
          <w:rFonts w:ascii="Times New Roman" w:hAnsi="Times New Roman"/>
          <w:sz w:val="28"/>
          <w:szCs w:val="28"/>
        </w:rPr>
        <w:t>37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900"/>
        <w:gridCol w:w="2693"/>
        <w:gridCol w:w="1418"/>
        <w:gridCol w:w="2835"/>
        <w:gridCol w:w="850"/>
        <w:gridCol w:w="1560"/>
      </w:tblGrid>
      <w:tr w:rsidR="005D625A" w:rsidRPr="005D625A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D61835" w:rsidRPr="00714AB8" w:rsidTr="00D61835">
        <w:trPr>
          <w:cantSplit/>
          <w:trHeight w:val="979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Будіндустрії, 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"АЙ ЕМ ЕЙ МЕДІА"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149195С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Пневмостенд, повітряна куля, які використовуються як рекламні носії: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Будіндустрії, 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"АЙ ЕМ ЕЙ МЕДІА"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149196С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Пневмостенд, повітряна куля, які використовуються як рекламні носії: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1113C7" w:rsidRDefault="00D61835" w:rsidP="00D61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Вільямса Академіка,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ВЕЛІЄВ АФЛАТУН АЛІКУЛУ ОГЛИ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174300С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1113C7" w:rsidRDefault="00D61835" w:rsidP="00D61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Василівська, 7/7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Уманець Сергій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Василівська, 7/7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Уманець Сергій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29/22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"ЕКСІСТ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"ФУДКОМ"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46/1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"Медична лабораторія"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174361С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Лятошинського,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146343С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Маршала Конєва,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Маршала Конєва,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просп. Голосіївський (40-річчя Жовтня), 70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"ПАМП МАЙ ТАЙМ"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168931С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Пневмостенд, повітряна куля, які використовуються як рекламні носії: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Дніпровська набережна, 16-д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"ПОСАДСКИЙ"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158818С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144-Б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"ФОЗЗІ-ФАРМ"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91745С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144Б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"Фоззі-В"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144Б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"Фоззі-В"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166-в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166-в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166-в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"МДСТ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168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120480С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AB7359" w:rsidRDefault="00D61835" w:rsidP="00D61835">
            <w:pPr>
              <w:rPr>
                <w:rFonts w:ascii="Times New Roman" w:hAnsi="Times New Roman"/>
                <w:sz w:val="24"/>
                <w:szCs w:val="24"/>
              </w:rPr>
            </w:pPr>
            <w:r w:rsidRPr="00AB735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56 біля під'їзду №2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ПП "Прага"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47390С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57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"ТРАШ"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137172С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57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ПП "Арабіка"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102846С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57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"ТРАШ"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137173С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57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ПП "Арабіка"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137175С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57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ПП "Арабіка"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137176С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57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ПП "Арабіка"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102847С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58б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175302С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"БУДЕКОСЕРВІС"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94032С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"КОЛО"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171482С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Ахматової Анни,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146642С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"НЕДЛЕС"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67257С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"ЛЮМЕНІС"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48057С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Скоропис Вікторія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48053С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"ЛЮМЕНІС"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48063С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Скоропис Вікторія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"ФАНЕРА ПРОЖЕКТ"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40453С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40446С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40449С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40450С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Об'єднання співвласників багатоквартирного будинку "Гришко-8"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Об'єднання співвласників багатоквартирного будинку "Гришко-8"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Об'єднання співвласників багатоквартирного будинку "Гришко-8"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Гришка Михайла,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Об'єднання співвласників багатоквартирного будинку "Гришко-8"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"НІКОЛАБ"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121991С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"Сіріус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140701С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Зарічна, 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"Сіріус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140704С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Здолбунівська, 1 /Затишна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"АВТОСОЛЮШН"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174392С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Пілон (стела),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44,387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Здолбунівська,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169921С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Княжий-Затон,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"Кондитерська Волконського"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66831С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Княжий-Затон,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"Кондитерська Волконського"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66828С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Княжий-Затон,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"Кондитерська Волконського"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66830С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10 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"ОПТТОРГ-15"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10 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"ОПТТОРГ-15"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10 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"ОПТТОРГ-15"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10 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"ОПТТОРГ-15"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Олександра Мишуги,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"ФАСОЛЬ"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92478-21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1,4707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Олександра Мишуги,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"МЕДИЧНИЙ ЦЕНТР "ДОБРОБУТ-ПОЛІКЛІНІКА"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70385С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Олександра Мишуги,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"МЕДИЧНИЙ ЦЕНТР "ДОБРОБУТ-ПОЛІКЛІНІКА"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Олександра Мишуги,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Громова Оксана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Олександра Мишуги,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Матвієнко Наталія Миколаївна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50680С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Олександра Мишуги,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Матвієнко Наталія Миколаївна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50679С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Олександра Мишуги,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Громова Оксана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Пасхаліна Юрія (Ілліча),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"ТД УКРАЇНСЬКИЙ ПРОДУКТ"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159572С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12/1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"Сіріус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90035С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45548С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45549С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45550С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45553С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45554С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F4407">
        <w:trPr>
          <w:cantSplit/>
          <w:trHeight w:val="694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117D35" w:rsidRDefault="00D61835" w:rsidP="00D61835">
            <w:pPr>
              <w:rPr>
                <w:rFonts w:ascii="Times New Roman" w:hAnsi="Times New Roman"/>
                <w:sz w:val="24"/>
                <w:szCs w:val="24"/>
              </w:rPr>
            </w:pPr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117D35" w:rsidRDefault="00D61835" w:rsidP="00D61835">
            <w:pPr>
              <w:rPr>
                <w:rFonts w:ascii="Times New Roman" w:hAnsi="Times New Roman"/>
                <w:sz w:val="24"/>
                <w:szCs w:val="24"/>
              </w:rPr>
            </w:pPr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Світла, 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45551С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Тростянецька, 6-Г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"ТРАШ"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147199С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Тростянецька, 6-Г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"НОВА ДІАГНОСТИКА"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147196С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Тростянецька, 6-г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"ТРАШ"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Тростянецька, 6-г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"НОВА ДІАГНОСТИКА"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"ДІНЬ"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140793С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Центральна, 12-а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"ДІНЬ"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133473С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Чавдар Єлизавети,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"БІР-МАРКЕТ"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47608С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Чавдар Єлизавети,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"БІР-МАРКЕТ"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109170С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Чавдар Єлизавети,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"НЕДЛЕС"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119555С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Чавдар Єлизавети,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(Крупської),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87843С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(Крупської),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87852С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(Крупської),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125189С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(Крупської),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87855С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(Крупської),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87825С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(Крупської),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87828С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(Крупської),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87831С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(Крупської),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87833С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(Крупської),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87838С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(Крупської),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125188С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Ялтинська, 24/23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"Сіріус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118654С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Ялтинська, 24/23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"Сіріус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118650С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1-т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Миколи Бажана, 3-Г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ДП "Ізюмінка"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174391С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150687С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ЛІКУВАЛЬНО-ДІАГНОСТИЧНИЙ ЦЕНТР "ДІАГНОСТИК"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101375С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ЛІКУВАЛЬНО-ДІАГНОСТИЧНИЙ ЦЕНТР "ДІАГНОСТИК"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101380С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ЛІКУВАЛЬНО-ДІАГНОСТИЧНИЙ ЦЕНТР "ДІАГНОСТИК"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101386С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ЛІКУВАЛЬНО-ДІАГНОСТИЧНИЙ ЦЕНТР "ДІАГНОСТИК"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101393С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ЛІКУВАЛЬНО-ДІАГНОСТИЧНИЙ ЦЕНТР "ДІАГНОСТИК"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101419С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ЛІКУВАЛЬНО-ДІАГНОСТИЧНИЙ ЦЕНТР "ДІАГНОСТИК"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101418С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22/30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ЛІКУВАЛЬНО-ДІАГНОСТИЧНИЙ ЦЕНТР "ДІАГНОСТИК"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101408С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"Епіцентр 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37961С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"Епіцентр 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37969С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"Епіцентр 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37976С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КОМЕРЦІЙНИЙ БАНК "ПРИВАТБАНК"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48960С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"МП-КИЇВ"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71255С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просп. Петра Григоренка,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"Нова Пошта"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107237С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"ЕКСІСТ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97717С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"ЕКСІСТ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41052С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"ЕКСІСТ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166322С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"ЕКСІСТ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166319С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"ЕКСІСТ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41049С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просп. Маяковського,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ОБ'ЄДНАНА ТОРГОВЕЛЬНА КОМПАНІЯ "ЄВРОПЛЮС"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просп. Маяковського, 75/2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"БОСТОН ІСТЕЙТ"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АТ "ЮНЕКС 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АТ "ЮНЕКС 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АТ "ЮНЕКС 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Амвросія Бучми,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"ДЖАСТ ІН"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Амвросія Бучми,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"ДЖАСТ ІН"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Ентузіастів,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ПАТ "Укрпошта"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43435С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Ентузіастів,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"НАУКОВО-ВИРОБНИЧЕ ОБ'ЄДНАННЯ "ІНФОРМАЦІЙНІ ТЕХНОЛОГІЇ"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54012С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Ентузіастів, 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"Інтелекс"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54068С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Ентузіастів, 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"Інтелекс"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54066С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Ентузіастів,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ПАТ "Укрпошта"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54083С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Ентузіастів,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166438С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Миколи Кибальчича,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"БУДІВЕЛЬНО-ІНВЕСТИЦІЙНА КОМПАНІЯ "ОЛІМПУС"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Окіпної Раїси,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"МЛ "ДІЛА"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170926С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Чупринки Григорія (Чудновського), 1/10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55882С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Чупринки Григорія (Чудновського), 1/10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37345С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Чупринки Григорія (Чудновського), 1/10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Чупринки Григорія (Чудновського), 1/10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даху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Чупринки Григорія (Чудновського), 1/10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Чупринки Григорія (Чудновського), 1/10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Щегельська Любов Іванівна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27139С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Щегельська Любов Іванівна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27133С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Щегельська Любов Іванівна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27134С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10/1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37348С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10/1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10/1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"Хімагромаркетинг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27959С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4 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"СПОЖИВЧИЙ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4 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"СПОЖИВЧИЙ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4 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"СПОЖИВЧИЙ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4 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"СПОЖИВЧИЙ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4 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"СПОЖИВЧИЙ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4 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4 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ПАТ "Київхліб"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7-А /літера 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ОБ'ЄДНАНА ТОРГОВЕЛЬНА КОМПАНІЯ "ЄВРОПЛЮС"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7б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ПАТ Українська автомобільна корпорація "АФ Експрес-Авто"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55968С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7б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"ЛАЙТ БАЛБ МАРКЕТИНГ ГРУП"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69014С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7б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"ЛАЙТ БАЛБ МАРКЕТИНГ ГРУП"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69012С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Соборності (Возз'єднання), 8/2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Богатирська,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"Автоград"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101539С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Пневмостенд, повітряна куля, які використовуються як рекламні носії: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Богатирська,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38794С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Богатирська,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38793С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Богатирська,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38792С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Богатирська,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38791С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Богатирська,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38796С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Богатирська,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38795С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Богатирська, 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Богатирська, 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175865С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43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"БОСТОН ІСТЕЙТ"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43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"БОСТОН ІСТЕЙТ"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43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"БОСТОН ІСТЕЙТ"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43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53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Київська міська дирекція УДППЗ "Укрпошта"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23936С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67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НИЗЬКИХ ЦІН 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23962С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ПРИВАТНЕ ПІДПРИЄМСТВО "АРМАДА 007"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174808С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ПРИВАТНЕ ПІДПРИЄМСТВО "АРМАДА 007"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174807С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 Кондратенко Олена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Маршала Тимошенка,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 Кондратенко Олена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Скляренка,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Скляренка,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Бойко Олександр Олександрович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Скляренка,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Бойко Олександр Олександрович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пров. Балтійський,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Валюх Катерина Миколаївна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171211С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Бандери Степана (Московський), 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 Ляхар Олена Михайлівна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16 Б / №2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"БЮРО ВИН"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11980С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16б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"СТИЛЬ 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25091С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16б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"СТИЛЬ 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25092С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Петриченко Юрій Васильович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53134С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21/38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СТОЄЦЬКА ОКСАНА ЛЮДВИГІВНА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24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СПД Кобяк Ігор Олександрович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21274С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24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СПД Кобяк Ігор Олександрович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21273С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24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СПД Кобяк Ігор Олександрович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21275С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27-Б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"СІЛЬПО-ФУД"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61710С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45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"Інтерспорт"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55883С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45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"Інтерспорт"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55887С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45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"Інтерспорт"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55880С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45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"Інтерспорт"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55879С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45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"Інтерспорт"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55870С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49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Воробйова О.В.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57317С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55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"ЦЕНТР ЛАЗЕРНОЇ ХІРУРГІЇ ОКА "ВІЗІУМ"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57247С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55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"ЦЕНТР ЛАЗЕРНОЇ ХІРУРГІЇ ОКА "ВІЗІУМ"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57241С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55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"ЦЕНТР ЛАЗЕРНОЇ ХІРУРГІЇ ОКА "ВІЗІУМ"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53552С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55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"ЦЕНТР ЛАЗЕРНОЇ ХІРУРГІЇ ОКА "ВІЗІУМ"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57251С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55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"ЦЕНТР ЛАЗЕРНОЇ ХІРУРГІЇ ОКА "ВІЗІУМ"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53550С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6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"АГРОСЕМ"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26316С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6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26315С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Героїв Сталінграду, 8  корп.7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Менченко Василь Дем'янович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05591С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"АЛДАН" БЕРТОЛЬД І КОМПАНІЯ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55503С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6,57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Оболонський, 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 Кіхтенко Тетяна Олександрівна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25190С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бульв. Дружби Народів, 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174359С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 на фасаді будинку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бульв. Дружби Народів, 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174358С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 на фасаді будинку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бульв. Лесі Українки,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№1 ТРАНСФАРМ"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129682С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бульв. Лесі Українки,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№1 ТРАНСФАРМ"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122364С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бульв. Лесі Українки,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№1 ТРАНСФАРМ"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122366С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бульв. Лесі Українки, 7-9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ПрАТ "Позняки-жил-буд"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бульв. Лесі Українки, 7-9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ПрАТ "Позняки-жил-буд"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бульв. Лесі Українки, 7-9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ПрАТ "Позняки-жил-буд"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бульв. Лесі Українки, 7-9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ПрАТ "Позняки-жил-буд"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101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Беспалько Артем Васильович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172618С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101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доброго дня"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156758С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101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Беспалько Артем Васильович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172131С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101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доброго дня"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156759С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13/1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171292С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ДАМІРОВА ЕЛЬВІРА ЕЙВАЗ-КИЗИ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169439С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ДАМІРОВА ЕЛЬВІРА ЕЙВАЗ-КИЗИ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166948С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67/7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ПУБЛІЧНЕ АКЦІОНЕРНЕ ТОВАРИСТВО "КОМЕРЦІЙНИЙ БАНК "АКОРДБАНК"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96448С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13/2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13/2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13/2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Коновальця Євгена (Щорса), 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146705С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Німецька (Тельмана), 1/32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163742С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"КРОЛИК 8899"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136773С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"КРОЛИК 8899"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136776С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"КРОЛИК 8899"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136777С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"КРОЛИК 8899"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136779С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"КРОЛИК 8899"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136781С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Шота Руставелі,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"КРОЛИК 8899"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136780С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Межигірська, 82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Межигірська, 82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Ірпінська, 76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Ірпінська, 76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Ірпінська, 76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Ірпінська, 76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Булгакова,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ПРИВАТНЕ ПІДПРИЄМСТВО "АВТОШКОЛА "АГАТ"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Булгакова, 15-А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Булгакова, 15-А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Булгакова, 15-А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Булгакова, 15-А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Жолудєва,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ПП "ШЕРИФ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174313С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Осіння, 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Осіння, 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Осіння, 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Підлісна,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"ЄВРОКРЕДИТ" ТОВАРИСТВО З ОБМЕЖЕНОЮ ВІДПОВІДАЛЬНІСТЮ "ТЕРРА-АГРОСВІТ"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Стешенків (Строкача Тимофія) Сім'ї, 9-А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Стешенків (Строкача Тимофія) Сім'ї, 9-А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Тулузи, 3-Б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Тулузи, 3-Б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Академіка Палладіна, 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Корольова,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"Мережа магазинів "Дніпро-М"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парасоля, намет, який використовується як рекламоносій до 5 кв.м.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Корольова,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"Мережа магазинів "Дніпро-М"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157766С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парасоля, намет, який використовується як рекламоносій до 5 кв.м.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Корольова,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"Мережа магазинів "Дніпро-М"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парасоля, намет, який використовується як рекламоносій до 5 кв.м.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Перемоги, 99/1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 Бурмістрова Наталія Вікторівна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55521С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Вацлава (Лепсе) Гавела,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"Торговий комплекс Борщагівський"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105170С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Вацлава (Лепсе) Гавела,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"Торговий комплекс Борщагівський"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Вацлава (Лепсе) Гавела, 45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"ПОДОРОЖНИК 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Вацлава (Лепсе) Гавела, 45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"ПОДОРОЖНИК 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Вацлава (Лепсе) Гавела, 45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"ПОДОРОЖНИК 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174466С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Вацлава (Лепсе) Гавела, 54/26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"ДЖАСТ ІН"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146750С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170511С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Чоколівський,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"ПАПІРУС - ВСЕ ДЛЯ ОФІСУ"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55518-16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1,022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гр. Грибань Василь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142886С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гр. Грибань Василь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81376С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гр. Грибань Василь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133969С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гр. Грибань Василь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81378С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гр. Грибань Василь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81377С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гр. Грибань Василь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133965С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даху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гр. Грибань Василь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133966С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гр. Грибань Василь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133967С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Єреванська,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гр. Грибань Василь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133968С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Борщагівська, 154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139475С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Борщагівська, 154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168782С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107952С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40-А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Голего Миколи (Лебедєва-Кумача),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Кірпи Георгія (Петрозаводська),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"ХЕЛСФУД"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54865С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Липківського Василя (Урицького),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Згуровський Геннадій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50788С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Липківського Василя (Урицького),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Згуровський Геннадій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61367А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1,936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Липківського Василя (Урицького),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Згуровський Геннадій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50789С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Луценка Дмитра (Крейсера "Аврори"),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"НІКОЛАБ"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128029С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Максима Кривоноса,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49780С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Конструкції на даху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Тихого Олекси (Виборзька), 42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Тихого Олекси (Виборзька), 49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Шаповала генерала (Механізаторів),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ПрАТ "Нерухомість Столиці"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53370С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Шаповала генерала (Механізаторів),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ПрАТ "Нерухомість Столиці"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53371С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авіаконструктора Антонова,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ПрАТ "Українська Акціонерна Страхова Компанія "АСКА"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29731-12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генерала Тупікова, 31/2А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175996С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бульв. Тараса Шевченка, 37/122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"ОМЕГА"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Пневмостенд, повітряна куля, які використовуються як рекламні носії до 20 кв.м.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Академіка Щусєва, 32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"Сіріус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Академіка Щусєва, 32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"Сіріус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Білоруська, 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"МТІ-СЕРВІС"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174390С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Білоруська,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Коваль Юрій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31980С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Білоруська,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Коваль Юрій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31981С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Богдана Хмельницького, 33/34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"ІНКОМ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138071С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Гоголівська, 27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"САНАТА-ФАРМ"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167428С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31/1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"МЛ "ДІЛА"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31/1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"МЛ "ДІЛА"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174703С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Пирогова, 4/26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НИЗЬКИХ ЦІН 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Пирогова, 4/26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 "ТУР-КА"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Пирогова, 4/26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НИЗЬКИХ ЦІН 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Прапор, прапорець, який використовується як рекламоносій, що стоїть окремо до 5 кв.м.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Щербаківського Данила (Щербакова), 52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Щербаківського Данила (Щербакова), 52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Щербаківського Данила (Щербакова), 52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пров. Політехнічний, 1/3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ТМ"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пров. Політехнічний, 1/3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ТМ"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пров. Політехнічний, 1/3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ТМ"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145103С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пров. Політехнічний, 1/33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174244С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Пневмостенд, повітряна куля, які використовуються як рекламні носії до 20 кв.м.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17-23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17-23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17-23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46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176018С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60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ПАНАСЮК РУСЛАН ВАСИЛЬОВИЧ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93878С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60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ПАНАСЮК РУСЛАН ВАСИЛЬОВИЧ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174687С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60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ПАНАСЮК РУСЛАН ВАСИЛЬОВИЧ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93934С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60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ПАНАСЮК РУСЛАН ВАСИЛЬОВИЧ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93120-21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D61835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61835" w:rsidRPr="005D625A" w:rsidRDefault="00D61835" w:rsidP="00D618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просп. Перемоги, 94/1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ФО-П Кучеренко Юрій Вікторович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174597С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Pr="00D61835" w:rsidRDefault="00D61835" w:rsidP="00D6183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8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61835" w:rsidRDefault="00D61835" w:rsidP="00D61835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515F63" w:rsidRDefault="00515F63" w:rsidP="00CA02DE">
      <w:pPr>
        <w:spacing w:after="0" w:line="240" w:lineRule="auto"/>
      </w:pPr>
    </w:p>
    <w:p w:rsidR="008C4E2F" w:rsidRDefault="00515F63" w:rsidP="00CA02DE">
      <w:pPr>
        <w:spacing w:after="0" w:line="240" w:lineRule="auto"/>
      </w:pPr>
      <w:r>
        <w:br/>
      </w:r>
      <w:bookmarkStart w:id="0" w:name="_GoBack"/>
      <w:bookmarkEnd w:id="0"/>
    </w:p>
    <w:sectPr w:rsidR="008C4E2F" w:rsidSect="00A967FF">
      <w:pgSz w:w="17000" w:h="12000" w:orient="landscape"/>
      <w:pgMar w:top="709" w:right="698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170" w:rsidRDefault="00771170" w:rsidP="007C18BC">
      <w:pPr>
        <w:spacing w:after="0" w:line="240" w:lineRule="auto"/>
      </w:pPr>
      <w:r>
        <w:separator/>
      </w:r>
    </w:p>
  </w:endnote>
  <w:endnote w:type="continuationSeparator" w:id="0">
    <w:p w:rsidR="00771170" w:rsidRDefault="00771170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835" w:rsidRDefault="00D61835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Підготувала: _________Мамонова О.В.  </w:t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D61835" w:rsidRDefault="00D61835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D61835" w:rsidRDefault="00D61835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D61835" w:rsidRPr="00966ED7" w:rsidRDefault="00D61835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DD11E2">
      <w:rPr>
        <w:noProof/>
      </w:rPr>
      <w:t>48</w:t>
    </w:r>
    <w:r>
      <w:rPr>
        <w:noProof/>
      </w:rPr>
      <w:fldChar w:fldCharType="end"/>
    </w:r>
  </w:p>
  <w:p w:rsidR="00D61835" w:rsidRPr="007C18BC" w:rsidRDefault="00D61835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D61835" w:rsidRDefault="00D618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170" w:rsidRDefault="00771170" w:rsidP="007C18BC">
      <w:pPr>
        <w:spacing w:after="0" w:line="240" w:lineRule="auto"/>
      </w:pPr>
      <w:r>
        <w:separator/>
      </w:r>
    </w:p>
  </w:footnote>
  <w:footnote w:type="continuationSeparator" w:id="0">
    <w:p w:rsidR="00771170" w:rsidRDefault="00771170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F34"/>
    <w:rsid w:val="001161DC"/>
    <w:rsid w:val="00120A9B"/>
    <w:rsid w:val="001215C5"/>
    <w:rsid w:val="00121A81"/>
    <w:rsid w:val="00121C1F"/>
    <w:rsid w:val="00122386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30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14EF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4BB0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0F9D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B8E"/>
    <w:rsid w:val="003E1691"/>
    <w:rsid w:val="003E692A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466B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306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59BB"/>
    <w:rsid w:val="005105FA"/>
    <w:rsid w:val="00513019"/>
    <w:rsid w:val="0051495E"/>
    <w:rsid w:val="005150CC"/>
    <w:rsid w:val="00515D01"/>
    <w:rsid w:val="00515F63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23F7"/>
    <w:rsid w:val="005D3D05"/>
    <w:rsid w:val="005D625A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43B"/>
    <w:rsid w:val="00660687"/>
    <w:rsid w:val="006615B2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37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1170"/>
    <w:rsid w:val="007734CD"/>
    <w:rsid w:val="00773A40"/>
    <w:rsid w:val="00773A9A"/>
    <w:rsid w:val="00774413"/>
    <w:rsid w:val="00774C82"/>
    <w:rsid w:val="00774CCE"/>
    <w:rsid w:val="00774FAE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31CF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FEE"/>
    <w:rsid w:val="007A269C"/>
    <w:rsid w:val="007A27B6"/>
    <w:rsid w:val="007A2F12"/>
    <w:rsid w:val="007A66C8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19DC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5D7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1032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37708"/>
    <w:rsid w:val="00D4159A"/>
    <w:rsid w:val="00D43011"/>
    <w:rsid w:val="00D4445F"/>
    <w:rsid w:val="00D44D0D"/>
    <w:rsid w:val="00D45416"/>
    <w:rsid w:val="00D45E6F"/>
    <w:rsid w:val="00D46A9A"/>
    <w:rsid w:val="00D46DC1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1835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1C7D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1E2"/>
    <w:rsid w:val="00DD138D"/>
    <w:rsid w:val="00DD282B"/>
    <w:rsid w:val="00DD3528"/>
    <w:rsid w:val="00DD43B1"/>
    <w:rsid w:val="00DE0E00"/>
    <w:rsid w:val="00DE230D"/>
    <w:rsid w:val="00DE24A8"/>
    <w:rsid w:val="00DE2EBD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5F40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32B1"/>
    <w:rsid w:val="00E64577"/>
    <w:rsid w:val="00E66F0B"/>
    <w:rsid w:val="00E675D8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2D97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FD06B1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6EA77-B5F8-40F6-B484-802BC017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50</Pages>
  <Words>45022</Words>
  <Characters>25664</Characters>
  <Application>Microsoft Office Word</Application>
  <DocSecurity>0</DocSecurity>
  <Lines>213</Lines>
  <Paragraphs>141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70545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2022-01-06T10:07:00Z</cp:lastPrinted>
  <dcterms:created xsi:type="dcterms:W3CDTF">2022-01-11T09:49:00Z</dcterms:created>
  <dcterms:modified xsi:type="dcterms:W3CDTF">2022-01-11T09:57:00Z</dcterms:modified>
</cp:coreProperties>
</file>