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7A5" w:rsidRPr="00F75134" w:rsidRDefault="008D37A5" w:rsidP="00C24763">
      <w:pPr>
        <w:rPr>
          <w:sz w:val="16"/>
          <w:szCs w:val="16"/>
          <w:lang w:val="ru-RU"/>
        </w:rPr>
      </w:pPr>
      <w:bookmarkStart w:id="0" w:name="_GoBack"/>
      <w:bookmarkEnd w:id="0"/>
    </w:p>
    <w:p w:rsidR="005C345B" w:rsidRDefault="005C345B" w:rsidP="005C345B">
      <w:pPr>
        <w:jc w:val="center"/>
        <w:rPr>
          <w:sz w:val="16"/>
          <w:szCs w:val="16"/>
        </w:rPr>
      </w:pPr>
      <w:r>
        <w:rPr>
          <w:noProof/>
          <w:szCs w:val="24"/>
          <w:lang w:val="ru-RU"/>
        </w:rPr>
        <w:drawing>
          <wp:inline distT="0" distB="0" distL="0" distR="0" wp14:anchorId="5B88318E" wp14:editId="12E20D26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45B" w:rsidRPr="00441B68" w:rsidRDefault="005C345B" w:rsidP="00C24763">
      <w:pPr>
        <w:jc w:val="center"/>
        <w:rPr>
          <w:b/>
          <w:sz w:val="32"/>
          <w:szCs w:val="32"/>
        </w:rPr>
      </w:pPr>
      <w:r w:rsidRPr="00441B68">
        <w:rPr>
          <w:b/>
          <w:sz w:val="32"/>
          <w:szCs w:val="32"/>
        </w:rPr>
        <w:t>АНТИМОНОПОЛЬНИЙ   КОМІТЕТ   УКРАЇНИ</w:t>
      </w:r>
    </w:p>
    <w:p w:rsidR="00C24763" w:rsidRPr="00441B68" w:rsidRDefault="00C24763" w:rsidP="00C24763">
      <w:pPr>
        <w:jc w:val="center"/>
        <w:rPr>
          <w:b/>
          <w:szCs w:val="24"/>
        </w:rPr>
      </w:pPr>
    </w:p>
    <w:p w:rsidR="005C345B" w:rsidRDefault="005C345B" w:rsidP="005C345B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657335" w:rsidRDefault="00657335" w:rsidP="00044CAB">
      <w:pPr>
        <w:tabs>
          <w:tab w:val="left" w:leader="hyphen" w:pos="10206"/>
        </w:tabs>
        <w:rPr>
          <w:bCs/>
          <w:szCs w:val="24"/>
        </w:rPr>
      </w:pPr>
    </w:p>
    <w:p w:rsidR="00AE7ECB" w:rsidRDefault="00AE7ECB" w:rsidP="00044CAB">
      <w:pPr>
        <w:tabs>
          <w:tab w:val="left" w:leader="hyphen" w:pos="10206"/>
        </w:tabs>
        <w:rPr>
          <w:bCs/>
          <w:szCs w:val="24"/>
        </w:rPr>
      </w:pPr>
    </w:p>
    <w:p w:rsidR="005C345B" w:rsidRDefault="00982CD7" w:rsidP="00044CAB">
      <w:pPr>
        <w:tabs>
          <w:tab w:val="left" w:leader="hyphen" w:pos="10206"/>
        </w:tabs>
        <w:rPr>
          <w:lang w:eastAsia="uk-UA"/>
        </w:rPr>
      </w:pPr>
      <w:r>
        <w:rPr>
          <w:bCs/>
          <w:szCs w:val="24"/>
        </w:rPr>
        <w:t>03 вересня</w:t>
      </w:r>
      <w:r w:rsidR="00933F51">
        <w:rPr>
          <w:bCs/>
          <w:szCs w:val="24"/>
        </w:rPr>
        <w:t xml:space="preserve">  2020 </w:t>
      </w:r>
      <w:r w:rsidR="005C345B">
        <w:rPr>
          <w:bCs/>
          <w:szCs w:val="24"/>
          <w:lang w:eastAsia="uk-UA"/>
        </w:rPr>
        <w:t xml:space="preserve"> р. </w:t>
      </w:r>
      <w:r w:rsidR="005C345B">
        <w:rPr>
          <w:lang w:eastAsia="uk-UA"/>
        </w:rPr>
        <w:t xml:space="preserve">                                   </w:t>
      </w:r>
      <w:r w:rsidR="00441B68">
        <w:rPr>
          <w:lang w:eastAsia="uk-UA"/>
        </w:rPr>
        <w:t xml:space="preserve">  </w:t>
      </w:r>
      <w:r w:rsidR="006070B5">
        <w:rPr>
          <w:lang w:eastAsia="uk-UA"/>
        </w:rPr>
        <w:t xml:space="preserve">   </w:t>
      </w:r>
      <w:r w:rsidR="00441B68">
        <w:rPr>
          <w:lang w:eastAsia="uk-UA"/>
        </w:rPr>
        <w:t xml:space="preserve"> </w:t>
      </w:r>
      <w:r w:rsidR="005C345B">
        <w:rPr>
          <w:lang w:eastAsia="uk-UA"/>
        </w:rPr>
        <w:t xml:space="preserve">Київ                                </w:t>
      </w:r>
      <w:r w:rsidR="00F31230">
        <w:rPr>
          <w:lang w:eastAsia="uk-UA"/>
        </w:rPr>
        <w:t xml:space="preserve">                       </w:t>
      </w:r>
      <w:r w:rsidR="00F75134">
        <w:rPr>
          <w:lang w:eastAsia="uk-UA"/>
        </w:rPr>
        <w:t xml:space="preserve">     </w:t>
      </w:r>
      <w:r w:rsidR="00F31230">
        <w:rPr>
          <w:lang w:eastAsia="uk-UA"/>
        </w:rPr>
        <w:t xml:space="preserve"> </w:t>
      </w:r>
      <w:r w:rsidR="00A33FFE">
        <w:rPr>
          <w:lang w:eastAsia="uk-UA"/>
        </w:rPr>
        <w:t>№</w:t>
      </w:r>
      <w:r w:rsidR="00933F51">
        <w:rPr>
          <w:lang w:eastAsia="uk-UA"/>
        </w:rPr>
        <w:t xml:space="preserve"> </w:t>
      </w:r>
      <w:r>
        <w:rPr>
          <w:lang w:eastAsia="uk-UA"/>
        </w:rPr>
        <w:t>568</w:t>
      </w:r>
      <w:r w:rsidR="005C345B">
        <w:rPr>
          <w:lang w:eastAsia="uk-UA"/>
        </w:rPr>
        <w:t>-р</w:t>
      </w:r>
    </w:p>
    <w:p w:rsidR="004729D4" w:rsidRDefault="004729D4" w:rsidP="005C345B">
      <w:pPr>
        <w:rPr>
          <w:sz w:val="18"/>
          <w:szCs w:val="18"/>
        </w:rPr>
      </w:pPr>
    </w:p>
    <w:p w:rsidR="00AE7ECB" w:rsidRDefault="00AE7ECB" w:rsidP="005C345B">
      <w:pPr>
        <w:rPr>
          <w:szCs w:val="24"/>
        </w:rPr>
      </w:pPr>
    </w:p>
    <w:p w:rsidR="005C345B" w:rsidRDefault="005C345B" w:rsidP="005C345B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5C345B" w:rsidRDefault="005C345B" w:rsidP="005C345B">
      <w:pPr>
        <w:rPr>
          <w:szCs w:val="24"/>
        </w:rPr>
      </w:pPr>
      <w:r>
        <w:rPr>
          <w:szCs w:val="24"/>
        </w:rPr>
        <w:t>на концентрацію</w:t>
      </w:r>
    </w:p>
    <w:p w:rsidR="00BB68F7" w:rsidRPr="00950EAD" w:rsidRDefault="00BB68F7" w:rsidP="00137B2D">
      <w:pPr>
        <w:jc w:val="both"/>
        <w:rPr>
          <w:spacing w:val="-4"/>
          <w:sz w:val="18"/>
          <w:szCs w:val="18"/>
        </w:rPr>
      </w:pPr>
    </w:p>
    <w:p w:rsidR="00AF485D" w:rsidRPr="00020864" w:rsidRDefault="005C345B" w:rsidP="00AF485D">
      <w:pPr>
        <w:ind w:firstLine="709"/>
        <w:jc w:val="both"/>
        <w:rPr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933F51" w:rsidRPr="000E4467">
        <w:t>уповноважен</w:t>
      </w:r>
      <w:r w:rsidR="00933F51">
        <w:t>ого</w:t>
      </w:r>
      <w:r w:rsidR="00933F51" w:rsidRPr="000E4467">
        <w:t xml:space="preserve"> представник</w:t>
      </w:r>
      <w:r w:rsidR="00933F51">
        <w:t>а компанії «</w:t>
      </w:r>
      <w:r w:rsidR="00933F51" w:rsidRPr="006C6796">
        <w:t xml:space="preserve">AM </w:t>
      </w:r>
      <w:proofErr w:type="spellStart"/>
      <w:r w:rsidR="00933F51" w:rsidRPr="006C6796">
        <w:t>Global</w:t>
      </w:r>
      <w:proofErr w:type="spellEnd"/>
      <w:r w:rsidR="00933F51" w:rsidRPr="006C6796">
        <w:t xml:space="preserve"> </w:t>
      </w:r>
      <w:proofErr w:type="spellStart"/>
      <w:r w:rsidR="00933F51" w:rsidRPr="006C6796">
        <w:t>Holding</w:t>
      </w:r>
      <w:proofErr w:type="spellEnd"/>
      <w:r w:rsidR="00933F51" w:rsidRPr="006C6796">
        <w:t>» (</w:t>
      </w:r>
      <w:r w:rsidR="00933F51">
        <w:t>м. Люксембург, Велике Герцогство Люксембург</w:t>
      </w:r>
      <w:r w:rsidR="00933F51" w:rsidRPr="006C6796">
        <w:t>) та</w:t>
      </w:r>
      <w:r w:rsidR="00933F51">
        <w:t xml:space="preserve"> компанії </w:t>
      </w:r>
      <w:r w:rsidR="00933F51" w:rsidRPr="006C6796">
        <w:t>«</w:t>
      </w:r>
      <w:proofErr w:type="spellStart"/>
      <w:r w:rsidR="00933F51" w:rsidRPr="006C6796">
        <w:t>Krig</w:t>
      </w:r>
      <w:proofErr w:type="spellEnd"/>
      <w:r w:rsidR="00933F51" w:rsidRPr="006C6796">
        <w:t xml:space="preserve"> </w:t>
      </w:r>
      <w:proofErr w:type="spellStart"/>
      <w:r w:rsidR="00933F51" w:rsidRPr="006C6796">
        <w:t>Holdings</w:t>
      </w:r>
      <w:proofErr w:type="spellEnd"/>
      <w:r w:rsidR="00933F51" w:rsidRPr="006C6796">
        <w:t xml:space="preserve"> B.V.» (</w:t>
      </w:r>
      <w:r w:rsidR="00933F51">
        <w:t>м. Роттердам, Нідерланди</w:t>
      </w:r>
      <w:r w:rsidR="00933F51" w:rsidRPr="006C6796">
        <w:t>)</w:t>
      </w:r>
      <w:r w:rsidR="00933F51">
        <w:t xml:space="preserve"> </w:t>
      </w:r>
      <w:r w:rsidR="00AF485D" w:rsidRPr="00020864">
        <w:rPr>
          <w:szCs w:val="24"/>
        </w:rPr>
        <w:t xml:space="preserve">про надання дозволу </w:t>
      </w:r>
      <w:r w:rsidR="00933F51">
        <w:rPr>
          <w:szCs w:val="24"/>
        </w:rPr>
        <w:t>на концентрацію</w:t>
      </w:r>
      <w:r w:rsidR="00AF485D" w:rsidRPr="00020864">
        <w:rPr>
          <w:szCs w:val="24"/>
        </w:rPr>
        <w:t xml:space="preserve">, </w:t>
      </w:r>
    </w:p>
    <w:p w:rsidR="005C345B" w:rsidRPr="00020864" w:rsidRDefault="005C345B" w:rsidP="00ED53C4">
      <w:pPr>
        <w:rPr>
          <w:sz w:val="18"/>
          <w:szCs w:val="18"/>
        </w:rPr>
      </w:pPr>
    </w:p>
    <w:p w:rsidR="005C345B" w:rsidRPr="00020864" w:rsidRDefault="005C345B" w:rsidP="005C345B">
      <w:pPr>
        <w:ind w:firstLine="600"/>
        <w:jc w:val="center"/>
        <w:rPr>
          <w:szCs w:val="24"/>
        </w:rPr>
      </w:pPr>
      <w:r w:rsidRPr="00020864">
        <w:rPr>
          <w:szCs w:val="24"/>
        </w:rPr>
        <w:t>ВСТАНОВИВ:</w:t>
      </w:r>
    </w:p>
    <w:p w:rsidR="005C345B" w:rsidRPr="00020864" w:rsidRDefault="005C345B" w:rsidP="005C345B">
      <w:pPr>
        <w:ind w:firstLine="600"/>
        <w:jc w:val="center"/>
        <w:rPr>
          <w:sz w:val="18"/>
          <w:szCs w:val="18"/>
        </w:rPr>
      </w:pPr>
    </w:p>
    <w:p w:rsidR="00A21D7E" w:rsidRPr="00941679" w:rsidRDefault="005C345B" w:rsidP="00A21D7E">
      <w:pPr>
        <w:pStyle w:val="ShortOutlineStyle1"/>
        <w:tabs>
          <w:tab w:val="clear" w:pos="720"/>
          <w:tab w:val="left" w:pos="2835"/>
        </w:tabs>
        <w:spacing w:before="0" w:after="0"/>
        <w:ind w:left="0" w:firstLine="709"/>
        <w:rPr>
          <w:color w:val="000000"/>
        </w:rPr>
      </w:pPr>
      <w:r w:rsidRPr="00020864">
        <w:t xml:space="preserve">Концентрація полягає </w:t>
      </w:r>
      <w:r w:rsidR="00020864">
        <w:t>в</w:t>
      </w:r>
      <w:r w:rsidR="00950EAD" w:rsidRPr="00020864">
        <w:t xml:space="preserve"> </w:t>
      </w:r>
      <w:r w:rsidR="00154737" w:rsidRPr="00020864">
        <w:t xml:space="preserve">набутті </w:t>
      </w:r>
      <w:r w:rsidR="00001DFC" w:rsidRPr="00020864">
        <w:t xml:space="preserve">компанією </w:t>
      </w:r>
      <w:r w:rsidR="00FC632B" w:rsidRPr="00020864">
        <w:t>«</w:t>
      </w:r>
      <w:r w:rsidR="00A21D7E" w:rsidRPr="006C6796">
        <w:t xml:space="preserve">AM </w:t>
      </w:r>
      <w:proofErr w:type="spellStart"/>
      <w:r w:rsidR="00A21D7E" w:rsidRPr="006C6796">
        <w:t>Global</w:t>
      </w:r>
      <w:proofErr w:type="spellEnd"/>
      <w:r w:rsidR="00A21D7E" w:rsidRPr="006C6796">
        <w:t xml:space="preserve"> </w:t>
      </w:r>
      <w:proofErr w:type="spellStart"/>
      <w:r w:rsidR="00A21D7E" w:rsidRPr="006C6796">
        <w:t>Holding</w:t>
      </w:r>
      <w:proofErr w:type="spellEnd"/>
      <w:r w:rsidR="00FC632B" w:rsidRPr="00020864">
        <w:t xml:space="preserve">» </w:t>
      </w:r>
      <w:r w:rsidR="00154737" w:rsidRPr="00020864">
        <w:t xml:space="preserve">разом </w:t>
      </w:r>
      <w:r w:rsidR="00F75134">
        <w:t>і</w:t>
      </w:r>
      <w:r w:rsidR="00A21D7E" w:rsidRPr="002203CB">
        <w:t xml:space="preserve">з компанією </w:t>
      </w:r>
      <w:r w:rsidR="00A21D7E">
        <w:t>«</w:t>
      </w:r>
      <w:r w:rsidR="00A21D7E" w:rsidRPr="002203CB">
        <w:rPr>
          <w:lang w:val="en-US"/>
        </w:rPr>
        <w:t>Air</w:t>
      </w:r>
      <w:r w:rsidR="00A21D7E" w:rsidRPr="002203CB">
        <w:t xml:space="preserve"> </w:t>
      </w:r>
      <w:r w:rsidR="00A21D7E" w:rsidRPr="002203CB">
        <w:rPr>
          <w:lang w:val="en-US"/>
        </w:rPr>
        <w:t>Products</w:t>
      </w:r>
      <w:r w:rsidR="00A21D7E" w:rsidRPr="002203CB">
        <w:t xml:space="preserve"> </w:t>
      </w:r>
      <w:r w:rsidR="00A21D7E" w:rsidRPr="002203CB">
        <w:rPr>
          <w:lang w:val="en-US"/>
        </w:rPr>
        <w:t>Holdings</w:t>
      </w:r>
      <w:r w:rsidR="00A21D7E" w:rsidRPr="002203CB">
        <w:t xml:space="preserve"> </w:t>
      </w:r>
      <w:r w:rsidR="00A21D7E" w:rsidRPr="002203CB">
        <w:rPr>
          <w:lang w:val="en-US"/>
        </w:rPr>
        <w:t>B</w:t>
      </w:r>
      <w:r w:rsidR="00A21D7E" w:rsidRPr="002203CB">
        <w:t>.</w:t>
      </w:r>
      <w:r w:rsidR="00A21D7E" w:rsidRPr="002203CB">
        <w:rPr>
          <w:lang w:val="en-US"/>
        </w:rPr>
        <w:t>V</w:t>
      </w:r>
      <w:r w:rsidR="00A21D7E" w:rsidRPr="002203CB">
        <w:t>.»</w:t>
      </w:r>
      <w:r w:rsidR="00A21D7E">
        <w:t xml:space="preserve"> </w:t>
      </w:r>
      <w:r w:rsidR="00A21D7E" w:rsidRPr="002203CB">
        <w:t>(</w:t>
      </w:r>
      <w:r w:rsidR="00A21D7E">
        <w:t>м. Роттердам, Нідерланди</w:t>
      </w:r>
      <w:r w:rsidR="00A21D7E" w:rsidRPr="002203CB">
        <w:t>)</w:t>
      </w:r>
      <w:r w:rsidR="00A21D7E">
        <w:t xml:space="preserve"> спільного контролю над  </w:t>
      </w:r>
      <w:r w:rsidR="004F3CE3">
        <w:t xml:space="preserve">компанією </w:t>
      </w:r>
      <w:r w:rsidR="00A21D7E">
        <w:t>«</w:t>
      </w:r>
      <w:proofErr w:type="spellStart"/>
      <w:r w:rsidR="00A21D7E" w:rsidRPr="006C6796">
        <w:t>Krig</w:t>
      </w:r>
      <w:proofErr w:type="spellEnd"/>
      <w:r w:rsidR="00A21D7E" w:rsidRPr="006C6796">
        <w:t xml:space="preserve"> </w:t>
      </w:r>
      <w:proofErr w:type="spellStart"/>
      <w:r w:rsidR="00A21D7E" w:rsidRPr="006C6796">
        <w:t>Holdings</w:t>
      </w:r>
      <w:proofErr w:type="spellEnd"/>
      <w:r w:rsidR="00A21D7E" w:rsidRPr="006C6796">
        <w:t xml:space="preserve"> B.V</w:t>
      </w:r>
      <w:r w:rsidR="00A21D7E" w:rsidRPr="00941679">
        <w:rPr>
          <w:i/>
        </w:rPr>
        <w:t xml:space="preserve">.» </w:t>
      </w:r>
      <w:r w:rsidR="00A21D7E" w:rsidRPr="00941679">
        <w:rPr>
          <w:i/>
          <w:color w:val="000000"/>
        </w:rPr>
        <w:t xml:space="preserve"> </w:t>
      </w:r>
      <w:r w:rsidR="00A21D7E" w:rsidRPr="00941679">
        <w:rPr>
          <w:color w:val="000000"/>
        </w:rPr>
        <w:t xml:space="preserve">шляхом придбання компанією «AM </w:t>
      </w:r>
      <w:proofErr w:type="spellStart"/>
      <w:r w:rsidR="00A21D7E" w:rsidRPr="00941679">
        <w:rPr>
          <w:color w:val="000000"/>
        </w:rPr>
        <w:t>Global</w:t>
      </w:r>
      <w:proofErr w:type="spellEnd"/>
      <w:r w:rsidR="00A21D7E" w:rsidRPr="00941679">
        <w:rPr>
          <w:color w:val="000000"/>
        </w:rPr>
        <w:t xml:space="preserve"> </w:t>
      </w:r>
      <w:proofErr w:type="spellStart"/>
      <w:r w:rsidR="00A21D7E" w:rsidRPr="00941679">
        <w:rPr>
          <w:color w:val="000000"/>
        </w:rPr>
        <w:t>Holding</w:t>
      </w:r>
      <w:proofErr w:type="spellEnd"/>
      <w:r w:rsidR="00A21D7E" w:rsidRPr="00941679">
        <w:rPr>
          <w:color w:val="000000"/>
        </w:rPr>
        <w:t>» акцій компанії</w:t>
      </w:r>
      <w:r w:rsidR="001601A6">
        <w:rPr>
          <w:color w:val="000000"/>
        </w:rPr>
        <w:t xml:space="preserve">                     </w:t>
      </w:r>
      <w:r w:rsidR="00A21D7E" w:rsidRPr="00941679">
        <w:rPr>
          <w:color w:val="000000"/>
        </w:rPr>
        <w:t xml:space="preserve"> «</w:t>
      </w:r>
      <w:proofErr w:type="spellStart"/>
      <w:r w:rsidR="00A21D7E" w:rsidRPr="00941679">
        <w:t>Krig</w:t>
      </w:r>
      <w:proofErr w:type="spellEnd"/>
      <w:r w:rsidR="00A21D7E" w:rsidRPr="00941679">
        <w:t xml:space="preserve"> </w:t>
      </w:r>
      <w:proofErr w:type="spellStart"/>
      <w:r w:rsidR="00A21D7E" w:rsidRPr="00941679">
        <w:t>Holdings</w:t>
      </w:r>
      <w:proofErr w:type="spellEnd"/>
      <w:r w:rsidR="00A21D7E" w:rsidRPr="00941679">
        <w:t xml:space="preserve"> B.V.</w:t>
      </w:r>
      <w:r w:rsidR="00A21D7E" w:rsidRPr="00941679">
        <w:rPr>
          <w:color w:val="000000"/>
        </w:rPr>
        <w:t>» у розмірі 30 відсотків.</w:t>
      </w:r>
    </w:p>
    <w:p w:rsidR="002C78A5" w:rsidRPr="00020864" w:rsidRDefault="002C78A5" w:rsidP="00137B2D">
      <w:pPr>
        <w:jc w:val="both"/>
        <w:rPr>
          <w:szCs w:val="24"/>
        </w:rPr>
      </w:pPr>
    </w:p>
    <w:p w:rsidR="00BB0CF4" w:rsidRDefault="005C345B" w:rsidP="00355BC2">
      <w:pPr>
        <w:ind w:firstLine="720"/>
        <w:jc w:val="both"/>
        <w:rPr>
          <w:szCs w:val="24"/>
        </w:rPr>
      </w:pPr>
      <w:r w:rsidRPr="00020864">
        <w:rPr>
          <w:szCs w:val="24"/>
        </w:rPr>
        <w:t>За інформацією заявників</w:t>
      </w:r>
      <w:r w:rsidR="00A8607F" w:rsidRPr="00020864">
        <w:rPr>
          <w:szCs w:val="24"/>
        </w:rPr>
        <w:t>:</w:t>
      </w:r>
    </w:p>
    <w:p w:rsidR="003D5CE7" w:rsidRPr="003D5CE7" w:rsidRDefault="003D5CE7" w:rsidP="003D5CE7">
      <w:pPr>
        <w:keepNext/>
        <w:keepLines/>
        <w:ind w:firstLine="709"/>
        <w:jc w:val="both"/>
        <w:rPr>
          <w:szCs w:val="24"/>
        </w:rPr>
      </w:pPr>
      <w:r w:rsidRPr="003D5CE7">
        <w:rPr>
          <w:szCs w:val="24"/>
        </w:rPr>
        <w:t>компанія «</w:t>
      </w:r>
      <w:proofErr w:type="spellStart"/>
      <w:r w:rsidRPr="003D5CE7">
        <w:rPr>
          <w:szCs w:val="24"/>
        </w:rPr>
        <w:t>Krig</w:t>
      </w:r>
      <w:proofErr w:type="spellEnd"/>
      <w:r w:rsidRPr="003D5CE7">
        <w:rPr>
          <w:szCs w:val="24"/>
        </w:rPr>
        <w:t> </w:t>
      </w:r>
      <w:proofErr w:type="spellStart"/>
      <w:r w:rsidRPr="003D5CE7">
        <w:rPr>
          <w:szCs w:val="24"/>
        </w:rPr>
        <w:t>Holdings</w:t>
      </w:r>
      <w:proofErr w:type="spellEnd"/>
      <w:r w:rsidRPr="003D5CE7">
        <w:rPr>
          <w:szCs w:val="24"/>
        </w:rPr>
        <w:t> B.V.» не здійснює господарської діяльності в Україні;</w:t>
      </w:r>
    </w:p>
    <w:p w:rsidR="003D5CE7" w:rsidRPr="003D5CE7" w:rsidRDefault="003D5CE7" w:rsidP="003D5CE7">
      <w:pPr>
        <w:ind w:firstLine="709"/>
        <w:jc w:val="both"/>
        <w:rPr>
          <w:szCs w:val="24"/>
        </w:rPr>
      </w:pPr>
      <w:r w:rsidRPr="003D5CE7">
        <w:rPr>
          <w:szCs w:val="24"/>
        </w:rPr>
        <w:t>компанія «</w:t>
      </w:r>
      <w:proofErr w:type="spellStart"/>
      <w:r w:rsidRPr="003D5CE7">
        <w:rPr>
          <w:szCs w:val="24"/>
          <w:lang w:val="en-US"/>
        </w:rPr>
        <w:t>Krig</w:t>
      </w:r>
      <w:proofErr w:type="spellEnd"/>
      <w:r w:rsidRPr="003D5CE7">
        <w:rPr>
          <w:szCs w:val="24"/>
          <w:lang w:val="en-US"/>
        </w:rPr>
        <w:t> Holdings B</w:t>
      </w:r>
      <w:r w:rsidRPr="003D5CE7">
        <w:rPr>
          <w:szCs w:val="24"/>
        </w:rPr>
        <w:t>.</w:t>
      </w:r>
      <w:r w:rsidRPr="003D5CE7">
        <w:rPr>
          <w:szCs w:val="24"/>
          <w:lang w:val="en-US"/>
        </w:rPr>
        <w:t>V</w:t>
      </w:r>
      <w:r w:rsidRPr="003D5CE7">
        <w:rPr>
          <w:szCs w:val="24"/>
        </w:rPr>
        <w:t xml:space="preserve">.» пов’язана відносинами контролю із </w:t>
      </w:r>
      <w:r>
        <w:rPr>
          <w:szCs w:val="24"/>
        </w:rPr>
        <w:t>суб’єктом господарювання – резидентом України</w:t>
      </w:r>
      <w:r w:rsidRPr="003D5CE7">
        <w:rPr>
          <w:szCs w:val="24"/>
        </w:rPr>
        <w:t xml:space="preserve">, </w:t>
      </w:r>
      <w:r w:rsidR="003D376F">
        <w:rPr>
          <w:szCs w:val="24"/>
        </w:rPr>
        <w:t>як</w:t>
      </w:r>
      <w:r w:rsidR="00D041B8">
        <w:rPr>
          <w:szCs w:val="24"/>
        </w:rPr>
        <w:t>ий</w:t>
      </w:r>
      <w:r w:rsidR="003D376F">
        <w:rPr>
          <w:szCs w:val="24"/>
        </w:rPr>
        <w:t xml:space="preserve"> створен</w:t>
      </w:r>
      <w:r w:rsidR="00D041B8">
        <w:rPr>
          <w:szCs w:val="24"/>
        </w:rPr>
        <w:t>о</w:t>
      </w:r>
      <w:r w:rsidR="003D376F">
        <w:rPr>
          <w:szCs w:val="24"/>
        </w:rPr>
        <w:t xml:space="preserve"> для цілей цієї трансакції, а саме</w:t>
      </w:r>
      <w:r w:rsidR="00D041B8">
        <w:rPr>
          <w:szCs w:val="24"/>
        </w:rPr>
        <w:t>,</w:t>
      </w:r>
      <w:r w:rsidR="003D376F">
        <w:rPr>
          <w:szCs w:val="24"/>
        </w:rPr>
        <w:t xml:space="preserve"> для будівництва та утримання повітророзподільної установки для виробництва атмосферних промислових газів</w:t>
      </w:r>
      <w:r w:rsidRPr="003D5CE7">
        <w:rPr>
          <w:szCs w:val="24"/>
        </w:rPr>
        <w:t>;</w:t>
      </w:r>
    </w:p>
    <w:p w:rsidR="003D5CE7" w:rsidRPr="003D5CE7" w:rsidRDefault="003D5CE7" w:rsidP="003D5CE7">
      <w:pPr>
        <w:keepNext/>
        <w:keepLines/>
        <w:ind w:firstLine="709"/>
        <w:jc w:val="both"/>
        <w:rPr>
          <w:szCs w:val="24"/>
        </w:rPr>
      </w:pPr>
      <w:r w:rsidRPr="003D5CE7">
        <w:rPr>
          <w:szCs w:val="24"/>
        </w:rPr>
        <w:t>контроль над компанією «</w:t>
      </w:r>
      <w:proofErr w:type="spellStart"/>
      <w:r w:rsidRPr="003D5CE7">
        <w:rPr>
          <w:szCs w:val="24"/>
          <w:lang w:val="en-US"/>
        </w:rPr>
        <w:t>Krig</w:t>
      </w:r>
      <w:proofErr w:type="spellEnd"/>
      <w:r w:rsidRPr="003D5CE7">
        <w:rPr>
          <w:szCs w:val="24"/>
          <w:lang w:val="en-US"/>
        </w:rPr>
        <w:t> Holdings B</w:t>
      </w:r>
      <w:r w:rsidRPr="003D5CE7">
        <w:rPr>
          <w:szCs w:val="24"/>
        </w:rPr>
        <w:t>.</w:t>
      </w:r>
      <w:r w:rsidRPr="003D5CE7">
        <w:rPr>
          <w:szCs w:val="24"/>
          <w:lang w:val="en-US"/>
        </w:rPr>
        <w:t>V</w:t>
      </w:r>
      <w:r w:rsidRPr="003D5CE7">
        <w:rPr>
          <w:szCs w:val="24"/>
        </w:rPr>
        <w:t>.» здійснює компанія «</w:t>
      </w:r>
      <w:r w:rsidRPr="003D5CE7">
        <w:rPr>
          <w:szCs w:val="24"/>
          <w:lang w:val="en-US"/>
        </w:rPr>
        <w:t>Air</w:t>
      </w:r>
      <w:r w:rsidRPr="003D5CE7">
        <w:rPr>
          <w:szCs w:val="24"/>
        </w:rPr>
        <w:t xml:space="preserve"> </w:t>
      </w:r>
      <w:r w:rsidRPr="003D5CE7">
        <w:rPr>
          <w:szCs w:val="24"/>
          <w:lang w:val="en-US"/>
        </w:rPr>
        <w:t>Products</w:t>
      </w:r>
      <w:r w:rsidRPr="003D5CE7">
        <w:rPr>
          <w:szCs w:val="24"/>
        </w:rPr>
        <w:t xml:space="preserve"> </w:t>
      </w:r>
      <w:r w:rsidRPr="003D5CE7">
        <w:rPr>
          <w:szCs w:val="24"/>
          <w:lang w:val="en-US"/>
        </w:rPr>
        <w:t>Holdings</w:t>
      </w:r>
      <w:r w:rsidRPr="003D5CE7">
        <w:rPr>
          <w:szCs w:val="24"/>
        </w:rPr>
        <w:t xml:space="preserve"> </w:t>
      </w:r>
      <w:r w:rsidRPr="003D5CE7">
        <w:rPr>
          <w:szCs w:val="24"/>
          <w:lang w:val="en-US"/>
        </w:rPr>
        <w:t>B</w:t>
      </w:r>
      <w:r w:rsidRPr="003D5CE7">
        <w:rPr>
          <w:szCs w:val="24"/>
        </w:rPr>
        <w:t>.</w:t>
      </w:r>
      <w:r w:rsidRPr="003D5CE7">
        <w:rPr>
          <w:szCs w:val="24"/>
          <w:lang w:val="en-US"/>
        </w:rPr>
        <w:t>V</w:t>
      </w:r>
      <w:r w:rsidRPr="003D5CE7">
        <w:rPr>
          <w:szCs w:val="24"/>
        </w:rPr>
        <w:t>.»;</w:t>
      </w:r>
    </w:p>
    <w:p w:rsidR="003D5CE7" w:rsidRPr="003D5CE7" w:rsidRDefault="003D5CE7" w:rsidP="003D5CE7">
      <w:pPr>
        <w:ind w:firstLine="709"/>
        <w:jc w:val="both"/>
        <w:rPr>
          <w:color w:val="000000"/>
          <w:szCs w:val="24"/>
        </w:rPr>
      </w:pPr>
      <w:r w:rsidRPr="003D5CE7">
        <w:rPr>
          <w:szCs w:val="24"/>
        </w:rPr>
        <w:t>компанія «</w:t>
      </w:r>
      <w:r w:rsidRPr="003D5CE7">
        <w:rPr>
          <w:szCs w:val="24"/>
          <w:lang w:val="en-US"/>
        </w:rPr>
        <w:t>Air</w:t>
      </w:r>
      <w:r w:rsidRPr="003D5CE7">
        <w:rPr>
          <w:szCs w:val="24"/>
        </w:rPr>
        <w:t xml:space="preserve"> </w:t>
      </w:r>
      <w:r w:rsidRPr="003D5CE7">
        <w:rPr>
          <w:szCs w:val="24"/>
          <w:lang w:val="en-US"/>
        </w:rPr>
        <w:t>Products</w:t>
      </w:r>
      <w:r w:rsidRPr="003D5CE7">
        <w:rPr>
          <w:szCs w:val="24"/>
        </w:rPr>
        <w:t xml:space="preserve"> </w:t>
      </w:r>
      <w:r w:rsidRPr="003D5CE7">
        <w:rPr>
          <w:szCs w:val="24"/>
          <w:lang w:val="en-US"/>
        </w:rPr>
        <w:t>Holdings</w:t>
      </w:r>
      <w:r w:rsidRPr="003D5CE7">
        <w:rPr>
          <w:szCs w:val="24"/>
        </w:rPr>
        <w:t xml:space="preserve"> </w:t>
      </w:r>
      <w:r w:rsidRPr="003D5CE7">
        <w:rPr>
          <w:szCs w:val="24"/>
          <w:lang w:val="en-US"/>
        </w:rPr>
        <w:t>B</w:t>
      </w:r>
      <w:r w:rsidRPr="003D5CE7">
        <w:rPr>
          <w:szCs w:val="24"/>
        </w:rPr>
        <w:t>.</w:t>
      </w:r>
      <w:r w:rsidRPr="003D5CE7">
        <w:rPr>
          <w:szCs w:val="24"/>
          <w:lang w:val="en-US"/>
        </w:rPr>
        <w:t>V</w:t>
      </w:r>
      <w:r w:rsidRPr="003D5CE7">
        <w:rPr>
          <w:szCs w:val="24"/>
        </w:rPr>
        <w:t xml:space="preserve">.» пов’язана відносинами контролю із суб’єктами господарювання – </w:t>
      </w:r>
      <w:r w:rsidRPr="003D5CE7">
        <w:rPr>
          <w:color w:val="000000"/>
          <w:szCs w:val="24"/>
        </w:rPr>
        <w:t xml:space="preserve">резидентами та нерезидентами України, що утворюють  Групу </w:t>
      </w:r>
      <w:r w:rsidRPr="003D5CE7">
        <w:rPr>
          <w:color w:val="000000" w:themeColor="text1"/>
          <w:szCs w:val="24"/>
        </w:rPr>
        <w:t xml:space="preserve">Ейр </w:t>
      </w:r>
      <w:proofErr w:type="spellStart"/>
      <w:r w:rsidRPr="003D5CE7">
        <w:rPr>
          <w:color w:val="000000" w:themeColor="text1"/>
          <w:szCs w:val="24"/>
        </w:rPr>
        <w:t>Продактс</w:t>
      </w:r>
      <w:proofErr w:type="spellEnd"/>
      <w:r w:rsidRPr="003D5CE7">
        <w:rPr>
          <w:color w:val="000000"/>
          <w:szCs w:val="24"/>
        </w:rPr>
        <w:t xml:space="preserve">, яка здійснює діяльність по всьому світу з виробництва та реалізації газів </w:t>
      </w:r>
      <w:r w:rsidR="00F1130F">
        <w:rPr>
          <w:color w:val="000000"/>
          <w:szCs w:val="24"/>
        </w:rPr>
        <w:t>і</w:t>
      </w:r>
      <w:r w:rsidRPr="003D5CE7">
        <w:rPr>
          <w:color w:val="000000"/>
          <w:szCs w:val="24"/>
        </w:rPr>
        <w:t xml:space="preserve"> хімічних речовин для промислового використання;</w:t>
      </w:r>
    </w:p>
    <w:p w:rsidR="003D5CE7" w:rsidRPr="003D5CE7" w:rsidRDefault="003D5CE7" w:rsidP="003D5CE7">
      <w:pPr>
        <w:ind w:firstLine="709"/>
        <w:jc w:val="both"/>
        <w:rPr>
          <w:color w:val="000000" w:themeColor="text1"/>
          <w:szCs w:val="24"/>
        </w:rPr>
      </w:pPr>
      <w:r w:rsidRPr="003D5CE7">
        <w:rPr>
          <w:color w:val="000000"/>
          <w:szCs w:val="24"/>
        </w:rPr>
        <w:t xml:space="preserve">на території України Група </w:t>
      </w:r>
      <w:r w:rsidRPr="003D5CE7">
        <w:rPr>
          <w:color w:val="000000" w:themeColor="text1"/>
          <w:szCs w:val="24"/>
        </w:rPr>
        <w:t xml:space="preserve">Ейр </w:t>
      </w:r>
      <w:proofErr w:type="spellStart"/>
      <w:r w:rsidRPr="003D5CE7">
        <w:rPr>
          <w:color w:val="000000" w:themeColor="text1"/>
          <w:szCs w:val="24"/>
        </w:rPr>
        <w:t>Продактс</w:t>
      </w:r>
      <w:proofErr w:type="spellEnd"/>
      <w:r w:rsidRPr="003D5CE7">
        <w:rPr>
          <w:color w:val="000000" w:themeColor="text1"/>
          <w:szCs w:val="24"/>
        </w:rPr>
        <w:t xml:space="preserve"> здійснює діяльність через:</w:t>
      </w:r>
    </w:p>
    <w:p w:rsidR="003D5CE7" w:rsidRPr="003D5CE7" w:rsidRDefault="003D5CE7" w:rsidP="003D5CE7">
      <w:pPr>
        <w:ind w:firstLine="709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суб’єкта господарювання  </w:t>
      </w:r>
      <w:r w:rsidRPr="003D5CE7">
        <w:rPr>
          <w:szCs w:val="24"/>
        </w:rPr>
        <w:t xml:space="preserve">– </w:t>
      </w:r>
      <w:r w:rsidRPr="003D5CE7">
        <w:rPr>
          <w:color w:val="000000"/>
          <w:szCs w:val="24"/>
        </w:rPr>
        <w:t>резидента</w:t>
      </w:r>
      <w:r>
        <w:rPr>
          <w:color w:val="000000" w:themeColor="text1"/>
          <w:szCs w:val="24"/>
        </w:rPr>
        <w:t xml:space="preserve"> України</w:t>
      </w:r>
      <w:r w:rsidRPr="003D5CE7">
        <w:rPr>
          <w:color w:val="000000" w:themeColor="text1"/>
          <w:szCs w:val="24"/>
        </w:rPr>
        <w:t>, як</w:t>
      </w:r>
      <w:r>
        <w:rPr>
          <w:color w:val="000000" w:themeColor="text1"/>
          <w:szCs w:val="24"/>
        </w:rPr>
        <w:t>ий</w:t>
      </w:r>
      <w:r w:rsidRPr="003D5CE7">
        <w:rPr>
          <w:color w:val="000000" w:themeColor="text1"/>
          <w:szCs w:val="24"/>
        </w:rPr>
        <w:t xml:space="preserve"> здійснює діяльність </w:t>
      </w:r>
      <w:r w:rsidR="00D041B8">
        <w:rPr>
          <w:color w:val="000000" w:themeColor="text1"/>
          <w:szCs w:val="24"/>
        </w:rPr>
        <w:t>і</w:t>
      </w:r>
      <w:r w:rsidRPr="003D5CE7">
        <w:rPr>
          <w:color w:val="000000" w:themeColor="text1"/>
          <w:szCs w:val="24"/>
        </w:rPr>
        <w:t>з постачання діо</w:t>
      </w:r>
      <w:r>
        <w:rPr>
          <w:color w:val="000000" w:themeColor="text1"/>
          <w:szCs w:val="24"/>
        </w:rPr>
        <w:t>ксину вуглецю виробникам напоїв</w:t>
      </w:r>
      <w:r w:rsidRPr="003D5CE7">
        <w:rPr>
          <w:color w:val="000000" w:themeColor="text1"/>
          <w:szCs w:val="24"/>
        </w:rPr>
        <w:t>;</w:t>
      </w:r>
    </w:p>
    <w:p w:rsidR="003D5CE7" w:rsidRPr="00B40149" w:rsidRDefault="003D5CE7" w:rsidP="003D5CE7">
      <w:pPr>
        <w:ind w:firstLine="709"/>
        <w:jc w:val="both"/>
        <w:rPr>
          <w:color w:val="000000"/>
          <w:szCs w:val="24"/>
        </w:rPr>
      </w:pPr>
      <w:r>
        <w:rPr>
          <w:color w:val="000000" w:themeColor="text1"/>
          <w:szCs w:val="24"/>
        </w:rPr>
        <w:t xml:space="preserve">суб’єкта господарювання  </w:t>
      </w:r>
      <w:r w:rsidRPr="003D5CE7">
        <w:rPr>
          <w:szCs w:val="24"/>
        </w:rPr>
        <w:t xml:space="preserve">– </w:t>
      </w:r>
      <w:r w:rsidRPr="003D5CE7">
        <w:rPr>
          <w:color w:val="000000"/>
          <w:szCs w:val="24"/>
        </w:rPr>
        <w:t>резидента</w:t>
      </w:r>
      <w:r>
        <w:rPr>
          <w:color w:val="000000" w:themeColor="text1"/>
          <w:szCs w:val="24"/>
        </w:rPr>
        <w:t xml:space="preserve"> України</w:t>
      </w:r>
      <w:r w:rsidRPr="003D5CE7">
        <w:rPr>
          <w:color w:val="000000" w:themeColor="text1"/>
          <w:szCs w:val="24"/>
        </w:rPr>
        <w:t>, як</w:t>
      </w:r>
      <w:r>
        <w:rPr>
          <w:color w:val="000000" w:themeColor="text1"/>
          <w:szCs w:val="24"/>
        </w:rPr>
        <w:t>ий</w:t>
      </w:r>
      <w:r w:rsidRPr="003D5CE7">
        <w:rPr>
          <w:color w:val="000000" w:themeColor="text1"/>
          <w:szCs w:val="24"/>
        </w:rPr>
        <w:t xml:space="preserve"> не здій</w:t>
      </w:r>
      <w:r w:rsidR="00D041B8">
        <w:rPr>
          <w:color w:val="000000" w:themeColor="text1"/>
          <w:szCs w:val="24"/>
        </w:rPr>
        <w:t xml:space="preserve">снює господарської діяльності, </w:t>
      </w:r>
      <w:r w:rsidRPr="003D5CE7">
        <w:rPr>
          <w:color w:val="000000" w:themeColor="text1"/>
          <w:szCs w:val="24"/>
        </w:rPr>
        <w:t>крім володіння земельною</w:t>
      </w:r>
      <w:r>
        <w:rPr>
          <w:color w:val="000000" w:themeColor="text1"/>
          <w:szCs w:val="24"/>
        </w:rPr>
        <w:t xml:space="preserve"> ділянкою</w:t>
      </w:r>
      <w:r w:rsidR="00C57E5C">
        <w:rPr>
          <w:color w:val="000000" w:themeColor="text1"/>
          <w:szCs w:val="24"/>
        </w:rPr>
        <w:t xml:space="preserve"> в Одеській обл.</w:t>
      </w:r>
      <w:r>
        <w:rPr>
          <w:color w:val="000000" w:themeColor="text1"/>
          <w:szCs w:val="24"/>
        </w:rPr>
        <w:t xml:space="preserve">, яку </w:t>
      </w:r>
      <w:r w:rsidR="00C57E5C">
        <w:rPr>
          <w:color w:val="000000" w:themeColor="text1"/>
          <w:szCs w:val="24"/>
        </w:rPr>
        <w:t xml:space="preserve">він </w:t>
      </w:r>
      <w:r>
        <w:rPr>
          <w:color w:val="000000" w:themeColor="text1"/>
          <w:szCs w:val="24"/>
        </w:rPr>
        <w:t>надає в оренду</w:t>
      </w:r>
      <w:r w:rsidR="00E42863" w:rsidRPr="00E42863">
        <w:rPr>
          <w:color w:val="000000" w:themeColor="text1"/>
          <w:szCs w:val="24"/>
        </w:rPr>
        <w:t xml:space="preserve">                 </w:t>
      </w:r>
      <w:r w:rsidR="00430B8E">
        <w:rPr>
          <w:color w:val="000000" w:themeColor="text1"/>
          <w:szCs w:val="24"/>
        </w:rPr>
        <w:t xml:space="preserve"> (</w:t>
      </w:r>
      <w:r w:rsidR="00D041B8">
        <w:rPr>
          <w:color w:val="000000" w:themeColor="text1"/>
          <w:szCs w:val="24"/>
        </w:rPr>
        <w:t>у</w:t>
      </w:r>
      <w:r w:rsidR="00430B8E">
        <w:rPr>
          <w:color w:val="000000" w:themeColor="text1"/>
          <w:szCs w:val="24"/>
        </w:rPr>
        <w:t xml:space="preserve"> межах Групи)</w:t>
      </w:r>
      <w:r>
        <w:rPr>
          <w:color w:val="000000" w:themeColor="text1"/>
          <w:szCs w:val="24"/>
        </w:rPr>
        <w:t>;</w:t>
      </w:r>
    </w:p>
    <w:p w:rsidR="00BB0CF4" w:rsidRDefault="00BB0CF4" w:rsidP="00BB0CF4">
      <w:pPr>
        <w:keepNext/>
        <w:keepLines/>
        <w:ind w:firstLine="709"/>
        <w:jc w:val="both"/>
        <w:rPr>
          <w:b/>
          <w:szCs w:val="24"/>
        </w:rPr>
      </w:pPr>
    </w:p>
    <w:p w:rsidR="00BB0CF4" w:rsidRPr="00BB0CF4" w:rsidRDefault="00BB0CF4" w:rsidP="00BB0CF4">
      <w:pPr>
        <w:keepNext/>
        <w:keepLines/>
        <w:ind w:firstLine="709"/>
        <w:jc w:val="both"/>
        <w:rPr>
          <w:szCs w:val="24"/>
        </w:rPr>
      </w:pPr>
      <w:r w:rsidRPr="00BB0CF4">
        <w:rPr>
          <w:szCs w:val="24"/>
        </w:rPr>
        <w:t>компанія «</w:t>
      </w:r>
      <w:r w:rsidRPr="00BB0CF4">
        <w:rPr>
          <w:szCs w:val="24"/>
          <w:lang w:val="en-US"/>
        </w:rPr>
        <w:t>AM</w:t>
      </w:r>
      <w:r w:rsidRPr="00BB0CF4">
        <w:rPr>
          <w:szCs w:val="24"/>
        </w:rPr>
        <w:t xml:space="preserve"> </w:t>
      </w:r>
      <w:r w:rsidRPr="00BB0CF4">
        <w:rPr>
          <w:szCs w:val="24"/>
          <w:lang w:val="en-US"/>
        </w:rPr>
        <w:t>Global</w:t>
      </w:r>
      <w:r w:rsidRPr="00BB0CF4">
        <w:rPr>
          <w:szCs w:val="24"/>
        </w:rPr>
        <w:t xml:space="preserve"> </w:t>
      </w:r>
      <w:r w:rsidRPr="00BB0CF4">
        <w:rPr>
          <w:szCs w:val="24"/>
          <w:lang w:val="en-US"/>
        </w:rPr>
        <w:t>Holding</w:t>
      </w:r>
      <w:r w:rsidRPr="00BB0CF4">
        <w:rPr>
          <w:szCs w:val="24"/>
        </w:rPr>
        <w:t>» не здійснює господарської діяльності в Україні;</w:t>
      </w:r>
    </w:p>
    <w:p w:rsidR="00BB0CF4" w:rsidRPr="00BB0CF4" w:rsidRDefault="00BB0CF4" w:rsidP="00BB0CF4">
      <w:pPr>
        <w:ind w:firstLine="709"/>
        <w:jc w:val="both"/>
        <w:rPr>
          <w:color w:val="000000"/>
        </w:rPr>
      </w:pPr>
      <w:r w:rsidRPr="00BB0CF4">
        <w:rPr>
          <w:szCs w:val="24"/>
        </w:rPr>
        <w:t>контроль над компанією «</w:t>
      </w:r>
      <w:r w:rsidRPr="00BB0CF4">
        <w:rPr>
          <w:color w:val="000000"/>
          <w:lang w:val="en-US"/>
        </w:rPr>
        <w:t>AM</w:t>
      </w:r>
      <w:r w:rsidRPr="00BB0CF4">
        <w:rPr>
          <w:color w:val="000000"/>
        </w:rPr>
        <w:t xml:space="preserve"> </w:t>
      </w:r>
      <w:r w:rsidRPr="00BB0CF4">
        <w:rPr>
          <w:color w:val="000000"/>
          <w:lang w:val="en-US"/>
        </w:rPr>
        <w:t>Global</w:t>
      </w:r>
      <w:r w:rsidRPr="00BB0CF4">
        <w:rPr>
          <w:color w:val="000000"/>
        </w:rPr>
        <w:t xml:space="preserve"> </w:t>
      </w:r>
      <w:r w:rsidRPr="00BB0CF4">
        <w:rPr>
          <w:color w:val="000000"/>
          <w:lang w:val="en-US"/>
        </w:rPr>
        <w:t>Holding</w:t>
      </w:r>
      <w:r w:rsidRPr="00BB0CF4">
        <w:rPr>
          <w:szCs w:val="24"/>
        </w:rPr>
        <w:t>» здійснює компанія «</w:t>
      </w:r>
      <w:r w:rsidRPr="00BB0CF4">
        <w:rPr>
          <w:color w:val="000000"/>
          <w:lang w:val="en-US"/>
        </w:rPr>
        <w:t>ArcelorMittal</w:t>
      </w:r>
      <w:r w:rsidRPr="00BB0CF4">
        <w:rPr>
          <w:color w:val="000000"/>
        </w:rPr>
        <w:t xml:space="preserve"> </w:t>
      </w:r>
      <w:r w:rsidRPr="00BB0CF4">
        <w:rPr>
          <w:color w:val="000000"/>
          <w:lang w:val="en-US"/>
        </w:rPr>
        <w:t>S</w:t>
      </w:r>
      <w:r w:rsidRPr="00BB0CF4">
        <w:rPr>
          <w:color w:val="000000"/>
        </w:rPr>
        <w:t>.</w:t>
      </w:r>
      <w:r w:rsidRPr="00BB0CF4">
        <w:rPr>
          <w:color w:val="000000"/>
          <w:lang w:val="en-US"/>
        </w:rPr>
        <w:t>A</w:t>
      </w:r>
      <w:r w:rsidRPr="00BB0CF4">
        <w:rPr>
          <w:color w:val="000000"/>
        </w:rPr>
        <w:t>.» (Люксембург);</w:t>
      </w:r>
    </w:p>
    <w:p w:rsidR="00BB0CF4" w:rsidRPr="00BB0CF4" w:rsidRDefault="00BB0CF4" w:rsidP="00BB0CF4">
      <w:pPr>
        <w:ind w:firstLine="709"/>
        <w:jc w:val="both"/>
        <w:rPr>
          <w:color w:val="000000"/>
          <w:szCs w:val="24"/>
        </w:rPr>
      </w:pPr>
      <w:r w:rsidRPr="00BB0CF4">
        <w:rPr>
          <w:color w:val="000000"/>
        </w:rPr>
        <w:t>компанія «</w:t>
      </w:r>
      <w:r w:rsidRPr="00BB0CF4">
        <w:rPr>
          <w:color w:val="000000"/>
          <w:lang w:val="en-US"/>
        </w:rPr>
        <w:t>ArcelorMittal</w:t>
      </w:r>
      <w:r w:rsidRPr="00BB0CF4">
        <w:rPr>
          <w:color w:val="000000"/>
        </w:rPr>
        <w:t xml:space="preserve"> </w:t>
      </w:r>
      <w:r w:rsidRPr="00BB0CF4">
        <w:rPr>
          <w:color w:val="000000"/>
          <w:lang w:val="en-US"/>
        </w:rPr>
        <w:t>S</w:t>
      </w:r>
      <w:r w:rsidRPr="00BB0CF4">
        <w:rPr>
          <w:color w:val="000000"/>
        </w:rPr>
        <w:t>.</w:t>
      </w:r>
      <w:r w:rsidRPr="00BB0CF4">
        <w:rPr>
          <w:color w:val="000000"/>
          <w:lang w:val="en-US"/>
        </w:rPr>
        <w:t>A</w:t>
      </w:r>
      <w:r w:rsidRPr="00BB0CF4">
        <w:rPr>
          <w:color w:val="000000"/>
        </w:rPr>
        <w:t xml:space="preserve">.» пов’язана відносинами контролю </w:t>
      </w:r>
      <w:r w:rsidR="00D041B8">
        <w:rPr>
          <w:color w:val="000000"/>
        </w:rPr>
        <w:t xml:space="preserve">із </w:t>
      </w:r>
      <w:r w:rsidRPr="00BB0CF4">
        <w:rPr>
          <w:color w:val="000000"/>
        </w:rPr>
        <w:t>суб’єктами                  господарювання</w:t>
      </w:r>
      <w:r w:rsidRPr="00BB0CF4">
        <w:rPr>
          <w:i/>
          <w:color w:val="000000"/>
        </w:rPr>
        <w:t xml:space="preserve"> </w:t>
      </w:r>
      <w:r w:rsidRPr="00BB0CF4">
        <w:rPr>
          <w:i/>
          <w:szCs w:val="24"/>
        </w:rPr>
        <w:t xml:space="preserve">– </w:t>
      </w:r>
      <w:r w:rsidRPr="00BB0CF4">
        <w:rPr>
          <w:color w:val="000000"/>
          <w:szCs w:val="24"/>
        </w:rPr>
        <w:t xml:space="preserve">резидентами та нерезидентами України, що утворюють  Групу </w:t>
      </w:r>
      <w:proofErr w:type="spellStart"/>
      <w:r w:rsidRPr="00BB0CF4">
        <w:rPr>
          <w:color w:val="000000"/>
          <w:szCs w:val="24"/>
        </w:rPr>
        <w:t>АрселорМіттал</w:t>
      </w:r>
      <w:proofErr w:type="spellEnd"/>
      <w:r w:rsidRPr="00BB0CF4">
        <w:rPr>
          <w:color w:val="000000"/>
          <w:szCs w:val="24"/>
        </w:rPr>
        <w:t>;</w:t>
      </w:r>
    </w:p>
    <w:p w:rsidR="00933F51" w:rsidRPr="00020864" w:rsidRDefault="00BB0CF4" w:rsidP="00DE4AF8">
      <w:pPr>
        <w:ind w:firstLine="709"/>
        <w:jc w:val="both"/>
        <w:rPr>
          <w:szCs w:val="24"/>
        </w:rPr>
      </w:pPr>
      <w:r w:rsidRPr="00BB0CF4">
        <w:rPr>
          <w:color w:val="000000"/>
          <w:szCs w:val="24"/>
        </w:rPr>
        <w:t xml:space="preserve">на території України Група </w:t>
      </w:r>
      <w:proofErr w:type="spellStart"/>
      <w:r w:rsidRPr="00BB0CF4">
        <w:rPr>
          <w:color w:val="000000"/>
          <w:szCs w:val="24"/>
        </w:rPr>
        <w:t>АрселорМіттал</w:t>
      </w:r>
      <w:proofErr w:type="spellEnd"/>
      <w:r w:rsidRPr="00BB0CF4">
        <w:rPr>
          <w:color w:val="000000"/>
          <w:szCs w:val="24"/>
        </w:rPr>
        <w:t xml:space="preserve"> здійснює діяльність, зокрема,  із </w:t>
      </w:r>
      <w:r w:rsidRPr="00BB0CF4">
        <w:rPr>
          <w:szCs w:val="24"/>
        </w:rPr>
        <w:t>виробництва, дистрибуції, збуту та реалізації металопродукції</w:t>
      </w:r>
      <w:r>
        <w:rPr>
          <w:szCs w:val="24"/>
        </w:rPr>
        <w:t>.</w:t>
      </w:r>
    </w:p>
    <w:p w:rsidR="005C345B" w:rsidRPr="00020864" w:rsidRDefault="005C345B" w:rsidP="005C345B">
      <w:pPr>
        <w:ind w:firstLine="720"/>
        <w:jc w:val="both"/>
        <w:rPr>
          <w:szCs w:val="24"/>
        </w:rPr>
      </w:pPr>
      <w:r w:rsidRPr="00020864">
        <w:rPr>
          <w:szCs w:val="24"/>
        </w:rPr>
        <w:lastRenderedPageBreak/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137B2D" w:rsidRPr="00020864" w:rsidRDefault="00137B2D" w:rsidP="005C345B">
      <w:pPr>
        <w:ind w:firstLine="709"/>
        <w:jc w:val="both"/>
        <w:rPr>
          <w:color w:val="000000"/>
          <w:szCs w:val="24"/>
        </w:rPr>
      </w:pPr>
    </w:p>
    <w:p w:rsidR="00933F51" w:rsidRPr="00451A9F" w:rsidRDefault="00933F51" w:rsidP="00933F51">
      <w:pPr>
        <w:ind w:firstLine="709"/>
        <w:jc w:val="both"/>
      </w:pPr>
      <w:r w:rsidRPr="00451A9F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950EAD" w:rsidRPr="00020864" w:rsidRDefault="00950EAD" w:rsidP="005C345B">
      <w:pPr>
        <w:ind w:firstLine="600"/>
        <w:jc w:val="both"/>
        <w:rPr>
          <w:spacing w:val="-4"/>
          <w:sz w:val="18"/>
          <w:szCs w:val="18"/>
        </w:rPr>
      </w:pPr>
    </w:p>
    <w:p w:rsidR="005C345B" w:rsidRPr="00020864" w:rsidRDefault="005C345B" w:rsidP="005C345B">
      <w:pPr>
        <w:ind w:firstLine="600"/>
        <w:jc w:val="center"/>
        <w:rPr>
          <w:szCs w:val="24"/>
        </w:rPr>
      </w:pPr>
      <w:r w:rsidRPr="00020864">
        <w:rPr>
          <w:szCs w:val="24"/>
        </w:rPr>
        <w:t xml:space="preserve">ПОСТАНОВИВ: </w:t>
      </w:r>
    </w:p>
    <w:p w:rsidR="005C345B" w:rsidRPr="00020864" w:rsidRDefault="005C345B" w:rsidP="005C345B">
      <w:pPr>
        <w:ind w:firstLine="600"/>
        <w:jc w:val="center"/>
        <w:rPr>
          <w:sz w:val="18"/>
          <w:szCs w:val="18"/>
        </w:rPr>
      </w:pPr>
    </w:p>
    <w:p w:rsidR="005C345B" w:rsidRDefault="005C345B" w:rsidP="00E643A2">
      <w:pPr>
        <w:spacing w:line="260" w:lineRule="exact"/>
        <w:ind w:firstLine="709"/>
        <w:jc w:val="both"/>
        <w:rPr>
          <w:szCs w:val="24"/>
          <w:lang w:eastAsia="uk-UA"/>
        </w:rPr>
      </w:pPr>
      <w:r w:rsidRPr="00020864">
        <w:rPr>
          <w:szCs w:val="24"/>
        </w:rPr>
        <w:t xml:space="preserve">Надати дозвіл </w:t>
      </w:r>
      <w:r w:rsidR="00933F51">
        <w:t>компанії</w:t>
      </w:r>
      <w:r w:rsidR="00933F51" w:rsidRPr="002203CB">
        <w:t xml:space="preserve"> «</w:t>
      </w:r>
      <w:r w:rsidR="00933F51" w:rsidRPr="002203CB">
        <w:rPr>
          <w:lang w:val="en-US"/>
        </w:rPr>
        <w:t>AM</w:t>
      </w:r>
      <w:r w:rsidR="00933F51" w:rsidRPr="002203CB">
        <w:t xml:space="preserve"> </w:t>
      </w:r>
      <w:r w:rsidR="00933F51" w:rsidRPr="002203CB">
        <w:rPr>
          <w:lang w:val="en-US"/>
        </w:rPr>
        <w:t>Global</w:t>
      </w:r>
      <w:r w:rsidR="00933F51" w:rsidRPr="002203CB">
        <w:t xml:space="preserve"> </w:t>
      </w:r>
      <w:r w:rsidR="00933F51" w:rsidRPr="002203CB">
        <w:rPr>
          <w:lang w:val="en-US"/>
        </w:rPr>
        <w:t>Holding</w:t>
      </w:r>
      <w:r w:rsidR="00933F51" w:rsidRPr="002203CB">
        <w:t>»</w:t>
      </w:r>
      <w:r w:rsidR="00933F51">
        <w:t xml:space="preserve"> (м. Люксембург, Велике                       Герцогство Люксембург)</w:t>
      </w:r>
      <w:r w:rsidR="00933F51" w:rsidRPr="002203CB">
        <w:t xml:space="preserve"> </w:t>
      </w:r>
      <w:r w:rsidR="00933F51" w:rsidRPr="002203CB">
        <w:rPr>
          <w:rFonts w:eastAsia="Calibri"/>
        </w:rPr>
        <w:t xml:space="preserve">на </w:t>
      </w:r>
      <w:r w:rsidR="00933F51" w:rsidRPr="002203CB">
        <w:t xml:space="preserve">набуття разом </w:t>
      </w:r>
      <w:r w:rsidR="00D041B8">
        <w:t>і</w:t>
      </w:r>
      <w:r w:rsidR="00933F51" w:rsidRPr="002203CB">
        <w:t xml:space="preserve">з компанією </w:t>
      </w:r>
      <w:r w:rsidR="00933F51">
        <w:t>«</w:t>
      </w:r>
      <w:r w:rsidR="00933F51" w:rsidRPr="002203CB">
        <w:rPr>
          <w:lang w:val="en-US"/>
        </w:rPr>
        <w:t>Air</w:t>
      </w:r>
      <w:r w:rsidR="00933F51" w:rsidRPr="002203CB">
        <w:t xml:space="preserve"> </w:t>
      </w:r>
      <w:r w:rsidR="00933F51" w:rsidRPr="002203CB">
        <w:rPr>
          <w:lang w:val="en-US"/>
        </w:rPr>
        <w:t>Products</w:t>
      </w:r>
      <w:r w:rsidR="00933F51" w:rsidRPr="002203CB">
        <w:t xml:space="preserve"> </w:t>
      </w:r>
      <w:r w:rsidR="00933F51" w:rsidRPr="002203CB">
        <w:rPr>
          <w:lang w:val="en-US"/>
        </w:rPr>
        <w:t>Holdings</w:t>
      </w:r>
      <w:r w:rsidR="00933F51" w:rsidRPr="002203CB">
        <w:t xml:space="preserve"> </w:t>
      </w:r>
      <w:r w:rsidR="00933F51" w:rsidRPr="002203CB">
        <w:rPr>
          <w:lang w:val="en-US"/>
        </w:rPr>
        <w:t>B</w:t>
      </w:r>
      <w:r w:rsidR="00933F51" w:rsidRPr="002203CB">
        <w:t>.</w:t>
      </w:r>
      <w:r w:rsidR="00933F51" w:rsidRPr="002203CB">
        <w:rPr>
          <w:lang w:val="en-US"/>
        </w:rPr>
        <w:t>V</w:t>
      </w:r>
      <w:r w:rsidR="00933F51" w:rsidRPr="002203CB">
        <w:t>.»</w:t>
      </w:r>
      <w:r w:rsidR="00933F51">
        <w:t xml:space="preserve">                      </w:t>
      </w:r>
      <w:r w:rsidR="00933F51" w:rsidRPr="002203CB">
        <w:t>(</w:t>
      </w:r>
      <w:r w:rsidR="00933F51">
        <w:t>м. Роттердам, Нідерланди</w:t>
      </w:r>
      <w:r w:rsidR="00933F51" w:rsidRPr="002203CB">
        <w:t>) с</w:t>
      </w:r>
      <w:r w:rsidR="008A51B9">
        <w:t>пільного контролю над компанією</w:t>
      </w:r>
      <w:r w:rsidR="00933F51">
        <w:t xml:space="preserve"> </w:t>
      </w:r>
      <w:r w:rsidR="00933F51" w:rsidRPr="002203CB">
        <w:t>«</w:t>
      </w:r>
      <w:proofErr w:type="spellStart"/>
      <w:r w:rsidR="00933F51" w:rsidRPr="002203CB">
        <w:t>Krig</w:t>
      </w:r>
      <w:proofErr w:type="spellEnd"/>
      <w:r w:rsidR="00933F51" w:rsidRPr="002203CB">
        <w:t xml:space="preserve"> </w:t>
      </w:r>
      <w:proofErr w:type="spellStart"/>
      <w:r w:rsidR="00933F51" w:rsidRPr="002203CB">
        <w:t>Holdings</w:t>
      </w:r>
      <w:proofErr w:type="spellEnd"/>
      <w:r w:rsidR="00933F51" w:rsidRPr="002203CB">
        <w:t xml:space="preserve"> B.V.»</w:t>
      </w:r>
      <w:r w:rsidR="00933F51">
        <w:rPr>
          <w:i/>
          <w:color w:val="000000"/>
        </w:rPr>
        <w:t xml:space="preserve">                      </w:t>
      </w:r>
      <w:r w:rsidR="00933F51">
        <w:rPr>
          <w:szCs w:val="24"/>
        </w:rPr>
        <w:t>(</w:t>
      </w:r>
      <w:r w:rsidR="00933F51">
        <w:t>м. Роттердам, Нідерланди</w:t>
      </w:r>
      <w:r w:rsidR="00933F51">
        <w:rPr>
          <w:szCs w:val="24"/>
        </w:rPr>
        <w:t xml:space="preserve">).                 </w:t>
      </w:r>
    </w:p>
    <w:p w:rsidR="00E643A2" w:rsidRPr="007F3B29" w:rsidRDefault="00E643A2" w:rsidP="00E643A2">
      <w:pPr>
        <w:tabs>
          <w:tab w:val="left" w:pos="142"/>
          <w:tab w:val="left" w:pos="720"/>
          <w:tab w:val="left" w:pos="4820"/>
        </w:tabs>
        <w:ind w:firstLine="709"/>
        <w:jc w:val="both"/>
        <w:rPr>
          <w:szCs w:val="24"/>
        </w:rPr>
      </w:pPr>
      <w:r>
        <w:rPr>
          <w:rFonts w:eastAsia="Calibri"/>
          <w:szCs w:val="24"/>
        </w:rPr>
        <w:t>Концентрація може бути здійсненна протягом трьох років з дня прийняття рішення.</w:t>
      </w:r>
    </w:p>
    <w:p w:rsidR="004729D4" w:rsidRPr="007B7358" w:rsidRDefault="004729D4" w:rsidP="005C345B">
      <w:pPr>
        <w:tabs>
          <w:tab w:val="left" w:pos="8820"/>
        </w:tabs>
        <w:jc w:val="both"/>
        <w:rPr>
          <w:sz w:val="28"/>
          <w:szCs w:val="28"/>
        </w:rPr>
      </w:pPr>
    </w:p>
    <w:p w:rsidR="005D5BA0" w:rsidRPr="007B7358" w:rsidRDefault="005D5BA0" w:rsidP="00CE0F5E">
      <w:pPr>
        <w:rPr>
          <w:sz w:val="28"/>
          <w:szCs w:val="28"/>
        </w:rPr>
      </w:pPr>
    </w:p>
    <w:p w:rsidR="00C85E1D" w:rsidRPr="004729D4" w:rsidRDefault="00D041B8" w:rsidP="00CE0F5E">
      <w:pPr>
        <w:rPr>
          <w:szCs w:val="24"/>
        </w:rPr>
      </w:pPr>
      <w:r>
        <w:rPr>
          <w:szCs w:val="24"/>
        </w:rPr>
        <w:t xml:space="preserve">В. о. </w:t>
      </w:r>
      <w:r w:rsidR="00DF3ED5" w:rsidRPr="004729D4">
        <w:rPr>
          <w:szCs w:val="24"/>
        </w:rPr>
        <w:t>Голов</w:t>
      </w:r>
      <w:r>
        <w:rPr>
          <w:szCs w:val="24"/>
        </w:rPr>
        <w:t>и</w:t>
      </w:r>
      <w:r w:rsidR="00DF3ED5" w:rsidRPr="004729D4">
        <w:rPr>
          <w:szCs w:val="24"/>
        </w:rPr>
        <w:t xml:space="preserve"> Комітету                                                                                  </w:t>
      </w:r>
      <w:r>
        <w:rPr>
          <w:szCs w:val="24"/>
        </w:rPr>
        <w:t xml:space="preserve">  </w:t>
      </w:r>
      <w:r w:rsidR="00E42863" w:rsidRPr="00D041B8">
        <w:rPr>
          <w:szCs w:val="24"/>
          <w:lang w:val="ru-RU"/>
        </w:rPr>
        <w:t xml:space="preserve"> </w:t>
      </w:r>
      <w:r>
        <w:rPr>
          <w:szCs w:val="24"/>
        </w:rPr>
        <w:t>Д.</w:t>
      </w:r>
      <w:r w:rsidR="00F1130F">
        <w:rPr>
          <w:szCs w:val="24"/>
        </w:rPr>
        <w:t xml:space="preserve"> </w:t>
      </w:r>
      <w:r>
        <w:rPr>
          <w:szCs w:val="24"/>
        </w:rPr>
        <w:t>ЧЕРЕДНІЧЕНКО</w:t>
      </w:r>
    </w:p>
    <w:sectPr w:rsidR="00C85E1D" w:rsidRPr="004729D4" w:rsidSect="00A11314">
      <w:headerReference w:type="default" r:id="rId10"/>
      <w:pgSz w:w="11906" w:h="16838"/>
      <w:pgMar w:top="1021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710" w:rsidRDefault="006D3710" w:rsidP="0027733F">
      <w:r>
        <w:separator/>
      </w:r>
    </w:p>
  </w:endnote>
  <w:endnote w:type="continuationSeparator" w:id="0">
    <w:p w:rsidR="006D3710" w:rsidRDefault="006D3710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710" w:rsidRDefault="006D3710" w:rsidP="0027733F">
      <w:r>
        <w:separator/>
      </w:r>
    </w:p>
  </w:footnote>
  <w:footnote w:type="continuationSeparator" w:id="0">
    <w:p w:rsidR="006D3710" w:rsidRDefault="006D3710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B514F" w:rsidRDefault="004B514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190B" w:rsidRPr="00CA190B">
          <w:rPr>
            <w:noProof/>
            <w:lang w:val="ru-RU"/>
          </w:rPr>
          <w:t>2</w:t>
        </w:r>
        <w:r>
          <w:fldChar w:fldCharType="end"/>
        </w:r>
      </w:p>
    </w:sdtContent>
  </w:sdt>
  <w:p w:rsidR="0027733F" w:rsidRPr="008330EC" w:rsidRDefault="0027733F" w:rsidP="008330EC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1DFC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864"/>
    <w:rsid w:val="00020B28"/>
    <w:rsid w:val="00023DC8"/>
    <w:rsid w:val="00024C4C"/>
    <w:rsid w:val="000250DA"/>
    <w:rsid w:val="00025116"/>
    <w:rsid w:val="0003517C"/>
    <w:rsid w:val="00040F80"/>
    <w:rsid w:val="00044CAB"/>
    <w:rsid w:val="00046A64"/>
    <w:rsid w:val="00046E30"/>
    <w:rsid w:val="0005233A"/>
    <w:rsid w:val="00052A6A"/>
    <w:rsid w:val="00053106"/>
    <w:rsid w:val="0005479C"/>
    <w:rsid w:val="00055ED5"/>
    <w:rsid w:val="00056CE3"/>
    <w:rsid w:val="00061D5E"/>
    <w:rsid w:val="00066115"/>
    <w:rsid w:val="000675B8"/>
    <w:rsid w:val="00071B1F"/>
    <w:rsid w:val="00075DC8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5714"/>
    <w:rsid w:val="000F57F4"/>
    <w:rsid w:val="000F581B"/>
    <w:rsid w:val="000F62FA"/>
    <w:rsid w:val="0010163C"/>
    <w:rsid w:val="00101DBE"/>
    <w:rsid w:val="00105089"/>
    <w:rsid w:val="001064B5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27DC2"/>
    <w:rsid w:val="001303EB"/>
    <w:rsid w:val="00132578"/>
    <w:rsid w:val="00137B2D"/>
    <w:rsid w:val="00140C13"/>
    <w:rsid w:val="001428BB"/>
    <w:rsid w:val="00142B72"/>
    <w:rsid w:val="0014568D"/>
    <w:rsid w:val="00153AFA"/>
    <w:rsid w:val="00154737"/>
    <w:rsid w:val="001565BC"/>
    <w:rsid w:val="001601A6"/>
    <w:rsid w:val="00163AD8"/>
    <w:rsid w:val="00165D96"/>
    <w:rsid w:val="00167204"/>
    <w:rsid w:val="00167E02"/>
    <w:rsid w:val="0017024F"/>
    <w:rsid w:val="00171013"/>
    <w:rsid w:val="00173065"/>
    <w:rsid w:val="00173406"/>
    <w:rsid w:val="00177C54"/>
    <w:rsid w:val="00181D24"/>
    <w:rsid w:val="0018472E"/>
    <w:rsid w:val="00186D96"/>
    <w:rsid w:val="0019120B"/>
    <w:rsid w:val="00191E25"/>
    <w:rsid w:val="001945C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F1757"/>
    <w:rsid w:val="001F3448"/>
    <w:rsid w:val="001F6167"/>
    <w:rsid w:val="001F64F9"/>
    <w:rsid w:val="002145D6"/>
    <w:rsid w:val="00215F25"/>
    <w:rsid w:val="00222552"/>
    <w:rsid w:val="00222CE6"/>
    <w:rsid w:val="00227AF1"/>
    <w:rsid w:val="002307DA"/>
    <w:rsid w:val="002349A4"/>
    <w:rsid w:val="00234B10"/>
    <w:rsid w:val="00240483"/>
    <w:rsid w:val="00240E55"/>
    <w:rsid w:val="00242E42"/>
    <w:rsid w:val="00251CE7"/>
    <w:rsid w:val="002544B9"/>
    <w:rsid w:val="002547F5"/>
    <w:rsid w:val="00255A81"/>
    <w:rsid w:val="0025644B"/>
    <w:rsid w:val="002668BF"/>
    <w:rsid w:val="002671BA"/>
    <w:rsid w:val="002673B1"/>
    <w:rsid w:val="00271B91"/>
    <w:rsid w:val="00273EB4"/>
    <w:rsid w:val="002753CB"/>
    <w:rsid w:val="0027733F"/>
    <w:rsid w:val="002779E7"/>
    <w:rsid w:val="0028425F"/>
    <w:rsid w:val="00285AEB"/>
    <w:rsid w:val="00285F01"/>
    <w:rsid w:val="00287E2B"/>
    <w:rsid w:val="002914BC"/>
    <w:rsid w:val="00292D6D"/>
    <w:rsid w:val="00294502"/>
    <w:rsid w:val="00294D4F"/>
    <w:rsid w:val="00297422"/>
    <w:rsid w:val="002A13D4"/>
    <w:rsid w:val="002A706C"/>
    <w:rsid w:val="002B1987"/>
    <w:rsid w:val="002B4238"/>
    <w:rsid w:val="002B4494"/>
    <w:rsid w:val="002C29E7"/>
    <w:rsid w:val="002C74FF"/>
    <w:rsid w:val="002C78A5"/>
    <w:rsid w:val="002D3AB1"/>
    <w:rsid w:val="002D3ABD"/>
    <w:rsid w:val="002D4D4C"/>
    <w:rsid w:val="002D4D8F"/>
    <w:rsid w:val="002E3448"/>
    <w:rsid w:val="002E3FF9"/>
    <w:rsid w:val="002E5464"/>
    <w:rsid w:val="002E66FE"/>
    <w:rsid w:val="002F0449"/>
    <w:rsid w:val="002F2BF6"/>
    <w:rsid w:val="002F6D33"/>
    <w:rsid w:val="00301DE2"/>
    <w:rsid w:val="00302765"/>
    <w:rsid w:val="00306BB0"/>
    <w:rsid w:val="00314B5C"/>
    <w:rsid w:val="0032207C"/>
    <w:rsid w:val="00323104"/>
    <w:rsid w:val="00326CB0"/>
    <w:rsid w:val="00331E2E"/>
    <w:rsid w:val="003358BA"/>
    <w:rsid w:val="0033756D"/>
    <w:rsid w:val="003415D8"/>
    <w:rsid w:val="0034182D"/>
    <w:rsid w:val="00341972"/>
    <w:rsid w:val="00341D96"/>
    <w:rsid w:val="00344B73"/>
    <w:rsid w:val="00353A25"/>
    <w:rsid w:val="00354373"/>
    <w:rsid w:val="00355BC2"/>
    <w:rsid w:val="00357EAF"/>
    <w:rsid w:val="003624EC"/>
    <w:rsid w:val="00362976"/>
    <w:rsid w:val="00364F9C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C0CFC"/>
    <w:rsid w:val="003C1C1C"/>
    <w:rsid w:val="003C325A"/>
    <w:rsid w:val="003C3923"/>
    <w:rsid w:val="003C3B44"/>
    <w:rsid w:val="003C43BA"/>
    <w:rsid w:val="003C63C8"/>
    <w:rsid w:val="003C63E9"/>
    <w:rsid w:val="003D376F"/>
    <w:rsid w:val="003D3EAE"/>
    <w:rsid w:val="003D5CE7"/>
    <w:rsid w:val="003D7F5D"/>
    <w:rsid w:val="003E1413"/>
    <w:rsid w:val="003E27BD"/>
    <w:rsid w:val="003E54C8"/>
    <w:rsid w:val="003F7F26"/>
    <w:rsid w:val="004028F9"/>
    <w:rsid w:val="00402D79"/>
    <w:rsid w:val="004038D7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0B8E"/>
    <w:rsid w:val="0043216B"/>
    <w:rsid w:val="00441B68"/>
    <w:rsid w:val="00442103"/>
    <w:rsid w:val="004513ED"/>
    <w:rsid w:val="0045267A"/>
    <w:rsid w:val="004561C0"/>
    <w:rsid w:val="0045767F"/>
    <w:rsid w:val="00462C15"/>
    <w:rsid w:val="00463928"/>
    <w:rsid w:val="00463A36"/>
    <w:rsid w:val="00463D73"/>
    <w:rsid w:val="004647EA"/>
    <w:rsid w:val="00471636"/>
    <w:rsid w:val="00471FB0"/>
    <w:rsid w:val="004729D4"/>
    <w:rsid w:val="00474AB8"/>
    <w:rsid w:val="00476562"/>
    <w:rsid w:val="0047686D"/>
    <w:rsid w:val="00480A9D"/>
    <w:rsid w:val="00481BBF"/>
    <w:rsid w:val="0048742F"/>
    <w:rsid w:val="00487861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A74FC"/>
    <w:rsid w:val="004B1F54"/>
    <w:rsid w:val="004B514F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F1CE8"/>
    <w:rsid w:val="004F3CE3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22C89"/>
    <w:rsid w:val="00525197"/>
    <w:rsid w:val="00526203"/>
    <w:rsid w:val="00531D98"/>
    <w:rsid w:val="005340FF"/>
    <w:rsid w:val="005350D4"/>
    <w:rsid w:val="0054162B"/>
    <w:rsid w:val="0054438D"/>
    <w:rsid w:val="00547ABD"/>
    <w:rsid w:val="005547E7"/>
    <w:rsid w:val="0055628E"/>
    <w:rsid w:val="0055691B"/>
    <w:rsid w:val="00561715"/>
    <w:rsid w:val="005620D7"/>
    <w:rsid w:val="00563797"/>
    <w:rsid w:val="00566086"/>
    <w:rsid w:val="00566A81"/>
    <w:rsid w:val="00567A1C"/>
    <w:rsid w:val="005705E6"/>
    <w:rsid w:val="0057432B"/>
    <w:rsid w:val="00575001"/>
    <w:rsid w:val="00583CD3"/>
    <w:rsid w:val="0058443D"/>
    <w:rsid w:val="00584E94"/>
    <w:rsid w:val="00586240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3188"/>
    <w:rsid w:val="005C345B"/>
    <w:rsid w:val="005C385A"/>
    <w:rsid w:val="005C68A1"/>
    <w:rsid w:val="005C6A11"/>
    <w:rsid w:val="005C6EFA"/>
    <w:rsid w:val="005C7EBB"/>
    <w:rsid w:val="005D2283"/>
    <w:rsid w:val="005D2775"/>
    <w:rsid w:val="005D361F"/>
    <w:rsid w:val="005D5BA0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070B5"/>
    <w:rsid w:val="006102E7"/>
    <w:rsid w:val="00615BDF"/>
    <w:rsid w:val="00616572"/>
    <w:rsid w:val="00621781"/>
    <w:rsid w:val="00621A0B"/>
    <w:rsid w:val="0062226A"/>
    <w:rsid w:val="00625D5E"/>
    <w:rsid w:val="006311B8"/>
    <w:rsid w:val="00633E21"/>
    <w:rsid w:val="00634765"/>
    <w:rsid w:val="00634CEE"/>
    <w:rsid w:val="00637CD4"/>
    <w:rsid w:val="00640AAA"/>
    <w:rsid w:val="00642D09"/>
    <w:rsid w:val="00644738"/>
    <w:rsid w:val="00647F76"/>
    <w:rsid w:val="006532B0"/>
    <w:rsid w:val="00654469"/>
    <w:rsid w:val="00657335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A2FC7"/>
    <w:rsid w:val="006A6EE3"/>
    <w:rsid w:val="006B04A5"/>
    <w:rsid w:val="006B2D3C"/>
    <w:rsid w:val="006B44C7"/>
    <w:rsid w:val="006B6660"/>
    <w:rsid w:val="006B7D34"/>
    <w:rsid w:val="006C4689"/>
    <w:rsid w:val="006C4BCC"/>
    <w:rsid w:val="006C51E5"/>
    <w:rsid w:val="006C5E4C"/>
    <w:rsid w:val="006C5FDD"/>
    <w:rsid w:val="006C76AB"/>
    <w:rsid w:val="006D0064"/>
    <w:rsid w:val="006D26A1"/>
    <w:rsid w:val="006D3710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FA6"/>
    <w:rsid w:val="006F1DC6"/>
    <w:rsid w:val="006F31DD"/>
    <w:rsid w:val="006F7C01"/>
    <w:rsid w:val="00700D0F"/>
    <w:rsid w:val="00703F43"/>
    <w:rsid w:val="00704E00"/>
    <w:rsid w:val="00706993"/>
    <w:rsid w:val="007074E6"/>
    <w:rsid w:val="0070787B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6A59"/>
    <w:rsid w:val="007472FF"/>
    <w:rsid w:val="00747FAE"/>
    <w:rsid w:val="00752CA8"/>
    <w:rsid w:val="007531A1"/>
    <w:rsid w:val="007549A9"/>
    <w:rsid w:val="00756E86"/>
    <w:rsid w:val="00764747"/>
    <w:rsid w:val="00775745"/>
    <w:rsid w:val="007767DE"/>
    <w:rsid w:val="0078300A"/>
    <w:rsid w:val="00786204"/>
    <w:rsid w:val="00790852"/>
    <w:rsid w:val="00790AE1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B24EA"/>
    <w:rsid w:val="007B377B"/>
    <w:rsid w:val="007B4652"/>
    <w:rsid w:val="007B7358"/>
    <w:rsid w:val="007B7A18"/>
    <w:rsid w:val="007C2BE7"/>
    <w:rsid w:val="007C3110"/>
    <w:rsid w:val="007C6A25"/>
    <w:rsid w:val="007C78F9"/>
    <w:rsid w:val="007C7C8A"/>
    <w:rsid w:val="007D16B9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FB9"/>
    <w:rsid w:val="00815271"/>
    <w:rsid w:val="00817E2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3D6F"/>
    <w:rsid w:val="00895510"/>
    <w:rsid w:val="00897836"/>
    <w:rsid w:val="008A1714"/>
    <w:rsid w:val="008A364E"/>
    <w:rsid w:val="008A37F7"/>
    <w:rsid w:val="008A47D7"/>
    <w:rsid w:val="008A4BC2"/>
    <w:rsid w:val="008A51B9"/>
    <w:rsid w:val="008A6B0D"/>
    <w:rsid w:val="008A781A"/>
    <w:rsid w:val="008B2AAC"/>
    <w:rsid w:val="008B44FD"/>
    <w:rsid w:val="008B572B"/>
    <w:rsid w:val="008B5DB2"/>
    <w:rsid w:val="008C1D57"/>
    <w:rsid w:val="008C73E3"/>
    <w:rsid w:val="008D01B7"/>
    <w:rsid w:val="008D062D"/>
    <w:rsid w:val="008D1E85"/>
    <w:rsid w:val="008D37A5"/>
    <w:rsid w:val="008D648C"/>
    <w:rsid w:val="008E0174"/>
    <w:rsid w:val="008E3302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2D93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33F51"/>
    <w:rsid w:val="009400AD"/>
    <w:rsid w:val="00941129"/>
    <w:rsid w:val="00941679"/>
    <w:rsid w:val="009461DB"/>
    <w:rsid w:val="00950EAD"/>
    <w:rsid w:val="00952449"/>
    <w:rsid w:val="00954C61"/>
    <w:rsid w:val="00960E56"/>
    <w:rsid w:val="00962618"/>
    <w:rsid w:val="009636D5"/>
    <w:rsid w:val="00964F5B"/>
    <w:rsid w:val="009713FF"/>
    <w:rsid w:val="00972A2B"/>
    <w:rsid w:val="00974055"/>
    <w:rsid w:val="00974D89"/>
    <w:rsid w:val="00981C19"/>
    <w:rsid w:val="00981E6C"/>
    <w:rsid w:val="00982CD7"/>
    <w:rsid w:val="009863F7"/>
    <w:rsid w:val="00987688"/>
    <w:rsid w:val="00990A2A"/>
    <w:rsid w:val="0099399C"/>
    <w:rsid w:val="009A0FFC"/>
    <w:rsid w:val="009A3D9C"/>
    <w:rsid w:val="009A4B8E"/>
    <w:rsid w:val="009A7917"/>
    <w:rsid w:val="009A7F42"/>
    <w:rsid w:val="009B0608"/>
    <w:rsid w:val="009B43A9"/>
    <w:rsid w:val="009B697D"/>
    <w:rsid w:val="009C003F"/>
    <w:rsid w:val="009C09C3"/>
    <w:rsid w:val="009C1E29"/>
    <w:rsid w:val="009C212E"/>
    <w:rsid w:val="009C37D6"/>
    <w:rsid w:val="009C4ED1"/>
    <w:rsid w:val="009C7A4A"/>
    <w:rsid w:val="009D03A4"/>
    <w:rsid w:val="009D2FA2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314"/>
    <w:rsid w:val="00A11CBA"/>
    <w:rsid w:val="00A133AE"/>
    <w:rsid w:val="00A21738"/>
    <w:rsid w:val="00A21D7E"/>
    <w:rsid w:val="00A21F38"/>
    <w:rsid w:val="00A3150F"/>
    <w:rsid w:val="00A33FFE"/>
    <w:rsid w:val="00A34269"/>
    <w:rsid w:val="00A3502F"/>
    <w:rsid w:val="00A36085"/>
    <w:rsid w:val="00A36940"/>
    <w:rsid w:val="00A40DCD"/>
    <w:rsid w:val="00A4613C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8607F"/>
    <w:rsid w:val="00A93099"/>
    <w:rsid w:val="00A95A5E"/>
    <w:rsid w:val="00AA0413"/>
    <w:rsid w:val="00AA237A"/>
    <w:rsid w:val="00AA2EDE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5337"/>
    <w:rsid w:val="00AD1907"/>
    <w:rsid w:val="00AD25A6"/>
    <w:rsid w:val="00AD5984"/>
    <w:rsid w:val="00AE47F7"/>
    <w:rsid w:val="00AE6370"/>
    <w:rsid w:val="00AE7A1D"/>
    <w:rsid w:val="00AE7C7E"/>
    <w:rsid w:val="00AE7ECB"/>
    <w:rsid w:val="00AF213F"/>
    <w:rsid w:val="00AF2437"/>
    <w:rsid w:val="00AF3269"/>
    <w:rsid w:val="00AF485D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C87"/>
    <w:rsid w:val="00B52F4B"/>
    <w:rsid w:val="00B561EB"/>
    <w:rsid w:val="00B56873"/>
    <w:rsid w:val="00B57EDA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369F"/>
    <w:rsid w:val="00B8396C"/>
    <w:rsid w:val="00B8591E"/>
    <w:rsid w:val="00B87887"/>
    <w:rsid w:val="00B87C31"/>
    <w:rsid w:val="00B9013B"/>
    <w:rsid w:val="00B923CA"/>
    <w:rsid w:val="00BA4D76"/>
    <w:rsid w:val="00BA6BC7"/>
    <w:rsid w:val="00BA7CBD"/>
    <w:rsid w:val="00BB0CF4"/>
    <w:rsid w:val="00BB2A33"/>
    <w:rsid w:val="00BB3A2A"/>
    <w:rsid w:val="00BB5ECF"/>
    <w:rsid w:val="00BB68F7"/>
    <w:rsid w:val="00BC0E68"/>
    <w:rsid w:val="00BC35D2"/>
    <w:rsid w:val="00BC7BB8"/>
    <w:rsid w:val="00BC7C3E"/>
    <w:rsid w:val="00BD2A89"/>
    <w:rsid w:val="00BD41F2"/>
    <w:rsid w:val="00BD4402"/>
    <w:rsid w:val="00BD5401"/>
    <w:rsid w:val="00BE2480"/>
    <w:rsid w:val="00BE66DC"/>
    <w:rsid w:val="00BF1763"/>
    <w:rsid w:val="00BF3EE0"/>
    <w:rsid w:val="00BF4DE2"/>
    <w:rsid w:val="00C01F53"/>
    <w:rsid w:val="00C03D51"/>
    <w:rsid w:val="00C03E2D"/>
    <w:rsid w:val="00C04957"/>
    <w:rsid w:val="00C05CE9"/>
    <w:rsid w:val="00C07BE2"/>
    <w:rsid w:val="00C111AC"/>
    <w:rsid w:val="00C120E6"/>
    <w:rsid w:val="00C15309"/>
    <w:rsid w:val="00C17B33"/>
    <w:rsid w:val="00C24763"/>
    <w:rsid w:val="00C251D5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620E"/>
    <w:rsid w:val="00C57E5C"/>
    <w:rsid w:val="00C639C9"/>
    <w:rsid w:val="00C66F58"/>
    <w:rsid w:val="00C750AE"/>
    <w:rsid w:val="00C75B75"/>
    <w:rsid w:val="00C76705"/>
    <w:rsid w:val="00C76856"/>
    <w:rsid w:val="00C81296"/>
    <w:rsid w:val="00C82436"/>
    <w:rsid w:val="00C85E1D"/>
    <w:rsid w:val="00C90F89"/>
    <w:rsid w:val="00C93295"/>
    <w:rsid w:val="00CA0E54"/>
    <w:rsid w:val="00CA11C6"/>
    <w:rsid w:val="00CA190B"/>
    <w:rsid w:val="00CA4994"/>
    <w:rsid w:val="00CA742F"/>
    <w:rsid w:val="00CB1E6D"/>
    <w:rsid w:val="00CB2B95"/>
    <w:rsid w:val="00CB3799"/>
    <w:rsid w:val="00CB3B00"/>
    <w:rsid w:val="00CB4541"/>
    <w:rsid w:val="00CB6126"/>
    <w:rsid w:val="00CB6C5C"/>
    <w:rsid w:val="00CC106F"/>
    <w:rsid w:val="00CC19D4"/>
    <w:rsid w:val="00CC3440"/>
    <w:rsid w:val="00CC402D"/>
    <w:rsid w:val="00CC5BE6"/>
    <w:rsid w:val="00CC70EA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D017AB"/>
    <w:rsid w:val="00D035F3"/>
    <w:rsid w:val="00D041B8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46158"/>
    <w:rsid w:val="00D51328"/>
    <w:rsid w:val="00D53878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D2F41"/>
    <w:rsid w:val="00DE1D7D"/>
    <w:rsid w:val="00DE26B5"/>
    <w:rsid w:val="00DE277B"/>
    <w:rsid w:val="00DE41B3"/>
    <w:rsid w:val="00DE4AF8"/>
    <w:rsid w:val="00DE54F6"/>
    <w:rsid w:val="00DE63A6"/>
    <w:rsid w:val="00DE7115"/>
    <w:rsid w:val="00DF0E77"/>
    <w:rsid w:val="00DF124E"/>
    <w:rsid w:val="00DF39FA"/>
    <w:rsid w:val="00DF3ED5"/>
    <w:rsid w:val="00DF735C"/>
    <w:rsid w:val="00E048A0"/>
    <w:rsid w:val="00E06D7E"/>
    <w:rsid w:val="00E06EA7"/>
    <w:rsid w:val="00E14018"/>
    <w:rsid w:val="00E16401"/>
    <w:rsid w:val="00E17EE8"/>
    <w:rsid w:val="00E2255D"/>
    <w:rsid w:val="00E24FF5"/>
    <w:rsid w:val="00E2661A"/>
    <w:rsid w:val="00E26C2E"/>
    <w:rsid w:val="00E2786F"/>
    <w:rsid w:val="00E3136C"/>
    <w:rsid w:val="00E3208A"/>
    <w:rsid w:val="00E3306B"/>
    <w:rsid w:val="00E34728"/>
    <w:rsid w:val="00E4035D"/>
    <w:rsid w:val="00E42863"/>
    <w:rsid w:val="00E43094"/>
    <w:rsid w:val="00E44F8C"/>
    <w:rsid w:val="00E46744"/>
    <w:rsid w:val="00E50577"/>
    <w:rsid w:val="00E53ADD"/>
    <w:rsid w:val="00E5609B"/>
    <w:rsid w:val="00E566DE"/>
    <w:rsid w:val="00E5678C"/>
    <w:rsid w:val="00E60409"/>
    <w:rsid w:val="00E61387"/>
    <w:rsid w:val="00E6346B"/>
    <w:rsid w:val="00E643A2"/>
    <w:rsid w:val="00E660BC"/>
    <w:rsid w:val="00E66827"/>
    <w:rsid w:val="00E7114A"/>
    <w:rsid w:val="00E836EA"/>
    <w:rsid w:val="00E841B4"/>
    <w:rsid w:val="00E860DA"/>
    <w:rsid w:val="00E9136F"/>
    <w:rsid w:val="00E919B2"/>
    <w:rsid w:val="00E928A1"/>
    <w:rsid w:val="00E966B0"/>
    <w:rsid w:val="00E96A13"/>
    <w:rsid w:val="00E97008"/>
    <w:rsid w:val="00EA002B"/>
    <w:rsid w:val="00EA24A4"/>
    <w:rsid w:val="00EA4DA5"/>
    <w:rsid w:val="00EA504F"/>
    <w:rsid w:val="00EA65E3"/>
    <w:rsid w:val="00EA6C6C"/>
    <w:rsid w:val="00EA7006"/>
    <w:rsid w:val="00EB04C0"/>
    <w:rsid w:val="00EB2BFC"/>
    <w:rsid w:val="00EB4DC6"/>
    <w:rsid w:val="00EB6209"/>
    <w:rsid w:val="00EB7649"/>
    <w:rsid w:val="00EC0B4C"/>
    <w:rsid w:val="00EC1812"/>
    <w:rsid w:val="00EC5978"/>
    <w:rsid w:val="00EC70F8"/>
    <w:rsid w:val="00ED16BA"/>
    <w:rsid w:val="00ED53C4"/>
    <w:rsid w:val="00ED6B62"/>
    <w:rsid w:val="00EE063F"/>
    <w:rsid w:val="00EE2822"/>
    <w:rsid w:val="00EE6158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30F"/>
    <w:rsid w:val="00F11968"/>
    <w:rsid w:val="00F1401F"/>
    <w:rsid w:val="00F14C30"/>
    <w:rsid w:val="00F15CCA"/>
    <w:rsid w:val="00F20FEA"/>
    <w:rsid w:val="00F22B21"/>
    <w:rsid w:val="00F239F2"/>
    <w:rsid w:val="00F25737"/>
    <w:rsid w:val="00F25EB8"/>
    <w:rsid w:val="00F26F7F"/>
    <w:rsid w:val="00F27212"/>
    <w:rsid w:val="00F31230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AF8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5134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528C"/>
    <w:rsid w:val="00F863C1"/>
    <w:rsid w:val="00F868A2"/>
    <w:rsid w:val="00F90D49"/>
    <w:rsid w:val="00F959E4"/>
    <w:rsid w:val="00F96115"/>
    <w:rsid w:val="00F96BEE"/>
    <w:rsid w:val="00F976CA"/>
    <w:rsid w:val="00FA0604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632B"/>
    <w:rsid w:val="00FC73DB"/>
    <w:rsid w:val="00FC7696"/>
    <w:rsid w:val="00FD0DE5"/>
    <w:rsid w:val="00FD1269"/>
    <w:rsid w:val="00FD1772"/>
    <w:rsid w:val="00FD6065"/>
    <w:rsid w:val="00FE0854"/>
    <w:rsid w:val="00FE1395"/>
    <w:rsid w:val="00FE13E0"/>
    <w:rsid w:val="00FE1473"/>
    <w:rsid w:val="00FE19F0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hortOutlineStyle1">
    <w:name w:val="ShortOutlineStyle1"/>
    <w:basedOn w:val="a"/>
    <w:uiPriority w:val="99"/>
    <w:rsid w:val="00A21D7E"/>
    <w:pPr>
      <w:tabs>
        <w:tab w:val="num" w:pos="720"/>
      </w:tabs>
      <w:overflowPunct/>
      <w:autoSpaceDE/>
      <w:autoSpaceDN/>
      <w:adjustRightInd/>
      <w:spacing w:before="240" w:after="240"/>
      <w:ind w:left="720" w:hanging="720"/>
      <w:jc w:val="both"/>
    </w:pPr>
    <w:rPr>
      <w:rFonts w:eastAsia="SimSun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hortOutlineStyle1">
    <w:name w:val="ShortOutlineStyle1"/>
    <w:basedOn w:val="a"/>
    <w:uiPriority w:val="99"/>
    <w:rsid w:val="00A21D7E"/>
    <w:pPr>
      <w:tabs>
        <w:tab w:val="num" w:pos="720"/>
      </w:tabs>
      <w:overflowPunct/>
      <w:autoSpaceDE/>
      <w:autoSpaceDN/>
      <w:adjustRightInd/>
      <w:spacing w:before="240" w:after="240"/>
      <w:ind w:left="720" w:hanging="720"/>
      <w:jc w:val="both"/>
    </w:pPr>
    <w:rPr>
      <w:rFonts w:eastAsia="SimSun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13CB5-94A7-4297-8177-6D27E30B7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3766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2020-09-04T10:09:00Z</cp:lastPrinted>
  <dcterms:created xsi:type="dcterms:W3CDTF">2020-09-10T13:20:00Z</dcterms:created>
  <dcterms:modified xsi:type="dcterms:W3CDTF">2020-09-10T13:20:00Z</dcterms:modified>
</cp:coreProperties>
</file>