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6466" w:rsidRPr="00FB1E98" w:rsidRDefault="00456466" w:rsidP="00456466">
      <w:pPr>
        <w:tabs>
          <w:tab w:val="left" w:pos="5529"/>
        </w:tabs>
        <w:ind w:left="5529"/>
        <w:jc w:val="both"/>
        <w:rPr>
          <w:sz w:val="26"/>
          <w:szCs w:val="26"/>
          <w:lang w:val="uk-UA"/>
        </w:rPr>
      </w:pPr>
      <w:r w:rsidRPr="00FB1E98">
        <w:rPr>
          <w:sz w:val="26"/>
          <w:szCs w:val="26"/>
          <w:lang w:val="uk-UA"/>
        </w:rPr>
        <w:t>ЗАТВЕРДЖЕНО</w:t>
      </w:r>
    </w:p>
    <w:p w:rsidR="00456466" w:rsidRDefault="00456466" w:rsidP="00456466">
      <w:pPr>
        <w:tabs>
          <w:tab w:val="left" w:pos="5529"/>
        </w:tabs>
        <w:ind w:left="5529"/>
        <w:jc w:val="both"/>
        <w:rPr>
          <w:sz w:val="26"/>
          <w:szCs w:val="26"/>
          <w:lang w:val="uk-UA"/>
        </w:rPr>
      </w:pPr>
      <w:r w:rsidRPr="00FB1E98">
        <w:rPr>
          <w:sz w:val="26"/>
          <w:szCs w:val="26"/>
          <w:lang w:val="uk-UA"/>
        </w:rPr>
        <w:t xml:space="preserve">Рішення Черкаської міської ради  </w:t>
      </w:r>
    </w:p>
    <w:p w:rsidR="00456466" w:rsidRPr="00FB1E98" w:rsidRDefault="00456466" w:rsidP="00456466">
      <w:pPr>
        <w:tabs>
          <w:tab w:val="left" w:pos="5529"/>
        </w:tabs>
        <w:ind w:left="5529"/>
        <w:jc w:val="both"/>
        <w:rPr>
          <w:sz w:val="26"/>
          <w:szCs w:val="26"/>
          <w:lang w:val="uk-UA"/>
        </w:rPr>
      </w:pPr>
      <w:r>
        <w:rPr>
          <w:sz w:val="26"/>
          <w:szCs w:val="26"/>
          <w:lang w:val="uk-UA"/>
        </w:rPr>
        <w:t>від</w:t>
      </w:r>
      <w:r w:rsidR="00324F92">
        <w:rPr>
          <w:sz w:val="26"/>
          <w:szCs w:val="26"/>
          <w:lang w:val="uk-UA"/>
        </w:rPr>
        <w:t xml:space="preserve"> </w:t>
      </w:r>
      <w:bookmarkStart w:id="0" w:name="_GoBack"/>
      <w:r w:rsidR="00324F92" w:rsidRPr="00324F92">
        <w:rPr>
          <w:b/>
          <w:sz w:val="26"/>
          <w:szCs w:val="26"/>
          <w:u w:val="single"/>
          <w:lang w:val="uk-UA"/>
        </w:rPr>
        <w:t>18.08.2022</w:t>
      </w:r>
      <w:r w:rsidRPr="00324F92">
        <w:rPr>
          <w:b/>
          <w:sz w:val="26"/>
          <w:szCs w:val="26"/>
          <w:u w:val="single"/>
          <w:lang w:val="uk-UA"/>
        </w:rPr>
        <w:t xml:space="preserve"> №</w:t>
      </w:r>
      <w:r w:rsidR="00324F92" w:rsidRPr="00324F92">
        <w:rPr>
          <w:b/>
          <w:sz w:val="26"/>
          <w:szCs w:val="26"/>
          <w:u w:val="single"/>
          <w:lang w:val="uk-UA"/>
        </w:rPr>
        <w:t xml:space="preserve"> 28-18</w:t>
      </w:r>
      <w:r w:rsidRPr="00FB1E98">
        <w:rPr>
          <w:sz w:val="26"/>
          <w:szCs w:val="26"/>
          <w:lang w:val="uk-UA"/>
        </w:rPr>
        <w:t xml:space="preserve">                                              </w:t>
      </w:r>
      <w:bookmarkEnd w:id="0"/>
    </w:p>
    <w:p w:rsidR="00456466" w:rsidRDefault="00456466" w:rsidP="00456466">
      <w:pPr>
        <w:jc w:val="center"/>
        <w:rPr>
          <w:b/>
          <w:sz w:val="26"/>
          <w:szCs w:val="26"/>
          <w:lang w:val="uk-UA"/>
        </w:rPr>
      </w:pPr>
    </w:p>
    <w:p w:rsidR="00456466" w:rsidRDefault="00456466" w:rsidP="009D26F6">
      <w:pPr>
        <w:jc w:val="center"/>
        <w:rPr>
          <w:b/>
          <w:sz w:val="26"/>
          <w:szCs w:val="26"/>
          <w:lang w:val="uk-UA"/>
        </w:rPr>
      </w:pPr>
    </w:p>
    <w:p w:rsidR="00456466" w:rsidRDefault="00E27029" w:rsidP="00E27029">
      <w:pPr>
        <w:tabs>
          <w:tab w:val="left" w:pos="5580"/>
        </w:tabs>
        <w:rPr>
          <w:sz w:val="26"/>
          <w:szCs w:val="26"/>
          <w:lang w:val="uk-UA"/>
        </w:rPr>
      </w:pPr>
      <w:r w:rsidRPr="00E27029">
        <w:rPr>
          <w:sz w:val="26"/>
          <w:szCs w:val="26"/>
          <w:lang w:val="uk-UA"/>
        </w:rPr>
        <w:tab/>
      </w:r>
    </w:p>
    <w:p w:rsidR="00456466" w:rsidRDefault="00456466" w:rsidP="009D26F6">
      <w:pPr>
        <w:jc w:val="center"/>
        <w:rPr>
          <w:b/>
          <w:sz w:val="26"/>
          <w:szCs w:val="26"/>
          <w:lang w:val="uk-UA"/>
        </w:rPr>
      </w:pPr>
    </w:p>
    <w:p w:rsidR="009D26F6" w:rsidRPr="00FB1E98" w:rsidRDefault="009D26F6" w:rsidP="009D26F6">
      <w:pPr>
        <w:jc w:val="center"/>
        <w:rPr>
          <w:sz w:val="26"/>
          <w:szCs w:val="26"/>
          <w:lang w:val="uk-UA"/>
        </w:rPr>
      </w:pPr>
      <w:r w:rsidRPr="00FB1E98">
        <w:rPr>
          <w:b/>
          <w:sz w:val="26"/>
          <w:szCs w:val="26"/>
          <w:lang w:val="uk-UA"/>
        </w:rPr>
        <w:t>СТАТУТ</w:t>
      </w:r>
    </w:p>
    <w:p w:rsidR="00EB7D51" w:rsidRDefault="009D26F6" w:rsidP="009D26F6">
      <w:pPr>
        <w:jc w:val="center"/>
        <w:rPr>
          <w:b/>
          <w:sz w:val="26"/>
          <w:szCs w:val="26"/>
          <w:lang w:val="uk-UA"/>
        </w:rPr>
      </w:pPr>
      <w:r>
        <w:rPr>
          <w:b/>
          <w:sz w:val="26"/>
          <w:szCs w:val="26"/>
          <w:lang w:val="uk-UA"/>
        </w:rPr>
        <w:t>Черкаської дитячої школи мистецтв</w:t>
      </w:r>
    </w:p>
    <w:p w:rsidR="009D26F6" w:rsidRPr="00EB7D51" w:rsidRDefault="009D26F6" w:rsidP="009D26F6">
      <w:pPr>
        <w:jc w:val="center"/>
        <w:rPr>
          <w:b/>
          <w:sz w:val="26"/>
          <w:szCs w:val="26"/>
          <w:lang w:val="uk-UA"/>
        </w:rPr>
      </w:pPr>
      <w:r>
        <w:rPr>
          <w:b/>
          <w:sz w:val="26"/>
          <w:szCs w:val="26"/>
          <w:lang w:val="uk-UA"/>
        </w:rPr>
        <w:t xml:space="preserve"> </w:t>
      </w:r>
      <w:r w:rsidR="00EB7D51">
        <w:rPr>
          <w:b/>
          <w:sz w:val="26"/>
          <w:szCs w:val="26"/>
          <w:lang w:val="uk-UA"/>
        </w:rPr>
        <w:t>ім. Валентина Талаха</w:t>
      </w:r>
    </w:p>
    <w:p w:rsidR="009D26F6" w:rsidRDefault="00E41667" w:rsidP="00E41667">
      <w:pPr>
        <w:jc w:val="center"/>
        <w:rPr>
          <w:b/>
          <w:sz w:val="26"/>
          <w:szCs w:val="26"/>
          <w:lang w:val="uk-UA"/>
        </w:rPr>
      </w:pPr>
      <w:r>
        <w:rPr>
          <w:b/>
          <w:sz w:val="26"/>
          <w:szCs w:val="26"/>
          <w:lang w:val="uk-UA"/>
        </w:rPr>
        <w:t>(нова редакція)</w:t>
      </w:r>
    </w:p>
    <w:p w:rsidR="00E41667" w:rsidRPr="00FB1E98" w:rsidRDefault="00E41667" w:rsidP="00E41667">
      <w:pPr>
        <w:jc w:val="center"/>
        <w:rPr>
          <w:b/>
          <w:sz w:val="26"/>
          <w:szCs w:val="26"/>
          <w:lang w:val="uk-UA"/>
        </w:rPr>
      </w:pPr>
    </w:p>
    <w:p w:rsidR="009D26F6" w:rsidRPr="00750F03" w:rsidRDefault="009D26F6" w:rsidP="009D26F6">
      <w:pPr>
        <w:jc w:val="center"/>
        <w:rPr>
          <w:b/>
          <w:sz w:val="26"/>
          <w:szCs w:val="26"/>
          <w:lang w:val="uk-UA"/>
        </w:rPr>
      </w:pPr>
      <w:r w:rsidRPr="00750F03">
        <w:rPr>
          <w:b/>
          <w:sz w:val="26"/>
          <w:szCs w:val="26"/>
          <w:lang w:val="uk-UA"/>
        </w:rPr>
        <w:t xml:space="preserve">І. ЗАГАЛЬНІ ПОЛОЖЕННЯ </w:t>
      </w:r>
    </w:p>
    <w:p w:rsidR="009D26F6" w:rsidRPr="00FB1E98" w:rsidRDefault="009D26F6" w:rsidP="009D26F6">
      <w:pPr>
        <w:ind w:firstLine="709"/>
        <w:jc w:val="both"/>
        <w:rPr>
          <w:b/>
          <w:sz w:val="26"/>
          <w:szCs w:val="26"/>
          <w:lang w:val="uk-UA"/>
        </w:rPr>
      </w:pPr>
    </w:p>
    <w:p w:rsidR="009D26F6" w:rsidRPr="00286080" w:rsidRDefault="009D26F6" w:rsidP="009D26F6">
      <w:pPr>
        <w:pStyle w:val="2"/>
        <w:tabs>
          <w:tab w:val="left" w:pos="709"/>
          <w:tab w:val="left" w:pos="1843"/>
          <w:tab w:val="left" w:pos="9639"/>
        </w:tabs>
        <w:ind w:firstLine="709"/>
        <w:contextualSpacing/>
        <w:jc w:val="both"/>
        <w:rPr>
          <w:sz w:val="26"/>
          <w:szCs w:val="26"/>
          <w:lang w:val="uk-UA"/>
        </w:rPr>
      </w:pPr>
      <w:r w:rsidRPr="00286080">
        <w:rPr>
          <w:sz w:val="26"/>
          <w:szCs w:val="26"/>
          <w:lang w:val="uk-UA"/>
        </w:rPr>
        <w:t xml:space="preserve"> 1.1. Черкаська дитяча школа мистецтв </w:t>
      </w:r>
      <w:r w:rsidR="00EB7D51">
        <w:rPr>
          <w:sz w:val="26"/>
          <w:szCs w:val="26"/>
          <w:lang w:val="uk-UA"/>
        </w:rPr>
        <w:t xml:space="preserve">ім. </w:t>
      </w:r>
      <w:r w:rsidR="00EB7D51" w:rsidRPr="00EB7D51">
        <w:rPr>
          <w:sz w:val="26"/>
          <w:szCs w:val="26"/>
          <w:lang w:val="uk-UA"/>
        </w:rPr>
        <w:t>Валентина Талаха</w:t>
      </w:r>
      <w:r w:rsidRPr="00286080">
        <w:rPr>
          <w:sz w:val="26"/>
          <w:szCs w:val="26"/>
          <w:lang w:val="uk-UA"/>
        </w:rPr>
        <w:t xml:space="preserve"> є закладом </w:t>
      </w:r>
      <w:r w:rsidRPr="00286080">
        <w:rPr>
          <w:rStyle w:val="rvts0"/>
          <w:sz w:val="26"/>
          <w:szCs w:val="26"/>
          <w:lang w:val="uk-UA"/>
        </w:rPr>
        <w:t xml:space="preserve">позашкільної освіти сфери культури, який надає початкову спеціалізовану мистецьку освіту та  здійснює свою діяльність відповідно до </w:t>
      </w:r>
      <w:hyperlink r:id="rId9" w:tgtFrame="_blank" w:history="1">
        <w:r w:rsidRPr="00286080">
          <w:rPr>
            <w:rStyle w:val="a8"/>
            <w:color w:val="auto"/>
            <w:sz w:val="26"/>
            <w:szCs w:val="26"/>
            <w:u w:val="none"/>
            <w:lang w:val="uk-UA"/>
          </w:rPr>
          <w:t>Конституції України</w:t>
        </w:r>
      </w:hyperlink>
      <w:r w:rsidRPr="00286080">
        <w:rPr>
          <w:rStyle w:val="rvts0"/>
          <w:color w:val="auto"/>
          <w:sz w:val="26"/>
          <w:szCs w:val="26"/>
          <w:lang w:val="uk-UA"/>
        </w:rPr>
        <w:t xml:space="preserve">, Законів України </w:t>
      </w:r>
      <w:hyperlink r:id="rId10" w:tgtFrame="_blank" w:history="1">
        <w:r w:rsidRPr="00286080">
          <w:rPr>
            <w:rStyle w:val="a8"/>
            <w:color w:val="auto"/>
            <w:sz w:val="26"/>
            <w:szCs w:val="26"/>
            <w:u w:val="none"/>
            <w:lang w:val="uk-UA"/>
          </w:rPr>
          <w:t>«Про освіту»</w:t>
        </w:r>
      </w:hyperlink>
      <w:r w:rsidRPr="00286080">
        <w:rPr>
          <w:rStyle w:val="rvts0"/>
          <w:color w:val="auto"/>
          <w:sz w:val="26"/>
          <w:szCs w:val="26"/>
          <w:lang w:val="uk-UA"/>
        </w:rPr>
        <w:t xml:space="preserve">, </w:t>
      </w:r>
      <w:hyperlink r:id="rId11" w:tgtFrame="_blank" w:history="1">
        <w:r w:rsidRPr="00286080">
          <w:rPr>
            <w:rStyle w:val="a8"/>
            <w:color w:val="auto"/>
            <w:sz w:val="26"/>
            <w:szCs w:val="26"/>
            <w:u w:val="none"/>
            <w:lang w:val="uk-UA"/>
          </w:rPr>
          <w:t>«Про позашкільну освіту»</w:t>
        </w:r>
      </w:hyperlink>
      <w:r w:rsidRPr="00286080">
        <w:rPr>
          <w:rStyle w:val="rvts0"/>
          <w:color w:val="auto"/>
          <w:sz w:val="26"/>
          <w:szCs w:val="26"/>
          <w:lang w:val="uk-UA"/>
        </w:rPr>
        <w:t xml:space="preserve">, </w:t>
      </w:r>
      <w:hyperlink r:id="rId12" w:tgtFrame="_blank" w:history="1">
        <w:r w:rsidRPr="00286080">
          <w:rPr>
            <w:rStyle w:val="a8"/>
            <w:color w:val="auto"/>
            <w:sz w:val="26"/>
            <w:szCs w:val="26"/>
            <w:u w:val="none"/>
            <w:lang w:val="uk-UA"/>
          </w:rPr>
          <w:t>«Про культуру»</w:t>
        </w:r>
      </w:hyperlink>
      <w:r w:rsidRPr="00286080">
        <w:rPr>
          <w:rStyle w:val="rvts0"/>
          <w:sz w:val="26"/>
          <w:szCs w:val="26"/>
          <w:lang w:val="uk-UA"/>
        </w:rPr>
        <w:t xml:space="preserve">, інших законів України, </w:t>
      </w:r>
      <w:r w:rsidRPr="00286080">
        <w:rPr>
          <w:color w:val="auto"/>
          <w:sz w:val="26"/>
          <w:szCs w:val="26"/>
          <w:lang w:val="uk-UA"/>
        </w:rPr>
        <w:t xml:space="preserve">Положення про мистецьку школу, </w:t>
      </w:r>
      <w:r w:rsidR="00865B1C" w:rsidRPr="00286080">
        <w:rPr>
          <w:sz w:val="26"/>
          <w:szCs w:val="26"/>
          <w:lang w:val="uk-UA"/>
        </w:rPr>
        <w:t xml:space="preserve">затвердженого наказом Міністерства культури України № 686 від 09.08.2018 року, </w:t>
      </w:r>
      <w:r w:rsidR="00865B1C" w:rsidRPr="00286080">
        <w:rPr>
          <w:rStyle w:val="rvts0"/>
          <w:sz w:val="26"/>
          <w:szCs w:val="26"/>
          <w:lang w:val="uk-UA"/>
        </w:rPr>
        <w:t>актів Президента України, Кабінету Міністрів України, наказів Міністерства культури та інформаційної політики Ук</w:t>
      </w:r>
      <w:r w:rsidR="00B25541" w:rsidRPr="00286080">
        <w:rPr>
          <w:rStyle w:val="rvts0"/>
          <w:sz w:val="26"/>
          <w:szCs w:val="26"/>
          <w:lang w:val="uk-UA"/>
        </w:rPr>
        <w:t>раїни  (далі – Мінкульт</w:t>
      </w:r>
      <w:r w:rsidR="00865B1C" w:rsidRPr="00286080">
        <w:rPr>
          <w:rStyle w:val="rvts0"/>
          <w:sz w:val="26"/>
          <w:szCs w:val="26"/>
          <w:lang w:val="uk-UA"/>
        </w:rPr>
        <w:t>ури)</w:t>
      </w:r>
      <w:r w:rsidRPr="00286080">
        <w:rPr>
          <w:rStyle w:val="rvts0"/>
          <w:sz w:val="26"/>
          <w:szCs w:val="26"/>
          <w:lang w:val="uk-UA"/>
        </w:rPr>
        <w:t>, рішень засновника, місцевих органів виконавчої влади та органів місцевого самоврядування, прийнятих в межах їх повноважень, визначених законами України, а також цього Статуту.</w:t>
      </w:r>
      <w:r w:rsidRPr="00286080">
        <w:rPr>
          <w:sz w:val="26"/>
          <w:szCs w:val="26"/>
          <w:lang w:val="uk-UA"/>
        </w:rPr>
        <w:t xml:space="preserve"> </w:t>
      </w:r>
    </w:p>
    <w:p w:rsidR="009D26F6" w:rsidRPr="00FB1E98" w:rsidRDefault="009D26F6" w:rsidP="009D26F6">
      <w:pPr>
        <w:pStyle w:val="2"/>
        <w:tabs>
          <w:tab w:val="left" w:pos="709"/>
          <w:tab w:val="left" w:pos="993"/>
          <w:tab w:val="left" w:pos="1843"/>
          <w:tab w:val="left" w:pos="9639"/>
        </w:tabs>
        <w:ind w:firstLine="709"/>
        <w:contextualSpacing/>
        <w:jc w:val="both"/>
        <w:rPr>
          <w:sz w:val="26"/>
          <w:szCs w:val="26"/>
          <w:lang w:val="uk-UA"/>
        </w:rPr>
      </w:pPr>
      <w:r>
        <w:rPr>
          <w:sz w:val="26"/>
          <w:szCs w:val="26"/>
          <w:lang w:val="uk-UA"/>
        </w:rPr>
        <w:t>1.2</w:t>
      </w:r>
      <w:r w:rsidRPr="00FB1E98">
        <w:rPr>
          <w:sz w:val="26"/>
          <w:szCs w:val="26"/>
          <w:lang w:val="uk-UA"/>
        </w:rPr>
        <w:t>. Повне найменування</w:t>
      </w:r>
      <w:r>
        <w:rPr>
          <w:sz w:val="26"/>
          <w:szCs w:val="26"/>
          <w:lang w:val="uk-UA"/>
        </w:rPr>
        <w:t>:</w:t>
      </w:r>
      <w:r w:rsidRPr="00FB1E98">
        <w:rPr>
          <w:sz w:val="26"/>
          <w:szCs w:val="26"/>
          <w:lang w:val="uk-UA"/>
        </w:rPr>
        <w:t xml:space="preserve"> </w:t>
      </w:r>
      <w:r>
        <w:rPr>
          <w:sz w:val="26"/>
          <w:szCs w:val="26"/>
          <w:lang w:val="uk-UA"/>
        </w:rPr>
        <w:t xml:space="preserve">Черкаська дитяча школа мистецтв </w:t>
      </w:r>
      <w:r w:rsidR="00EB7D51">
        <w:rPr>
          <w:sz w:val="26"/>
          <w:szCs w:val="26"/>
          <w:lang w:val="uk-UA"/>
        </w:rPr>
        <w:t xml:space="preserve">ім. </w:t>
      </w:r>
      <w:r w:rsidR="00EB7D51" w:rsidRPr="00EB7D51">
        <w:rPr>
          <w:sz w:val="26"/>
          <w:szCs w:val="26"/>
          <w:lang w:val="uk-UA"/>
        </w:rPr>
        <w:t>Валентина Талаха</w:t>
      </w:r>
      <w:r w:rsidRPr="00D77393">
        <w:rPr>
          <w:sz w:val="26"/>
          <w:szCs w:val="26"/>
          <w:lang w:val="uk-UA"/>
        </w:rPr>
        <w:t xml:space="preserve"> </w:t>
      </w:r>
      <w:r>
        <w:rPr>
          <w:sz w:val="26"/>
          <w:szCs w:val="26"/>
          <w:lang w:val="uk-UA"/>
        </w:rPr>
        <w:t>(далі – в тексті цього Статуту – заклад, школа)</w:t>
      </w:r>
      <w:r w:rsidRPr="00FB1E98">
        <w:rPr>
          <w:sz w:val="26"/>
          <w:szCs w:val="26"/>
          <w:lang w:val="uk-UA"/>
        </w:rPr>
        <w:t>.</w:t>
      </w:r>
    </w:p>
    <w:p w:rsidR="009D26F6" w:rsidRDefault="009D26F6" w:rsidP="009D26F6">
      <w:pPr>
        <w:ind w:firstLine="708"/>
        <w:jc w:val="both"/>
        <w:rPr>
          <w:sz w:val="26"/>
          <w:szCs w:val="26"/>
          <w:lang w:val="uk-UA"/>
        </w:rPr>
      </w:pPr>
      <w:r w:rsidRPr="00FB1E98">
        <w:rPr>
          <w:sz w:val="26"/>
          <w:szCs w:val="26"/>
          <w:lang w:val="uk-UA"/>
        </w:rPr>
        <w:t xml:space="preserve">Скорочене найменування закладу: </w:t>
      </w:r>
      <w:r w:rsidRPr="000347C5">
        <w:rPr>
          <w:sz w:val="26"/>
          <w:szCs w:val="26"/>
          <w:lang w:val="uk-UA"/>
        </w:rPr>
        <w:t>Черкаська</w:t>
      </w:r>
      <w:r>
        <w:rPr>
          <w:sz w:val="26"/>
          <w:szCs w:val="26"/>
          <w:lang w:val="uk-UA"/>
        </w:rPr>
        <w:t xml:space="preserve"> ДШМ </w:t>
      </w:r>
      <w:r w:rsidR="00EB7D51">
        <w:rPr>
          <w:sz w:val="26"/>
          <w:szCs w:val="26"/>
          <w:lang w:val="uk-UA"/>
        </w:rPr>
        <w:t>ім. Валентина Талаха</w:t>
      </w:r>
      <w:r w:rsidRPr="00FB1E98">
        <w:rPr>
          <w:sz w:val="26"/>
          <w:szCs w:val="26"/>
          <w:lang w:val="uk-UA"/>
        </w:rPr>
        <w:t>.</w:t>
      </w:r>
    </w:p>
    <w:p w:rsidR="009D26F6" w:rsidRPr="00FB1E98" w:rsidRDefault="009D26F6" w:rsidP="009D26F6">
      <w:pPr>
        <w:ind w:firstLine="708"/>
        <w:jc w:val="both"/>
        <w:rPr>
          <w:sz w:val="26"/>
          <w:szCs w:val="26"/>
          <w:lang w:val="uk-UA"/>
        </w:rPr>
      </w:pPr>
      <w:r w:rsidRPr="00FB1E98">
        <w:rPr>
          <w:sz w:val="26"/>
          <w:szCs w:val="26"/>
          <w:lang w:val="uk-UA"/>
        </w:rPr>
        <w:t>Адреса:  18018, м. Черкаси, вулиця 14  Грудня, 101.</w:t>
      </w:r>
    </w:p>
    <w:p w:rsidR="009D26F6" w:rsidRPr="00FB1E98" w:rsidRDefault="009D26F6" w:rsidP="009D26F6">
      <w:pPr>
        <w:pStyle w:val="2"/>
        <w:tabs>
          <w:tab w:val="left" w:pos="709"/>
          <w:tab w:val="left" w:pos="1843"/>
          <w:tab w:val="left" w:pos="9639"/>
        </w:tabs>
        <w:ind w:firstLine="709"/>
        <w:contextualSpacing/>
        <w:jc w:val="both"/>
        <w:rPr>
          <w:sz w:val="26"/>
          <w:szCs w:val="26"/>
          <w:lang w:val="uk-UA"/>
        </w:rPr>
      </w:pPr>
      <w:r>
        <w:rPr>
          <w:sz w:val="26"/>
          <w:szCs w:val="26"/>
          <w:lang w:val="uk-UA"/>
        </w:rPr>
        <w:t>1.3</w:t>
      </w:r>
      <w:r w:rsidRPr="00FB1E98">
        <w:rPr>
          <w:sz w:val="26"/>
          <w:szCs w:val="26"/>
          <w:lang w:val="uk-UA"/>
        </w:rPr>
        <w:t xml:space="preserve">. </w:t>
      </w:r>
      <w:r>
        <w:rPr>
          <w:sz w:val="26"/>
          <w:szCs w:val="26"/>
          <w:lang w:val="uk-UA"/>
        </w:rPr>
        <w:t xml:space="preserve">Заклад </w:t>
      </w:r>
      <w:r w:rsidRPr="00FB1E98">
        <w:rPr>
          <w:sz w:val="26"/>
          <w:szCs w:val="26"/>
          <w:lang w:val="uk-UA"/>
        </w:rPr>
        <w:t xml:space="preserve"> є юридичною особою, має печатку і штамп власного зразка, бланки з власними реквізитами, реєстраційний рахунок в органах Державного казначейства</w:t>
      </w:r>
      <w:r>
        <w:rPr>
          <w:sz w:val="26"/>
          <w:szCs w:val="26"/>
          <w:lang w:val="uk-UA"/>
        </w:rPr>
        <w:t xml:space="preserve">, </w:t>
      </w:r>
      <w:r w:rsidR="00B22CB8">
        <w:rPr>
          <w:sz w:val="26"/>
          <w:szCs w:val="26"/>
          <w:lang w:val="uk-UA"/>
        </w:rPr>
        <w:t>самостійн</w:t>
      </w:r>
      <w:r w:rsidRPr="00FB1E98">
        <w:rPr>
          <w:sz w:val="26"/>
          <w:szCs w:val="26"/>
          <w:lang w:val="uk-UA"/>
        </w:rPr>
        <w:t xml:space="preserve">у бухгалтерію. </w:t>
      </w:r>
    </w:p>
    <w:p w:rsidR="009D26F6" w:rsidRDefault="004E59AC" w:rsidP="009D26F6">
      <w:pPr>
        <w:pStyle w:val="2"/>
        <w:tabs>
          <w:tab w:val="left" w:pos="709"/>
          <w:tab w:val="left" w:pos="1843"/>
          <w:tab w:val="left" w:pos="9639"/>
        </w:tabs>
        <w:ind w:firstLine="709"/>
        <w:contextualSpacing/>
        <w:jc w:val="both"/>
        <w:rPr>
          <w:sz w:val="26"/>
          <w:szCs w:val="26"/>
          <w:lang w:val="uk-UA"/>
        </w:rPr>
      </w:pPr>
      <w:r>
        <w:rPr>
          <w:sz w:val="26"/>
          <w:szCs w:val="26"/>
          <w:lang w:val="uk-UA"/>
        </w:rPr>
        <w:t>1.4</w:t>
      </w:r>
      <w:r w:rsidR="009D26F6" w:rsidRPr="00FB1E98">
        <w:rPr>
          <w:sz w:val="26"/>
          <w:szCs w:val="26"/>
          <w:lang w:val="uk-UA"/>
        </w:rPr>
        <w:t xml:space="preserve">. </w:t>
      </w:r>
      <w:r w:rsidR="009D26F6">
        <w:rPr>
          <w:sz w:val="26"/>
          <w:szCs w:val="26"/>
          <w:lang w:val="uk-UA"/>
        </w:rPr>
        <w:t>Заклад, як суб’єкт господарювання, за ознакою неприбутковості є бюджетною установою</w:t>
      </w:r>
      <w:r w:rsidR="009D26F6" w:rsidRPr="00FB1E98">
        <w:rPr>
          <w:sz w:val="26"/>
          <w:szCs w:val="26"/>
          <w:lang w:val="uk-UA"/>
        </w:rPr>
        <w:t xml:space="preserve">. </w:t>
      </w:r>
    </w:p>
    <w:p w:rsidR="009D26F6" w:rsidRDefault="004E59AC" w:rsidP="009D26F6">
      <w:pPr>
        <w:pStyle w:val="2"/>
        <w:tabs>
          <w:tab w:val="left" w:pos="709"/>
          <w:tab w:val="left" w:pos="1843"/>
          <w:tab w:val="left" w:pos="9639"/>
        </w:tabs>
        <w:ind w:firstLine="709"/>
        <w:contextualSpacing/>
        <w:jc w:val="both"/>
        <w:rPr>
          <w:sz w:val="26"/>
          <w:szCs w:val="26"/>
          <w:lang w:val="uk-UA"/>
        </w:rPr>
      </w:pPr>
      <w:r>
        <w:rPr>
          <w:sz w:val="26"/>
          <w:szCs w:val="26"/>
          <w:lang w:val="uk-UA"/>
        </w:rPr>
        <w:t>1.5</w:t>
      </w:r>
      <w:r w:rsidR="009D26F6">
        <w:rPr>
          <w:sz w:val="26"/>
          <w:szCs w:val="26"/>
          <w:lang w:val="uk-UA"/>
        </w:rPr>
        <w:t xml:space="preserve">. Засновник закладу – </w:t>
      </w:r>
      <w:r>
        <w:rPr>
          <w:sz w:val="26"/>
          <w:szCs w:val="26"/>
          <w:lang w:val="uk-UA"/>
        </w:rPr>
        <w:t xml:space="preserve">Черкаська міська територіальна громада </w:t>
      </w:r>
      <w:r w:rsidR="009D26F6">
        <w:rPr>
          <w:sz w:val="26"/>
          <w:szCs w:val="26"/>
          <w:lang w:val="uk-UA"/>
        </w:rPr>
        <w:t>в особі Черкаської міської ради.</w:t>
      </w:r>
    </w:p>
    <w:p w:rsidR="009D26F6" w:rsidRPr="00FB1E98" w:rsidRDefault="009D26F6" w:rsidP="009D26F6">
      <w:pPr>
        <w:pStyle w:val="2"/>
        <w:tabs>
          <w:tab w:val="left" w:pos="709"/>
          <w:tab w:val="left" w:pos="1843"/>
          <w:tab w:val="left" w:pos="9639"/>
        </w:tabs>
        <w:ind w:firstLine="709"/>
        <w:contextualSpacing/>
        <w:jc w:val="both"/>
        <w:rPr>
          <w:sz w:val="26"/>
          <w:szCs w:val="26"/>
          <w:lang w:val="uk-UA"/>
        </w:rPr>
      </w:pPr>
      <w:r>
        <w:rPr>
          <w:sz w:val="26"/>
          <w:szCs w:val="26"/>
          <w:lang w:val="uk-UA"/>
        </w:rPr>
        <w:t>Уповноважений орган управління – департамент освіти та гуманітарної політики Черкаської міської ради.</w:t>
      </w:r>
    </w:p>
    <w:p w:rsidR="009D26F6" w:rsidRDefault="004E59AC" w:rsidP="009D26F6">
      <w:pPr>
        <w:pStyle w:val="2"/>
        <w:tabs>
          <w:tab w:val="left" w:pos="709"/>
          <w:tab w:val="left" w:pos="1843"/>
          <w:tab w:val="left" w:pos="9639"/>
        </w:tabs>
        <w:ind w:firstLine="709"/>
        <w:contextualSpacing/>
        <w:jc w:val="both"/>
        <w:rPr>
          <w:sz w:val="26"/>
          <w:szCs w:val="26"/>
          <w:lang w:val="uk-UA"/>
        </w:rPr>
      </w:pPr>
      <w:r>
        <w:rPr>
          <w:color w:val="auto"/>
          <w:sz w:val="26"/>
          <w:szCs w:val="26"/>
          <w:lang w:val="uk-UA"/>
        </w:rPr>
        <w:t>1.6</w:t>
      </w:r>
      <w:r w:rsidR="009D26F6">
        <w:rPr>
          <w:color w:val="auto"/>
          <w:sz w:val="26"/>
          <w:szCs w:val="26"/>
          <w:lang w:val="uk-UA"/>
        </w:rPr>
        <w:t xml:space="preserve">. </w:t>
      </w:r>
      <w:r w:rsidR="009D26F6">
        <w:rPr>
          <w:sz w:val="26"/>
          <w:szCs w:val="26"/>
          <w:lang w:val="uk-UA"/>
        </w:rPr>
        <w:t>Заклад</w:t>
      </w:r>
      <w:r w:rsidR="009D26F6" w:rsidRPr="00FB1E98">
        <w:rPr>
          <w:sz w:val="26"/>
          <w:szCs w:val="26"/>
          <w:lang w:val="uk-UA"/>
        </w:rPr>
        <w:t xml:space="preserve"> провадить свою діяльність за такими напрямами позашкільної освіти: </w:t>
      </w:r>
    </w:p>
    <w:p w:rsidR="009D26F6" w:rsidRDefault="009D26F6" w:rsidP="009D26F6">
      <w:pPr>
        <w:pStyle w:val="2"/>
        <w:tabs>
          <w:tab w:val="left" w:pos="709"/>
          <w:tab w:val="left" w:pos="1843"/>
          <w:tab w:val="left" w:pos="9639"/>
        </w:tabs>
        <w:ind w:firstLine="709"/>
        <w:contextualSpacing/>
        <w:jc w:val="both"/>
        <w:rPr>
          <w:sz w:val="26"/>
          <w:szCs w:val="26"/>
          <w:lang w:val="uk-UA"/>
        </w:rPr>
      </w:pPr>
      <w:r>
        <w:rPr>
          <w:sz w:val="26"/>
          <w:szCs w:val="26"/>
          <w:lang w:val="uk-UA"/>
        </w:rPr>
        <w:t>-</w:t>
      </w:r>
      <w:r w:rsidR="00E27029">
        <w:rPr>
          <w:sz w:val="26"/>
          <w:szCs w:val="26"/>
          <w:lang w:val="uk-UA"/>
        </w:rPr>
        <w:t xml:space="preserve"> </w:t>
      </w:r>
      <w:r w:rsidRPr="00FB1E98">
        <w:rPr>
          <w:sz w:val="26"/>
          <w:szCs w:val="26"/>
          <w:lang w:val="uk-UA"/>
        </w:rPr>
        <w:t xml:space="preserve">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 </w:t>
      </w:r>
    </w:p>
    <w:p w:rsidR="009D26F6" w:rsidRPr="00FB1E98" w:rsidRDefault="009D26F6" w:rsidP="009D26F6">
      <w:pPr>
        <w:pStyle w:val="2"/>
        <w:tabs>
          <w:tab w:val="left" w:pos="709"/>
          <w:tab w:val="left" w:pos="1843"/>
          <w:tab w:val="left" w:pos="9639"/>
        </w:tabs>
        <w:ind w:firstLine="709"/>
        <w:contextualSpacing/>
        <w:jc w:val="both"/>
        <w:rPr>
          <w:color w:val="FF0000"/>
          <w:sz w:val="26"/>
          <w:szCs w:val="26"/>
          <w:lang w:val="uk-UA"/>
        </w:rPr>
      </w:pPr>
      <w:r>
        <w:rPr>
          <w:sz w:val="26"/>
          <w:szCs w:val="26"/>
          <w:lang w:val="uk-UA"/>
        </w:rPr>
        <w:t>-</w:t>
      </w:r>
      <w:r w:rsidR="00E27029">
        <w:rPr>
          <w:sz w:val="26"/>
          <w:szCs w:val="26"/>
          <w:lang w:val="uk-UA"/>
        </w:rPr>
        <w:t xml:space="preserve"> </w:t>
      </w:r>
      <w:r w:rsidRPr="00FB1E98">
        <w:rPr>
          <w:sz w:val="26"/>
          <w:szCs w:val="26"/>
          <w:lang w:val="uk-UA"/>
        </w:rPr>
        <w:t>мистецький, що забезпечує набуття здобувачами спеціальних мистецьких виконавських компетентностей у процесі активної мистецької діяльності.</w:t>
      </w:r>
    </w:p>
    <w:p w:rsidR="009D26F6" w:rsidRPr="00F0074E" w:rsidRDefault="004E59AC" w:rsidP="009D26F6">
      <w:pPr>
        <w:ind w:firstLine="709"/>
        <w:jc w:val="both"/>
        <w:rPr>
          <w:sz w:val="26"/>
          <w:szCs w:val="26"/>
          <w:lang w:val="uk-UA"/>
        </w:rPr>
      </w:pPr>
      <w:r>
        <w:rPr>
          <w:sz w:val="26"/>
          <w:szCs w:val="26"/>
          <w:lang w:val="uk-UA"/>
        </w:rPr>
        <w:lastRenderedPageBreak/>
        <w:t>1.7</w:t>
      </w:r>
      <w:r w:rsidR="009D26F6" w:rsidRPr="00F0074E">
        <w:rPr>
          <w:sz w:val="26"/>
          <w:szCs w:val="26"/>
          <w:lang w:val="uk-UA"/>
        </w:rPr>
        <w:t xml:space="preserve">. </w:t>
      </w:r>
      <w:r w:rsidR="00D56D35">
        <w:rPr>
          <w:sz w:val="26"/>
          <w:szCs w:val="26"/>
          <w:lang w:val="uk-UA"/>
        </w:rPr>
        <w:t>З</w:t>
      </w:r>
      <w:r w:rsidR="009D26F6" w:rsidRPr="00F0074E">
        <w:rPr>
          <w:sz w:val="26"/>
          <w:szCs w:val="26"/>
          <w:lang w:val="uk-UA"/>
        </w:rPr>
        <w:t xml:space="preserve">аклад </w:t>
      </w:r>
      <w:r w:rsidR="003E7D54">
        <w:rPr>
          <w:sz w:val="26"/>
          <w:szCs w:val="26"/>
          <w:lang w:val="uk-UA"/>
        </w:rPr>
        <w:t xml:space="preserve">може </w:t>
      </w:r>
      <w:r w:rsidR="009D26F6" w:rsidRPr="00F0074E">
        <w:rPr>
          <w:sz w:val="26"/>
          <w:szCs w:val="26"/>
          <w:lang w:val="uk-UA"/>
        </w:rPr>
        <w:t>здійсню</w:t>
      </w:r>
      <w:r w:rsidR="003E7D54">
        <w:rPr>
          <w:sz w:val="26"/>
          <w:szCs w:val="26"/>
          <w:lang w:val="uk-UA"/>
        </w:rPr>
        <w:t>вати</w:t>
      </w:r>
      <w:r w:rsidR="009D26F6" w:rsidRPr="00F0074E">
        <w:rPr>
          <w:sz w:val="26"/>
          <w:szCs w:val="26"/>
          <w:lang w:val="uk-UA"/>
        </w:rPr>
        <w:t xml:space="preserve"> організацію освітнього процесу за Типовими освітніми програмами</w:t>
      </w:r>
      <w:r w:rsidR="002008FF">
        <w:rPr>
          <w:sz w:val="26"/>
          <w:szCs w:val="26"/>
          <w:lang w:val="uk-UA"/>
        </w:rPr>
        <w:t xml:space="preserve"> елементарного підрівня початкової мистецької освіти</w:t>
      </w:r>
      <w:r w:rsidR="009D26F6" w:rsidRPr="00F0074E">
        <w:rPr>
          <w:sz w:val="26"/>
          <w:szCs w:val="26"/>
          <w:lang w:val="uk-UA"/>
        </w:rPr>
        <w:t>,</w:t>
      </w:r>
      <w:r w:rsidR="002008FF">
        <w:rPr>
          <w:sz w:val="26"/>
          <w:szCs w:val="26"/>
          <w:lang w:val="uk-UA"/>
        </w:rPr>
        <w:t xml:space="preserve"> затвердженими Наказом Міністерства культури України </w:t>
      </w:r>
      <w:r w:rsidR="000B001B">
        <w:rPr>
          <w:sz w:val="26"/>
          <w:szCs w:val="26"/>
          <w:lang w:val="uk-UA"/>
        </w:rPr>
        <w:t xml:space="preserve">від 24.04.2019 № 352 та </w:t>
      </w:r>
      <w:r w:rsidR="000B001B" w:rsidRPr="00F0074E">
        <w:rPr>
          <w:sz w:val="26"/>
          <w:szCs w:val="26"/>
          <w:lang w:val="uk-UA"/>
        </w:rPr>
        <w:t>Типовими освітніми програмами</w:t>
      </w:r>
      <w:r w:rsidR="009D26F6" w:rsidRPr="00F0074E">
        <w:rPr>
          <w:sz w:val="26"/>
          <w:szCs w:val="26"/>
          <w:lang w:val="uk-UA"/>
        </w:rPr>
        <w:t xml:space="preserve"> </w:t>
      </w:r>
      <w:r w:rsidR="000B001B">
        <w:rPr>
          <w:sz w:val="26"/>
          <w:szCs w:val="26"/>
          <w:lang w:val="uk-UA"/>
        </w:rPr>
        <w:t>середнього (базового) підрівня початкової мистецької освіти</w:t>
      </w:r>
      <w:r w:rsidR="000B001B" w:rsidRPr="00F0074E">
        <w:rPr>
          <w:sz w:val="26"/>
          <w:szCs w:val="26"/>
          <w:lang w:val="uk-UA"/>
        </w:rPr>
        <w:t>,</w:t>
      </w:r>
      <w:r w:rsidR="000B001B">
        <w:rPr>
          <w:sz w:val="26"/>
          <w:szCs w:val="26"/>
          <w:lang w:val="uk-UA"/>
        </w:rPr>
        <w:t xml:space="preserve"> затвердженими Наказом Міністерства культури України від 23.07.2019 № 562,</w:t>
      </w:r>
      <w:r w:rsidR="003E7D54">
        <w:rPr>
          <w:sz w:val="26"/>
          <w:szCs w:val="26"/>
          <w:lang w:val="uk-UA"/>
        </w:rPr>
        <w:t xml:space="preserve"> або</w:t>
      </w:r>
      <w:r w:rsidR="000B001B">
        <w:rPr>
          <w:sz w:val="26"/>
          <w:szCs w:val="26"/>
          <w:lang w:val="uk-UA"/>
        </w:rPr>
        <w:t xml:space="preserve"> </w:t>
      </w:r>
      <w:r w:rsidR="009D26F6" w:rsidRPr="00F0074E">
        <w:rPr>
          <w:sz w:val="26"/>
          <w:szCs w:val="26"/>
          <w:lang w:val="uk-UA"/>
        </w:rPr>
        <w:t>за власними освітніми програмами з урахуванням Типови</w:t>
      </w:r>
      <w:r w:rsidR="009D26F6">
        <w:rPr>
          <w:sz w:val="26"/>
          <w:szCs w:val="26"/>
          <w:lang w:val="uk-UA"/>
        </w:rPr>
        <w:t>х</w:t>
      </w:r>
      <w:r w:rsidR="009D26F6" w:rsidRPr="00F0074E">
        <w:rPr>
          <w:sz w:val="26"/>
          <w:szCs w:val="26"/>
          <w:lang w:val="uk-UA"/>
        </w:rPr>
        <w:t xml:space="preserve"> освітні</w:t>
      </w:r>
      <w:r w:rsidR="009D26F6">
        <w:rPr>
          <w:sz w:val="26"/>
          <w:szCs w:val="26"/>
          <w:lang w:val="uk-UA"/>
        </w:rPr>
        <w:t>х</w:t>
      </w:r>
      <w:r w:rsidR="009D26F6" w:rsidRPr="00F0074E">
        <w:rPr>
          <w:sz w:val="26"/>
          <w:szCs w:val="26"/>
          <w:lang w:val="uk-UA"/>
        </w:rPr>
        <w:t xml:space="preserve"> програм та за власними</w:t>
      </w:r>
      <w:r w:rsidR="009D26F6">
        <w:rPr>
          <w:sz w:val="26"/>
          <w:szCs w:val="26"/>
          <w:lang w:val="uk-UA"/>
        </w:rPr>
        <w:t xml:space="preserve"> </w:t>
      </w:r>
      <w:r w:rsidR="009D26F6" w:rsidRPr="00F0074E">
        <w:rPr>
          <w:sz w:val="26"/>
          <w:szCs w:val="26"/>
          <w:lang w:val="uk-UA"/>
        </w:rPr>
        <w:t>освітніми програмами</w:t>
      </w:r>
      <w:r w:rsidR="009D26F6">
        <w:rPr>
          <w:sz w:val="26"/>
          <w:szCs w:val="26"/>
          <w:lang w:val="uk-UA"/>
        </w:rPr>
        <w:t xml:space="preserve"> без урахування </w:t>
      </w:r>
      <w:r w:rsidR="009D26F6" w:rsidRPr="00F0074E">
        <w:rPr>
          <w:sz w:val="26"/>
          <w:szCs w:val="26"/>
          <w:lang w:val="uk-UA"/>
        </w:rPr>
        <w:t>Типови</w:t>
      </w:r>
      <w:r w:rsidR="009D26F6">
        <w:rPr>
          <w:sz w:val="26"/>
          <w:szCs w:val="26"/>
          <w:lang w:val="uk-UA"/>
        </w:rPr>
        <w:t>х</w:t>
      </w:r>
      <w:r w:rsidR="009D26F6" w:rsidRPr="00F0074E">
        <w:rPr>
          <w:sz w:val="26"/>
          <w:szCs w:val="26"/>
          <w:lang w:val="uk-UA"/>
        </w:rPr>
        <w:t xml:space="preserve"> освітні</w:t>
      </w:r>
      <w:r w:rsidR="009D26F6">
        <w:rPr>
          <w:sz w:val="26"/>
          <w:szCs w:val="26"/>
          <w:lang w:val="uk-UA"/>
        </w:rPr>
        <w:t>х</w:t>
      </w:r>
      <w:r w:rsidR="009D26F6" w:rsidRPr="00F0074E">
        <w:rPr>
          <w:sz w:val="26"/>
          <w:szCs w:val="26"/>
          <w:lang w:val="uk-UA"/>
        </w:rPr>
        <w:t xml:space="preserve"> програм елементарного, середнього (базового) та/або поглибленого підрівнів початкової мистецької освіти та за загальним мистецьким та/або початковим професійним спрямуванням</w:t>
      </w:r>
      <w:r w:rsidR="009D26F6">
        <w:rPr>
          <w:sz w:val="26"/>
          <w:szCs w:val="26"/>
          <w:lang w:val="uk-UA"/>
        </w:rPr>
        <w:t>.</w:t>
      </w:r>
    </w:p>
    <w:p w:rsidR="009D26F6" w:rsidRPr="008742A4" w:rsidRDefault="009D26F6" w:rsidP="009D26F6">
      <w:pPr>
        <w:pStyle w:val="tjbmf"/>
        <w:spacing w:before="0" w:beforeAutospacing="0" w:after="0" w:afterAutospacing="0"/>
        <w:ind w:firstLine="709"/>
        <w:jc w:val="both"/>
        <w:rPr>
          <w:sz w:val="26"/>
          <w:szCs w:val="26"/>
          <w:lang w:val="uk-UA"/>
        </w:rPr>
      </w:pPr>
      <w:r>
        <w:rPr>
          <w:sz w:val="26"/>
          <w:szCs w:val="26"/>
          <w:lang w:val="uk-UA"/>
        </w:rPr>
        <w:t>1.</w:t>
      </w:r>
      <w:r w:rsidR="004E59AC">
        <w:rPr>
          <w:sz w:val="26"/>
          <w:szCs w:val="26"/>
          <w:lang w:val="uk-UA"/>
        </w:rPr>
        <w:t>8</w:t>
      </w:r>
      <w:r>
        <w:rPr>
          <w:sz w:val="26"/>
          <w:szCs w:val="26"/>
          <w:lang w:val="uk-UA"/>
        </w:rPr>
        <w:t xml:space="preserve">. </w:t>
      </w:r>
      <w:r w:rsidRPr="00FB1E98">
        <w:rPr>
          <w:sz w:val="26"/>
          <w:szCs w:val="26"/>
          <w:lang w:val="uk-UA"/>
        </w:rPr>
        <w:t xml:space="preserve">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освіти. </w:t>
      </w:r>
      <w:r w:rsidRPr="00FB1E98">
        <w:rPr>
          <w:sz w:val="26"/>
          <w:szCs w:val="26"/>
        </w:rPr>
        <w:t xml:space="preserve">Компетентності, здобуті за освітніми програмами початкової мистецької освіти, можуть враховуватися та визнаватися на відповідному </w:t>
      </w:r>
      <w:proofErr w:type="gramStart"/>
      <w:r w:rsidRPr="00FB1E98">
        <w:rPr>
          <w:sz w:val="26"/>
          <w:szCs w:val="26"/>
        </w:rPr>
        <w:t>р</w:t>
      </w:r>
      <w:proofErr w:type="gramEnd"/>
      <w:r w:rsidRPr="00FB1E98">
        <w:rPr>
          <w:sz w:val="26"/>
          <w:szCs w:val="26"/>
        </w:rPr>
        <w:t>івні формальної освіти</w:t>
      </w:r>
      <w:r>
        <w:rPr>
          <w:sz w:val="26"/>
          <w:szCs w:val="26"/>
        </w:rPr>
        <w:t>.</w:t>
      </w:r>
    </w:p>
    <w:p w:rsidR="009D26F6" w:rsidRPr="00FB1E98" w:rsidRDefault="009D26F6" w:rsidP="009D26F6">
      <w:pPr>
        <w:ind w:firstLine="709"/>
        <w:jc w:val="both"/>
        <w:rPr>
          <w:sz w:val="26"/>
          <w:szCs w:val="26"/>
          <w:lang w:val="uk-UA"/>
        </w:rPr>
      </w:pPr>
      <w:r>
        <w:rPr>
          <w:sz w:val="26"/>
          <w:szCs w:val="26"/>
          <w:lang w:val="uk-UA"/>
        </w:rPr>
        <w:t xml:space="preserve">Заклад </w:t>
      </w:r>
      <w:r w:rsidRPr="008742A4">
        <w:rPr>
          <w:sz w:val="26"/>
          <w:szCs w:val="26"/>
          <w:lang w:val="uk-UA"/>
        </w:rPr>
        <w:t xml:space="preserve">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9D26F6" w:rsidRPr="00FB1E98" w:rsidRDefault="004E59AC" w:rsidP="009D26F6">
      <w:pPr>
        <w:pStyle w:val="tjbmf"/>
        <w:spacing w:before="0" w:beforeAutospacing="0" w:after="0" w:afterAutospacing="0"/>
        <w:ind w:firstLine="709"/>
        <w:jc w:val="both"/>
        <w:rPr>
          <w:sz w:val="26"/>
          <w:szCs w:val="26"/>
        </w:rPr>
      </w:pPr>
      <w:r>
        <w:rPr>
          <w:sz w:val="26"/>
          <w:szCs w:val="26"/>
          <w:lang w:val="uk-UA"/>
        </w:rPr>
        <w:t>1.9</w:t>
      </w:r>
      <w:r w:rsidR="009D26F6" w:rsidRPr="00FB1E98">
        <w:rPr>
          <w:sz w:val="26"/>
          <w:szCs w:val="26"/>
        </w:rPr>
        <w:t xml:space="preserve">. Інституційний аудит та громадська акредитація школи здійснюються на </w:t>
      </w:r>
      <w:proofErr w:type="gramStart"/>
      <w:r w:rsidR="009D26F6" w:rsidRPr="00FB1E98">
        <w:rPr>
          <w:sz w:val="26"/>
          <w:szCs w:val="26"/>
        </w:rPr>
        <w:t>п</w:t>
      </w:r>
      <w:proofErr w:type="gramEnd"/>
      <w:r w:rsidR="009D26F6" w:rsidRPr="00FB1E98">
        <w:rPr>
          <w:sz w:val="26"/>
          <w:szCs w:val="26"/>
        </w:rPr>
        <w:t>ідставах та у порядку, визначених законодавством.</w:t>
      </w:r>
    </w:p>
    <w:p w:rsidR="009D26F6" w:rsidRDefault="009D26F6" w:rsidP="009D26F6">
      <w:pPr>
        <w:ind w:firstLine="709"/>
        <w:jc w:val="both"/>
        <w:rPr>
          <w:sz w:val="26"/>
          <w:szCs w:val="26"/>
          <w:lang w:val="uk-UA"/>
        </w:rPr>
      </w:pPr>
      <w:r w:rsidRPr="00FB1E98">
        <w:rPr>
          <w:sz w:val="26"/>
          <w:szCs w:val="26"/>
          <w:lang w:val="uk-UA"/>
        </w:rPr>
        <w:t>1.1</w:t>
      </w:r>
      <w:r w:rsidR="004E59AC">
        <w:rPr>
          <w:sz w:val="26"/>
          <w:szCs w:val="26"/>
          <w:lang w:val="uk-UA"/>
        </w:rPr>
        <w:t>0</w:t>
      </w:r>
      <w:r w:rsidRPr="00FB1E98">
        <w:rPr>
          <w:sz w:val="26"/>
          <w:szCs w:val="26"/>
          <w:lang w:val="uk-UA"/>
        </w:rPr>
        <w:t xml:space="preserve">. Взаємовідносини між </w:t>
      </w:r>
      <w:r>
        <w:rPr>
          <w:sz w:val="26"/>
          <w:szCs w:val="26"/>
          <w:lang w:val="uk-UA"/>
        </w:rPr>
        <w:t>закладом</w:t>
      </w:r>
      <w:r w:rsidRPr="00FB1E98">
        <w:rPr>
          <w:sz w:val="26"/>
          <w:szCs w:val="26"/>
          <w:lang w:val="uk-UA"/>
        </w:rPr>
        <w:t xml:space="preserve"> з юридичними і фізичними особами визначаються договорами, що укладені між ними.</w:t>
      </w:r>
    </w:p>
    <w:p w:rsidR="009D26F6" w:rsidRPr="00987227" w:rsidRDefault="004E59AC" w:rsidP="009D26F6">
      <w:pPr>
        <w:ind w:left="10" w:right="-15" w:firstLine="698"/>
        <w:jc w:val="both"/>
        <w:rPr>
          <w:rStyle w:val="rvts0"/>
          <w:sz w:val="26"/>
          <w:szCs w:val="26"/>
          <w:lang w:val="uk-UA"/>
        </w:rPr>
      </w:pPr>
      <w:r>
        <w:rPr>
          <w:sz w:val="26"/>
          <w:szCs w:val="26"/>
          <w:lang w:val="uk-UA"/>
        </w:rPr>
        <w:t>1.11</w:t>
      </w:r>
      <w:r w:rsidR="009D26F6" w:rsidRPr="00987227">
        <w:rPr>
          <w:sz w:val="26"/>
          <w:szCs w:val="26"/>
        </w:rPr>
        <w:t xml:space="preserve">. </w:t>
      </w:r>
      <w:r w:rsidR="009D26F6" w:rsidRPr="00987227">
        <w:rPr>
          <w:noProof/>
          <w:sz w:val="26"/>
          <w:szCs w:val="26"/>
          <w:lang w:val="uk-UA"/>
        </w:rPr>
        <w:t xml:space="preserve">Заклад </w:t>
      </w:r>
      <w:r w:rsidR="009D26F6" w:rsidRPr="00987227">
        <w:rPr>
          <w:rStyle w:val="rvts0"/>
          <w:sz w:val="26"/>
          <w:szCs w:val="26"/>
        </w:rPr>
        <w:t xml:space="preserve">має право самостійно приймати рішення з будь-яких питань у межах своєї </w:t>
      </w:r>
      <w:bookmarkStart w:id="1" w:name="w1_3"/>
      <w:r w:rsidR="000F34BA" w:rsidRPr="00987227">
        <w:rPr>
          <w:rStyle w:val="rvts0"/>
          <w:sz w:val="26"/>
          <w:szCs w:val="26"/>
        </w:rPr>
        <w:fldChar w:fldCharType="begin"/>
      </w:r>
      <w:r w:rsidR="009D26F6" w:rsidRPr="00987227">
        <w:rPr>
          <w:rStyle w:val="rvts0"/>
          <w:sz w:val="26"/>
          <w:szCs w:val="26"/>
        </w:rPr>
        <w:instrText xml:space="preserve"> HYPERLINK "https://zakon.rada.gov.ua/laws/show/2145-19?find=1&amp;text=%D0%B0%D0%B2%D1%82%D0%BE%D0%BD%D0%BE%D0%BC" \l "w1_4" </w:instrText>
      </w:r>
      <w:r w:rsidR="000F34BA" w:rsidRPr="00987227">
        <w:rPr>
          <w:rStyle w:val="rvts0"/>
          <w:sz w:val="26"/>
          <w:szCs w:val="26"/>
        </w:rPr>
        <w:fldChar w:fldCharType="separate"/>
      </w:r>
      <w:r w:rsidR="009D26F6" w:rsidRPr="00987227">
        <w:rPr>
          <w:rStyle w:val="a8"/>
          <w:color w:val="auto"/>
          <w:sz w:val="26"/>
          <w:szCs w:val="26"/>
          <w:u w:val="none"/>
        </w:rPr>
        <w:t>автоном</w:t>
      </w:r>
      <w:r w:rsidR="000F34BA" w:rsidRPr="00987227">
        <w:rPr>
          <w:rStyle w:val="rvts0"/>
          <w:sz w:val="26"/>
          <w:szCs w:val="26"/>
        </w:rPr>
        <w:fldChar w:fldCharType="end"/>
      </w:r>
      <w:bookmarkEnd w:id="1"/>
      <w:r w:rsidR="009D26F6" w:rsidRPr="00987227">
        <w:rPr>
          <w:rStyle w:val="rvts0"/>
          <w:sz w:val="26"/>
          <w:szCs w:val="26"/>
        </w:rPr>
        <w:t xml:space="preserve">ії, визначеної цим Законом, спеціальними законами та </w:t>
      </w:r>
      <w:r w:rsidR="009D26F6" w:rsidRPr="00987227">
        <w:rPr>
          <w:rStyle w:val="rvts0"/>
          <w:sz w:val="26"/>
          <w:szCs w:val="26"/>
          <w:lang w:val="uk-UA"/>
        </w:rPr>
        <w:t>цим Статутом</w:t>
      </w:r>
      <w:r w:rsidR="009D26F6" w:rsidRPr="00987227">
        <w:rPr>
          <w:rStyle w:val="rvts0"/>
          <w:sz w:val="26"/>
          <w:szCs w:val="26"/>
        </w:rPr>
        <w:t>, зокрема з питань, не врегульованих законодавством</w:t>
      </w:r>
      <w:r w:rsidR="009D26F6" w:rsidRPr="00987227">
        <w:rPr>
          <w:rStyle w:val="rvts0"/>
          <w:sz w:val="26"/>
          <w:szCs w:val="26"/>
          <w:lang w:val="uk-UA"/>
        </w:rPr>
        <w:t>.</w:t>
      </w:r>
    </w:p>
    <w:p w:rsidR="009D26F6" w:rsidRPr="00684087" w:rsidRDefault="009D26F6" w:rsidP="009D26F6">
      <w:pPr>
        <w:ind w:left="10" w:right="-15" w:firstLine="698"/>
        <w:jc w:val="both"/>
        <w:rPr>
          <w:noProof/>
          <w:sz w:val="26"/>
          <w:szCs w:val="26"/>
          <w:lang w:val="uk-UA"/>
        </w:rPr>
      </w:pPr>
      <w:r w:rsidRPr="00987227">
        <w:rPr>
          <w:noProof/>
          <w:sz w:val="26"/>
          <w:szCs w:val="26"/>
          <w:lang w:val="uk-UA"/>
        </w:rPr>
        <w:t>1.1</w:t>
      </w:r>
      <w:r w:rsidR="004E59AC">
        <w:rPr>
          <w:noProof/>
          <w:sz w:val="26"/>
          <w:szCs w:val="26"/>
          <w:lang w:val="uk-UA"/>
        </w:rPr>
        <w:t>2</w:t>
      </w:r>
      <w:r w:rsidRPr="00987227">
        <w:rPr>
          <w:noProof/>
          <w:sz w:val="26"/>
          <w:szCs w:val="26"/>
          <w:lang w:val="uk-UA"/>
        </w:rPr>
        <w:t>. Мовою спілкування та ведення документації у закладі є державна мова України.</w:t>
      </w:r>
      <w:r w:rsidRPr="00684087">
        <w:rPr>
          <w:noProof/>
          <w:sz w:val="26"/>
          <w:szCs w:val="26"/>
          <w:lang w:val="uk-UA"/>
        </w:rPr>
        <w:t xml:space="preserve"> </w:t>
      </w:r>
    </w:p>
    <w:p w:rsidR="00FB1E98" w:rsidRPr="00FB1E98" w:rsidRDefault="00FB1E98" w:rsidP="00D67983">
      <w:pPr>
        <w:jc w:val="both"/>
        <w:rPr>
          <w:sz w:val="26"/>
          <w:szCs w:val="26"/>
          <w:lang w:val="uk-UA"/>
        </w:rPr>
      </w:pPr>
    </w:p>
    <w:p w:rsidR="00D121CB" w:rsidRDefault="006D647F" w:rsidP="00EE40EE">
      <w:pPr>
        <w:jc w:val="center"/>
        <w:rPr>
          <w:b/>
          <w:sz w:val="26"/>
          <w:szCs w:val="26"/>
          <w:lang w:val="uk-UA"/>
        </w:rPr>
      </w:pPr>
      <w:r w:rsidRPr="00750F03">
        <w:rPr>
          <w:b/>
          <w:sz w:val="26"/>
          <w:szCs w:val="26"/>
          <w:lang w:val="uk-UA"/>
        </w:rPr>
        <w:t>ІІ</w:t>
      </w:r>
      <w:r w:rsidR="00EE40EE">
        <w:rPr>
          <w:b/>
          <w:sz w:val="26"/>
          <w:szCs w:val="26"/>
          <w:lang w:val="uk-UA"/>
        </w:rPr>
        <w:t xml:space="preserve">. </w:t>
      </w:r>
      <w:r w:rsidR="00D121CB">
        <w:rPr>
          <w:b/>
          <w:sz w:val="26"/>
          <w:szCs w:val="26"/>
          <w:lang w:val="uk-UA"/>
        </w:rPr>
        <w:t>МЕТА ТА ПРЕДМЕТ ДІЯЛЬНОСТІ ЗАКЛАДУ</w:t>
      </w:r>
    </w:p>
    <w:p w:rsidR="00D121CB" w:rsidRDefault="00D121CB" w:rsidP="00EE40EE">
      <w:pPr>
        <w:jc w:val="center"/>
        <w:rPr>
          <w:b/>
          <w:sz w:val="26"/>
          <w:szCs w:val="26"/>
          <w:lang w:val="uk-UA"/>
        </w:rPr>
      </w:pP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2.1</w:t>
      </w:r>
      <w:r w:rsidRPr="00FB1E98">
        <w:rPr>
          <w:sz w:val="26"/>
          <w:szCs w:val="26"/>
          <w:lang w:val="uk-UA"/>
        </w:rPr>
        <w:t xml:space="preserve">. Основний вид діяльності –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w:t>
      </w:r>
      <w:r w:rsidRPr="00FB1E98">
        <w:rPr>
          <w:sz w:val="26"/>
          <w:szCs w:val="26"/>
        </w:rPr>
        <w:t>Як заклад освіти сфери культури</w:t>
      </w:r>
      <w:r w:rsidRPr="00FB1E98">
        <w:rPr>
          <w:sz w:val="26"/>
          <w:szCs w:val="26"/>
          <w:lang w:val="uk-UA"/>
        </w:rPr>
        <w:t xml:space="preserve"> </w:t>
      </w:r>
      <w:r w:rsidR="00712DC5">
        <w:rPr>
          <w:sz w:val="26"/>
          <w:szCs w:val="26"/>
          <w:lang w:val="uk-UA"/>
        </w:rPr>
        <w:t>заклад</w:t>
      </w:r>
      <w:r w:rsidRPr="00FB1E98">
        <w:rPr>
          <w:sz w:val="26"/>
          <w:szCs w:val="26"/>
        </w:rPr>
        <w:t xml:space="preserve"> також є середовищем для розвитку творчого</w:t>
      </w:r>
      <w:r w:rsidRPr="00FB1E98">
        <w:rPr>
          <w:sz w:val="26"/>
          <w:szCs w:val="26"/>
          <w:lang w:val="uk-UA"/>
        </w:rPr>
        <w:t xml:space="preserve"> </w:t>
      </w:r>
      <w:r w:rsidRPr="00FB1E98">
        <w:rPr>
          <w:sz w:val="26"/>
          <w:szCs w:val="26"/>
        </w:rPr>
        <w:t>мистецького потенціалу громадян, їх художньо-естетичного розвитку.</w:t>
      </w:r>
    </w:p>
    <w:p w:rsidR="00EE40EE" w:rsidRPr="008742A4" w:rsidRDefault="002F1A40" w:rsidP="00EE40EE">
      <w:pPr>
        <w:pStyle w:val="tjbmf"/>
        <w:spacing w:before="0" w:beforeAutospacing="0" w:after="0" w:afterAutospacing="0"/>
        <w:jc w:val="both"/>
        <w:rPr>
          <w:sz w:val="26"/>
          <w:szCs w:val="26"/>
          <w:lang w:val="uk-UA"/>
        </w:rPr>
      </w:pPr>
      <w:r w:rsidRPr="00FB1E98">
        <w:rPr>
          <w:sz w:val="26"/>
          <w:szCs w:val="26"/>
          <w:lang w:val="uk-UA"/>
        </w:rPr>
        <w:tab/>
      </w:r>
      <w:r w:rsidR="00EE40EE">
        <w:rPr>
          <w:sz w:val="26"/>
          <w:szCs w:val="26"/>
          <w:lang w:val="uk-UA"/>
        </w:rPr>
        <w:t>2.2.</w:t>
      </w:r>
      <w:r w:rsidR="00EE40EE" w:rsidRPr="008742A4">
        <w:rPr>
          <w:sz w:val="26"/>
          <w:szCs w:val="26"/>
          <w:lang w:val="uk-UA"/>
        </w:rPr>
        <w:t xml:space="preserve"> Основними функціями </w:t>
      </w:r>
      <w:r w:rsidR="00EE40EE">
        <w:rPr>
          <w:sz w:val="26"/>
          <w:szCs w:val="26"/>
          <w:lang w:val="uk-UA"/>
        </w:rPr>
        <w:t xml:space="preserve">закладу </w:t>
      </w:r>
      <w:r w:rsidR="00EE40EE" w:rsidRPr="008742A4">
        <w:rPr>
          <w:sz w:val="26"/>
          <w:szCs w:val="26"/>
          <w:lang w:val="uk-UA"/>
        </w:rPr>
        <w:t xml:space="preserve"> є:</w:t>
      </w:r>
    </w:p>
    <w:p w:rsidR="00EE40EE" w:rsidRPr="008742A4" w:rsidRDefault="00EE40EE" w:rsidP="00EE40EE">
      <w:pPr>
        <w:pStyle w:val="tjbmf"/>
        <w:spacing w:before="0" w:beforeAutospacing="0" w:after="0" w:afterAutospacing="0"/>
        <w:ind w:firstLine="709"/>
        <w:jc w:val="both"/>
        <w:rPr>
          <w:sz w:val="26"/>
          <w:szCs w:val="26"/>
          <w:lang w:val="uk-UA"/>
        </w:rPr>
      </w:pPr>
      <w:r>
        <w:rPr>
          <w:sz w:val="26"/>
          <w:szCs w:val="26"/>
          <w:lang w:val="uk-UA"/>
        </w:rPr>
        <w:t xml:space="preserve">2.2.1. </w:t>
      </w:r>
      <w:r w:rsidRPr="008742A4">
        <w:rPr>
          <w:sz w:val="26"/>
          <w:szCs w:val="26"/>
          <w:lang w:val="uk-UA"/>
        </w:rPr>
        <w:t>надання початкової мистецької освіти;</w:t>
      </w:r>
    </w:p>
    <w:p w:rsidR="00EE40EE" w:rsidRPr="008742A4" w:rsidRDefault="00EE40EE" w:rsidP="00EE40EE">
      <w:pPr>
        <w:pStyle w:val="tjbmf"/>
        <w:spacing w:before="0" w:beforeAutospacing="0" w:after="0" w:afterAutospacing="0"/>
        <w:ind w:firstLine="709"/>
        <w:jc w:val="both"/>
        <w:rPr>
          <w:sz w:val="26"/>
          <w:szCs w:val="26"/>
          <w:lang w:val="uk-UA"/>
        </w:rPr>
      </w:pPr>
      <w:r>
        <w:rPr>
          <w:sz w:val="26"/>
          <w:szCs w:val="26"/>
          <w:lang w:val="uk-UA"/>
        </w:rPr>
        <w:t xml:space="preserve">2.2.2. </w:t>
      </w:r>
      <w:r w:rsidRPr="008742A4">
        <w:rPr>
          <w:sz w:val="26"/>
          <w:szCs w:val="26"/>
          <w:lang w:val="uk-UA"/>
        </w:rPr>
        <w:t>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компетентностей початкового рівня в обраному виді мистецтва;</w:t>
      </w:r>
    </w:p>
    <w:p w:rsidR="00EE40EE" w:rsidRPr="008742A4" w:rsidRDefault="00EE40EE" w:rsidP="00EE40EE">
      <w:pPr>
        <w:pStyle w:val="tjbmf"/>
        <w:spacing w:before="0" w:beforeAutospacing="0" w:after="0" w:afterAutospacing="0"/>
        <w:ind w:firstLine="709"/>
        <w:jc w:val="both"/>
        <w:rPr>
          <w:sz w:val="26"/>
          <w:szCs w:val="26"/>
          <w:lang w:val="uk-UA"/>
        </w:rPr>
      </w:pPr>
      <w:r>
        <w:rPr>
          <w:sz w:val="26"/>
          <w:szCs w:val="26"/>
          <w:lang w:val="uk-UA"/>
        </w:rPr>
        <w:t xml:space="preserve">2.2.3. </w:t>
      </w:r>
      <w:r w:rsidRPr="008742A4">
        <w:rPr>
          <w:sz w:val="26"/>
          <w:szCs w:val="26"/>
          <w:lang w:val="uk-UA"/>
        </w:rPr>
        <w:t>створення умов для професійної художньо-творчої самореалізації особистості здобувача початкової мистецької освіти;</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2.2.4. </w:t>
      </w:r>
      <w:r w:rsidRPr="008742A4">
        <w:rPr>
          <w:sz w:val="26"/>
          <w:szCs w:val="26"/>
          <w:lang w:val="uk-UA"/>
        </w:rPr>
        <w:t>попул</w:t>
      </w:r>
      <w:r w:rsidRPr="00FB1E98">
        <w:rPr>
          <w:sz w:val="26"/>
          <w:szCs w:val="26"/>
        </w:rPr>
        <w:t>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lastRenderedPageBreak/>
        <w:t xml:space="preserve">2.2.5. </w:t>
      </w:r>
      <w:r w:rsidRPr="00FB1E98">
        <w:rPr>
          <w:sz w:val="26"/>
          <w:szCs w:val="26"/>
        </w:rPr>
        <w:t xml:space="preserve">формування потреб громадян у якісному </w:t>
      </w:r>
      <w:proofErr w:type="gramStart"/>
      <w:r w:rsidRPr="00FB1E98">
        <w:rPr>
          <w:sz w:val="26"/>
          <w:szCs w:val="26"/>
        </w:rPr>
        <w:t>культурному</w:t>
      </w:r>
      <w:proofErr w:type="gramEnd"/>
      <w:r w:rsidRPr="00FB1E98">
        <w:rPr>
          <w:sz w:val="26"/>
          <w:szCs w:val="26"/>
        </w:rPr>
        <w:t xml:space="preserve"> та мистецькому продукті, здобутті додаткових компетентностей у сфері культури, мистецтва, пробудження їх інтересу до творчості, спілкування з мистецтвом, мистецьких практик;</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2.2.6. </w:t>
      </w:r>
      <w:r w:rsidRPr="00FB1E98">
        <w:rPr>
          <w:sz w:val="26"/>
          <w:szCs w:val="26"/>
        </w:rPr>
        <w:t xml:space="preserve">пошук та </w:t>
      </w:r>
      <w:proofErr w:type="gramStart"/>
      <w:r w:rsidRPr="00FB1E98">
        <w:rPr>
          <w:sz w:val="26"/>
          <w:szCs w:val="26"/>
        </w:rPr>
        <w:t>п</w:t>
      </w:r>
      <w:proofErr w:type="gramEnd"/>
      <w:r w:rsidRPr="00FB1E98">
        <w:rPr>
          <w:sz w:val="26"/>
          <w:szCs w:val="26"/>
        </w:rPr>
        <w:t>ідтримка обдарованих і талановитих дітей з раннього віку, розвиток їх мистецьких здібностей;</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2.2.7. </w:t>
      </w:r>
      <w:r w:rsidRPr="00FB1E98">
        <w:rPr>
          <w:sz w:val="26"/>
          <w:szCs w:val="26"/>
        </w:rPr>
        <w:t xml:space="preserve">здійснення </w:t>
      </w:r>
      <w:r w:rsidRPr="00FB1E98">
        <w:rPr>
          <w:sz w:val="26"/>
          <w:szCs w:val="26"/>
          <w:lang w:val="uk-UA"/>
        </w:rPr>
        <w:t xml:space="preserve"> </w:t>
      </w:r>
      <w:r w:rsidRPr="00FB1E98">
        <w:rPr>
          <w:sz w:val="26"/>
          <w:szCs w:val="26"/>
        </w:rPr>
        <w:t xml:space="preserve">інклюзивного </w:t>
      </w:r>
      <w:r w:rsidRPr="00FB1E98">
        <w:rPr>
          <w:sz w:val="26"/>
          <w:szCs w:val="26"/>
          <w:lang w:val="uk-UA"/>
        </w:rPr>
        <w:t xml:space="preserve"> </w:t>
      </w:r>
      <w:r w:rsidRPr="00FB1E98">
        <w:rPr>
          <w:sz w:val="26"/>
          <w:szCs w:val="26"/>
        </w:rPr>
        <w:t xml:space="preserve">навчання </w:t>
      </w:r>
      <w:proofErr w:type="gramStart"/>
      <w:r w:rsidRPr="00FB1E98">
        <w:rPr>
          <w:sz w:val="26"/>
          <w:szCs w:val="26"/>
        </w:rPr>
        <w:t>осіб</w:t>
      </w:r>
      <w:proofErr w:type="gramEnd"/>
      <w:r w:rsidRPr="00FB1E98">
        <w:rPr>
          <w:sz w:val="26"/>
          <w:szCs w:val="26"/>
        </w:rPr>
        <w:t xml:space="preserve"> з особливими </w:t>
      </w:r>
      <w:r w:rsidRPr="00FB1E98">
        <w:rPr>
          <w:sz w:val="26"/>
          <w:szCs w:val="26"/>
          <w:lang w:val="uk-UA"/>
        </w:rPr>
        <w:t xml:space="preserve"> </w:t>
      </w:r>
      <w:r w:rsidRPr="00FB1E98">
        <w:rPr>
          <w:sz w:val="26"/>
          <w:szCs w:val="26"/>
        </w:rPr>
        <w:t>освітніми потребами;</w:t>
      </w:r>
    </w:p>
    <w:p w:rsidR="00EE40EE" w:rsidRPr="00FB1E98" w:rsidRDefault="00EE40EE" w:rsidP="00EE40EE">
      <w:pPr>
        <w:pStyle w:val="tjbmf"/>
        <w:spacing w:before="0" w:beforeAutospacing="0" w:after="0" w:afterAutospacing="0"/>
        <w:ind w:firstLine="709"/>
        <w:jc w:val="both"/>
        <w:rPr>
          <w:sz w:val="26"/>
          <w:szCs w:val="26"/>
          <w:lang w:val="uk-UA"/>
        </w:rPr>
      </w:pPr>
      <w:r>
        <w:rPr>
          <w:sz w:val="26"/>
          <w:szCs w:val="26"/>
          <w:lang w:val="uk-UA"/>
        </w:rPr>
        <w:t xml:space="preserve">2.2.8. </w:t>
      </w:r>
      <w:r w:rsidRPr="00FB1E98">
        <w:rPr>
          <w:sz w:val="26"/>
          <w:szCs w:val="26"/>
        </w:rPr>
        <w:t xml:space="preserve">створення умов для набуття здобувачами первинних професійних навичок і вмінь, необхідних для їхньої </w:t>
      </w:r>
      <w:proofErr w:type="gramStart"/>
      <w:r w:rsidRPr="00FB1E98">
        <w:rPr>
          <w:sz w:val="26"/>
          <w:szCs w:val="26"/>
        </w:rPr>
        <w:t>соц</w:t>
      </w:r>
      <w:proofErr w:type="gramEnd"/>
      <w:r w:rsidRPr="00FB1E98">
        <w:rPr>
          <w:sz w:val="26"/>
          <w:szCs w:val="26"/>
        </w:rPr>
        <w:t>іалізації, подальшої самореалізації та/або професійної діяльності;</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2.2.9. </w:t>
      </w:r>
      <w:r w:rsidRPr="00FB1E98">
        <w:rPr>
          <w:sz w:val="26"/>
          <w:szCs w:val="26"/>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w:t>
      </w:r>
      <w:proofErr w:type="gramStart"/>
      <w:r w:rsidRPr="00FB1E98">
        <w:rPr>
          <w:sz w:val="26"/>
          <w:szCs w:val="26"/>
        </w:rPr>
        <w:t>в</w:t>
      </w:r>
      <w:proofErr w:type="gramEnd"/>
      <w:r w:rsidRPr="00FB1E98">
        <w:rPr>
          <w:sz w:val="26"/>
          <w:szCs w:val="26"/>
        </w:rPr>
        <w:t>;</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2.2.10. </w:t>
      </w:r>
      <w:r w:rsidRPr="00FB1E98">
        <w:rPr>
          <w:sz w:val="26"/>
          <w:szCs w:val="26"/>
        </w:rPr>
        <w:t>здійснення творчої мистецької, інформаційної, методичної, організаційної роботи.</w:t>
      </w:r>
    </w:p>
    <w:p w:rsidR="00A847BC" w:rsidRDefault="006F22E1" w:rsidP="00A847BC">
      <w:pPr>
        <w:numPr>
          <w:ilvl w:val="1"/>
          <w:numId w:val="15"/>
        </w:numPr>
        <w:tabs>
          <w:tab w:val="num" w:pos="0"/>
          <w:tab w:val="left" w:pos="426"/>
          <w:tab w:val="num" w:pos="576"/>
          <w:tab w:val="num" w:pos="709"/>
          <w:tab w:val="left" w:pos="993"/>
        </w:tabs>
        <w:spacing w:before="60"/>
        <w:ind w:left="0" w:firstLine="709"/>
        <w:jc w:val="both"/>
        <w:rPr>
          <w:sz w:val="26"/>
          <w:szCs w:val="26"/>
          <w:lang w:val="uk-UA"/>
        </w:rPr>
      </w:pPr>
      <w:r w:rsidRPr="00820AB8">
        <w:rPr>
          <w:sz w:val="26"/>
          <w:szCs w:val="26"/>
          <w:lang w:val="uk-UA"/>
        </w:rPr>
        <w:t xml:space="preserve">Заклад може </w:t>
      </w:r>
      <w:r w:rsidR="004E5AD8">
        <w:rPr>
          <w:sz w:val="26"/>
          <w:szCs w:val="26"/>
          <w:lang w:val="uk-UA"/>
        </w:rPr>
        <w:t>мати</w:t>
      </w:r>
      <w:r w:rsidRPr="00820AB8">
        <w:rPr>
          <w:sz w:val="26"/>
          <w:szCs w:val="26"/>
          <w:lang w:val="uk-UA"/>
        </w:rPr>
        <w:t xml:space="preserve"> </w:t>
      </w:r>
      <w:r w:rsidR="00820AB8" w:rsidRPr="00820AB8">
        <w:rPr>
          <w:sz w:val="26"/>
          <w:szCs w:val="26"/>
          <w:lang w:val="uk-UA"/>
        </w:rPr>
        <w:t>с</w:t>
      </w:r>
      <w:r w:rsidRPr="00820AB8">
        <w:rPr>
          <w:sz w:val="26"/>
          <w:szCs w:val="26"/>
          <w:lang w:val="uk-UA"/>
        </w:rPr>
        <w:t>труктурні підрозділи</w:t>
      </w:r>
      <w:r w:rsidR="00820AB8" w:rsidRPr="00820AB8">
        <w:rPr>
          <w:sz w:val="26"/>
          <w:szCs w:val="26"/>
          <w:lang w:val="uk-UA"/>
        </w:rPr>
        <w:t xml:space="preserve"> </w:t>
      </w:r>
      <w:r w:rsidR="00820AB8" w:rsidRPr="00820AB8">
        <w:rPr>
          <w:rStyle w:val="rvts0"/>
          <w:sz w:val="26"/>
          <w:szCs w:val="26"/>
          <w:lang w:val="uk-UA"/>
        </w:rPr>
        <w:t>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r w:rsidRPr="00820AB8">
        <w:rPr>
          <w:sz w:val="26"/>
          <w:szCs w:val="26"/>
          <w:lang w:val="uk-UA"/>
        </w:rPr>
        <w:t xml:space="preserve">. </w:t>
      </w:r>
    </w:p>
    <w:p w:rsidR="00A847BC" w:rsidRPr="00A6396B" w:rsidRDefault="00A847BC" w:rsidP="00A847BC">
      <w:pPr>
        <w:numPr>
          <w:ilvl w:val="1"/>
          <w:numId w:val="15"/>
        </w:numPr>
        <w:tabs>
          <w:tab w:val="num" w:pos="0"/>
          <w:tab w:val="left" w:pos="426"/>
          <w:tab w:val="num" w:pos="576"/>
          <w:tab w:val="num" w:pos="709"/>
          <w:tab w:val="left" w:pos="993"/>
        </w:tabs>
        <w:spacing w:before="60"/>
        <w:ind w:left="0" w:firstLine="709"/>
        <w:jc w:val="both"/>
        <w:rPr>
          <w:sz w:val="26"/>
          <w:szCs w:val="26"/>
          <w:lang w:val="uk-UA"/>
        </w:rPr>
      </w:pPr>
      <w:r w:rsidRPr="00A6396B">
        <w:rPr>
          <w:sz w:val="26"/>
          <w:szCs w:val="26"/>
          <w:lang w:val="uk-UA"/>
        </w:rPr>
        <w:t>Відділення, відділи сприяють організації освітнього процесу, підвищенню якості викладання, виконавської та педагогічної майстерності, виконанню освітніх програм та рішень педагогічної ради.</w:t>
      </w:r>
    </w:p>
    <w:p w:rsidR="00D121CB" w:rsidRPr="003D3090" w:rsidRDefault="006F22E1" w:rsidP="003D3090">
      <w:pPr>
        <w:pStyle w:val="aa"/>
        <w:numPr>
          <w:ilvl w:val="1"/>
          <w:numId w:val="15"/>
        </w:numPr>
        <w:tabs>
          <w:tab w:val="left" w:pos="0"/>
          <w:tab w:val="left" w:pos="142"/>
          <w:tab w:val="left" w:pos="993"/>
        </w:tabs>
        <w:spacing w:after="0" w:line="240" w:lineRule="auto"/>
        <w:ind w:left="0" w:firstLine="709"/>
        <w:jc w:val="both"/>
        <w:rPr>
          <w:sz w:val="26"/>
          <w:szCs w:val="26"/>
          <w:lang w:val="uk-UA"/>
        </w:rPr>
      </w:pPr>
      <w:r w:rsidRPr="003D3090">
        <w:rPr>
          <w:rFonts w:ascii="Times New Roman" w:hAnsi="Times New Roman"/>
          <w:sz w:val="26"/>
          <w:szCs w:val="26"/>
          <w:lang w:val="uk-UA"/>
        </w:rPr>
        <w:t>Відокремлені структурні підрозділи створюються з метою наближення місця навчання до громадян за місцем проживання. Відокремлений структурний підрозділ створюється за рішенням керівника з</w:t>
      </w:r>
      <w:r w:rsidR="00D12BF8">
        <w:rPr>
          <w:rFonts w:ascii="Times New Roman" w:hAnsi="Times New Roman"/>
          <w:sz w:val="26"/>
          <w:szCs w:val="26"/>
          <w:lang w:val="uk-UA"/>
        </w:rPr>
        <w:t>а</w:t>
      </w:r>
      <w:r w:rsidRPr="003D3090">
        <w:rPr>
          <w:rFonts w:ascii="Times New Roman" w:hAnsi="Times New Roman"/>
          <w:sz w:val="26"/>
          <w:szCs w:val="26"/>
          <w:lang w:val="uk-UA"/>
        </w:rPr>
        <w:t xml:space="preserve">кладу, погодженого із </w:t>
      </w:r>
      <w:r w:rsidR="003D3090" w:rsidRPr="003D3090">
        <w:rPr>
          <w:rFonts w:ascii="Times New Roman" w:hAnsi="Times New Roman"/>
          <w:sz w:val="26"/>
          <w:szCs w:val="26"/>
          <w:lang w:val="uk-UA"/>
        </w:rPr>
        <w:t>Уповноваженим органом</w:t>
      </w:r>
      <w:r w:rsidRPr="003D3090">
        <w:rPr>
          <w:rFonts w:ascii="Times New Roman" w:hAnsi="Times New Roman"/>
          <w:sz w:val="26"/>
          <w:szCs w:val="26"/>
          <w:lang w:val="uk-UA"/>
        </w:rPr>
        <w:t xml:space="preserve">. </w:t>
      </w:r>
    </w:p>
    <w:p w:rsidR="003D3090" w:rsidRDefault="003D3090" w:rsidP="00D121CB">
      <w:pPr>
        <w:pStyle w:val="aa"/>
        <w:ind w:left="390"/>
        <w:jc w:val="center"/>
        <w:rPr>
          <w:rFonts w:ascii="Times New Roman" w:hAnsi="Times New Roman"/>
          <w:b/>
          <w:sz w:val="26"/>
          <w:szCs w:val="26"/>
          <w:lang w:val="uk-UA"/>
        </w:rPr>
      </w:pPr>
    </w:p>
    <w:p w:rsidR="00D121CB" w:rsidRPr="00D121CB" w:rsidRDefault="00D121CB" w:rsidP="00D121CB">
      <w:pPr>
        <w:pStyle w:val="aa"/>
        <w:ind w:left="390"/>
        <w:jc w:val="center"/>
        <w:rPr>
          <w:rFonts w:ascii="Times New Roman" w:hAnsi="Times New Roman"/>
          <w:b/>
          <w:sz w:val="26"/>
          <w:szCs w:val="26"/>
          <w:lang w:val="uk-UA"/>
        </w:rPr>
      </w:pPr>
      <w:r>
        <w:rPr>
          <w:rFonts w:ascii="Times New Roman" w:hAnsi="Times New Roman"/>
          <w:b/>
          <w:sz w:val="26"/>
          <w:szCs w:val="26"/>
          <w:lang w:val="uk-UA"/>
        </w:rPr>
        <w:t xml:space="preserve">ІІІ. </w:t>
      </w:r>
      <w:r w:rsidRPr="00D121CB">
        <w:rPr>
          <w:rFonts w:ascii="Times New Roman" w:hAnsi="Times New Roman"/>
          <w:b/>
          <w:sz w:val="26"/>
          <w:szCs w:val="26"/>
          <w:lang w:val="uk-UA"/>
        </w:rPr>
        <w:t>ОРГАНІЗАЦІЙНО-ПРАВОВІ ЗАСАДИ</w:t>
      </w:r>
    </w:p>
    <w:p w:rsidR="00D121CB" w:rsidRPr="00D121CB" w:rsidRDefault="00D121CB" w:rsidP="00D121CB">
      <w:pPr>
        <w:pStyle w:val="aa"/>
        <w:ind w:left="390"/>
        <w:jc w:val="center"/>
        <w:rPr>
          <w:rFonts w:ascii="Times New Roman" w:hAnsi="Times New Roman"/>
          <w:b/>
          <w:sz w:val="26"/>
          <w:szCs w:val="26"/>
          <w:lang w:val="uk-UA"/>
        </w:rPr>
      </w:pPr>
      <w:r w:rsidRPr="00D121CB">
        <w:rPr>
          <w:rFonts w:ascii="Times New Roman" w:hAnsi="Times New Roman"/>
          <w:b/>
          <w:sz w:val="26"/>
          <w:szCs w:val="26"/>
          <w:lang w:val="uk-UA"/>
        </w:rPr>
        <w:t>ДІЯЛЬНОСТІ  ЗАКЛАДУ</w:t>
      </w:r>
    </w:p>
    <w:p w:rsidR="00EE40EE" w:rsidRPr="00FB1E98" w:rsidRDefault="00D121CB" w:rsidP="001A0256">
      <w:pPr>
        <w:pStyle w:val="tjbmf"/>
        <w:spacing w:before="0" w:beforeAutospacing="0" w:after="0" w:afterAutospacing="0"/>
        <w:ind w:firstLine="709"/>
        <w:jc w:val="both"/>
        <w:rPr>
          <w:sz w:val="26"/>
          <w:szCs w:val="26"/>
        </w:rPr>
      </w:pPr>
      <w:r>
        <w:rPr>
          <w:sz w:val="26"/>
          <w:szCs w:val="26"/>
          <w:lang w:val="uk-UA"/>
        </w:rPr>
        <w:t>3</w:t>
      </w:r>
      <w:r w:rsidR="00EE40EE" w:rsidRPr="00B945D8">
        <w:rPr>
          <w:sz w:val="26"/>
          <w:szCs w:val="26"/>
          <w:lang w:val="uk-UA"/>
        </w:rPr>
        <w:t>.</w:t>
      </w:r>
      <w:r>
        <w:rPr>
          <w:sz w:val="26"/>
          <w:szCs w:val="26"/>
          <w:lang w:val="uk-UA"/>
        </w:rPr>
        <w:t>1</w:t>
      </w:r>
      <w:r w:rsidR="00EE40EE" w:rsidRPr="00B945D8">
        <w:rPr>
          <w:sz w:val="26"/>
          <w:szCs w:val="26"/>
          <w:lang w:val="uk-UA"/>
        </w:rPr>
        <w:t>.</w:t>
      </w:r>
      <w:r w:rsidR="00EE40EE" w:rsidRPr="00FB1E98">
        <w:rPr>
          <w:sz w:val="26"/>
          <w:szCs w:val="26"/>
        </w:rPr>
        <w:t xml:space="preserve">  </w:t>
      </w:r>
      <w:r w:rsidR="00EE40EE">
        <w:rPr>
          <w:sz w:val="26"/>
          <w:szCs w:val="26"/>
          <w:lang w:val="uk-UA"/>
        </w:rPr>
        <w:t>Заклад</w:t>
      </w:r>
      <w:r w:rsidR="00EE40EE" w:rsidRPr="00FB1E98">
        <w:rPr>
          <w:sz w:val="26"/>
          <w:szCs w:val="26"/>
        </w:rPr>
        <w:t xml:space="preserve"> має право:</w:t>
      </w:r>
    </w:p>
    <w:p w:rsidR="00EE40EE" w:rsidRPr="00FB1E98" w:rsidRDefault="00D121CB" w:rsidP="00EE40EE">
      <w:pPr>
        <w:pStyle w:val="tjbmf"/>
        <w:spacing w:before="0" w:beforeAutospacing="0" w:after="0" w:afterAutospacing="0"/>
        <w:ind w:firstLine="709"/>
        <w:jc w:val="both"/>
        <w:rPr>
          <w:sz w:val="26"/>
          <w:szCs w:val="26"/>
        </w:rPr>
      </w:pPr>
      <w:r>
        <w:rPr>
          <w:sz w:val="26"/>
          <w:szCs w:val="26"/>
          <w:lang w:val="uk-UA"/>
        </w:rPr>
        <w:t>3</w:t>
      </w:r>
      <w:r w:rsidR="00B945D8">
        <w:rPr>
          <w:sz w:val="26"/>
          <w:szCs w:val="26"/>
          <w:lang w:val="uk-UA"/>
        </w:rPr>
        <w:t>.</w:t>
      </w:r>
      <w:r>
        <w:rPr>
          <w:sz w:val="26"/>
          <w:szCs w:val="26"/>
          <w:lang w:val="uk-UA"/>
        </w:rPr>
        <w:t>1</w:t>
      </w:r>
      <w:r w:rsidR="00EE40EE">
        <w:rPr>
          <w:sz w:val="26"/>
          <w:szCs w:val="26"/>
          <w:lang w:val="uk-UA"/>
        </w:rPr>
        <w:t xml:space="preserve">.1. </w:t>
      </w:r>
      <w:r w:rsidR="00EE40EE" w:rsidRPr="00FB1E98">
        <w:rPr>
          <w:sz w:val="26"/>
          <w:szCs w:val="26"/>
        </w:rPr>
        <w:t>самостійно розробляти та затверджувати освітні програми для забезпечення освітнього процесу;</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3.1</w:t>
      </w:r>
      <w:r w:rsidR="00EE40EE">
        <w:rPr>
          <w:sz w:val="26"/>
          <w:szCs w:val="26"/>
          <w:lang w:val="uk-UA"/>
        </w:rPr>
        <w:t xml:space="preserve">.2. </w:t>
      </w:r>
      <w:r w:rsidR="00EE40EE" w:rsidRPr="00FB1E98">
        <w:rPr>
          <w:sz w:val="26"/>
          <w:szCs w:val="26"/>
        </w:rPr>
        <w:t>здійснювати освітній процес за наскрізними освітніми програмами;</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3.1</w:t>
      </w:r>
      <w:r w:rsidR="00EE40EE">
        <w:rPr>
          <w:sz w:val="26"/>
          <w:szCs w:val="26"/>
          <w:lang w:val="uk-UA"/>
        </w:rPr>
        <w:t xml:space="preserve">.3. </w:t>
      </w:r>
      <w:r w:rsidR="00EE40EE" w:rsidRPr="00FB1E98">
        <w:rPr>
          <w:sz w:val="26"/>
          <w:szCs w:val="26"/>
        </w:rPr>
        <w:t>реалізовувати академічну, кадрову та фінансову автономію в межах законодавства;</w:t>
      </w:r>
    </w:p>
    <w:p w:rsidR="00EE40EE" w:rsidRDefault="00A847BC" w:rsidP="00EE40EE">
      <w:pPr>
        <w:pStyle w:val="tjbmf"/>
        <w:spacing w:before="0" w:beforeAutospacing="0" w:after="0" w:afterAutospacing="0"/>
        <w:ind w:firstLine="709"/>
        <w:jc w:val="both"/>
        <w:rPr>
          <w:sz w:val="26"/>
          <w:szCs w:val="26"/>
          <w:lang w:val="uk-UA"/>
        </w:rPr>
      </w:pPr>
      <w:r>
        <w:rPr>
          <w:sz w:val="26"/>
          <w:szCs w:val="26"/>
          <w:lang w:val="uk-UA"/>
        </w:rPr>
        <w:t>3.1</w:t>
      </w:r>
      <w:r w:rsidR="00EE40EE">
        <w:rPr>
          <w:sz w:val="26"/>
          <w:szCs w:val="26"/>
          <w:lang w:val="uk-UA"/>
        </w:rPr>
        <w:t xml:space="preserve">.4. </w:t>
      </w:r>
      <w:r w:rsidR="00EE40EE" w:rsidRPr="00FB1E98">
        <w:rPr>
          <w:sz w:val="26"/>
          <w:szCs w:val="26"/>
        </w:rPr>
        <w:t>реалізо</w:t>
      </w:r>
      <w:r w:rsidR="003E7D54">
        <w:rPr>
          <w:sz w:val="26"/>
          <w:szCs w:val="26"/>
        </w:rPr>
        <w:t>вувати освітні та мистецькі про</w:t>
      </w:r>
      <w:r w:rsidR="003E7D54">
        <w:rPr>
          <w:sz w:val="26"/>
          <w:szCs w:val="26"/>
          <w:lang w:val="uk-UA"/>
        </w:rPr>
        <w:t>є</w:t>
      </w:r>
      <w:r w:rsidR="00EE40EE" w:rsidRPr="00FB1E98">
        <w:rPr>
          <w:sz w:val="26"/>
          <w:szCs w:val="26"/>
        </w:rPr>
        <w:t>кти;</w:t>
      </w:r>
    </w:p>
    <w:p w:rsidR="0035161A" w:rsidRPr="0035161A" w:rsidRDefault="0035161A" w:rsidP="00EE40EE">
      <w:pPr>
        <w:pStyle w:val="tjbmf"/>
        <w:spacing w:before="0" w:beforeAutospacing="0" w:after="0" w:afterAutospacing="0"/>
        <w:ind w:firstLine="709"/>
        <w:jc w:val="both"/>
        <w:rPr>
          <w:sz w:val="26"/>
          <w:szCs w:val="26"/>
          <w:lang w:val="uk-UA"/>
        </w:rPr>
      </w:pPr>
      <w:r>
        <w:rPr>
          <w:sz w:val="26"/>
          <w:szCs w:val="26"/>
          <w:lang w:val="uk-UA"/>
        </w:rPr>
        <w:t>3.1.5. створювати різні структурні підрозділи;</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w:t>
      </w:r>
      <w:r w:rsidR="00EE40EE">
        <w:rPr>
          <w:sz w:val="26"/>
          <w:szCs w:val="26"/>
          <w:lang w:val="uk-UA"/>
        </w:rPr>
        <w:t>.</w:t>
      </w:r>
      <w:r>
        <w:rPr>
          <w:sz w:val="26"/>
          <w:szCs w:val="26"/>
          <w:lang w:val="uk-UA"/>
        </w:rPr>
        <w:t>1</w:t>
      </w:r>
      <w:r w:rsidR="0035161A">
        <w:rPr>
          <w:sz w:val="26"/>
          <w:szCs w:val="26"/>
          <w:lang w:val="uk-UA"/>
        </w:rPr>
        <w:t>.6</w:t>
      </w:r>
      <w:r w:rsidR="00EE40EE">
        <w:rPr>
          <w:sz w:val="26"/>
          <w:szCs w:val="26"/>
          <w:lang w:val="uk-UA"/>
        </w:rPr>
        <w:t xml:space="preserve">. </w:t>
      </w:r>
      <w:r w:rsidR="00EE40EE" w:rsidRPr="00FB1E98">
        <w:rPr>
          <w:sz w:val="26"/>
          <w:szCs w:val="26"/>
        </w:rPr>
        <w:t xml:space="preserve">надавати платні додаткові освітні та інші послуги на договірних </w:t>
      </w:r>
      <w:proofErr w:type="gramStart"/>
      <w:r w:rsidR="00EE40EE" w:rsidRPr="00FB1E98">
        <w:rPr>
          <w:sz w:val="26"/>
          <w:szCs w:val="26"/>
        </w:rPr>
        <w:t>засадах</w:t>
      </w:r>
      <w:proofErr w:type="gramEnd"/>
      <w:r w:rsidR="00EE40EE">
        <w:rPr>
          <w:sz w:val="26"/>
          <w:szCs w:val="26"/>
          <w:lang w:val="uk-UA"/>
        </w:rPr>
        <w:t>, у порядку визначеному чинним законодавством</w:t>
      </w:r>
      <w:r w:rsidR="00EE40EE" w:rsidRPr="00FB1E98">
        <w:rPr>
          <w:sz w:val="26"/>
          <w:szCs w:val="26"/>
        </w:rPr>
        <w:t>;</w:t>
      </w:r>
    </w:p>
    <w:p w:rsidR="00EE40EE" w:rsidRPr="005F14B8" w:rsidRDefault="00A847BC" w:rsidP="00EE40EE">
      <w:pPr>
        <w:pStyle w:val="tjbmf"/>
        <w:spacing w:before="0" w:beforeAutospacing="0" w:after="0" w:afterAutospacing="0"/>
        <w:ind w:firstLine="709"/>
        <w:jc w:val="both"/>
        <w:rPr>
          <w:i/>
          <w:sz w:val="26"/>
          <w:szCs w:val="26"/>
        </w:rPr>
      </w:pPr>
      <w:r>
        <w:rPr>
          <w:sz w:val="26"/>
          <w:szCs w:val="26"/>
          <w:lang w:val="uk-UA"/>
        </w:rPr>
        <w:t>3.1</w:t>
      </w:r>
      <w:r w:rsidR="00EE40EE" w:rsidRPr="002A7FBA">
        <w:rPr>
          <w:sz w:val="26"/>
          <w:szCs w:val="26"/>
          <w:lang w:val="uk-UA"/>
        </w:rPr>
        <w:t>.</w:t>
      </w:r>
      <w:r w:rsidR="0035161A">
        <w:rPr>
          <w:sz w:val="26"/>
          <w:szCs w:val="26"/>
          <w:lang w:val="uk-UA"/>
        </w:rPr>
        <w:t>7</w:t>
      </w:r>
      <w:r w:rsidR="00EE40EE" w:rsidRPr="005F14B8">
        <w:rPr>
          <w:i/>
          <w:sz w:val="26"/>
          <w:szCs w:val="26"/>
          <w:lang w:val="uk-UA"/>
        </w:rPr>
        <w:t xml:space="preserve">. </w:t>
      </w:r>
      <w:r w:rsidR="00EE40EE" w:rsidRPr="00A714DA">
        <w:rPr>
          <w:sz w:val="26"/>
          <w:szCs w:val="26"/>
        </w:rPr>
        <w:t xml:space="preserve">реалізовувати власну мистецьку продукцію, вироблену в майстернях </w:t>
      </w:r>
      <w:r w:rsidR="00712DC5">
        <w:rPr>
          <w:sz w:val="26"/>
          <w:szCs w:val="26"/>
          <w:lang w:val="uk-UA"/>
        </w:rPr>
        <w:t>закладу</w:t>
      </w:r>
      <w:r w:rsidR="00EE40EE" w:rsidRPr="00A714DA">
        <w:rPr>
          <w:sz w:val="26"/>
          <w:szCs w:val="26"/>
        </w:rPr>
        <w:t>;</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3.1</w:t>
      </w:r>
      <w:r w:rsidR="00AF4F05">
        <w:rPr>
          <w:sz w:val="26"/>
          <w:szCs w:val="26"/>
          <w:lang w:val="uk-UA"/>
        </w:rPr>
        <w:t>.8</w:t>
      </w:r>
      <w:r w:rsidR="00EE40EE">
        <w:rPr>
          <w:sz w:val="26"/>
          <w:szCs w:val="26"/>
          <w:lang w:val="uk-UA"/>
        </w:rPr>
        <w:t xml:space="preserve">. </w:t>
      </w:r>
      <w:r w:rsidR="00EE40EE" w:rsidRPr="00FB1E98">
        <w:rPr>
          <w:sz w:val="26"/>
          <w:szCs w:val="26"/>
        </w:rPr>
        <w:t xml:space="preserve">брати участь у </w:t>
      </w:r>
      <w:r w:rsidR="00EE40EE">
        <w:rPr>
          <w:sz w:val="26"/>
          <w:szCs w:val="26"/>
        </w:rPr>
        <w:t>грантових програмах та про</w:t>
      </w:r>
      <w:r w:rsidR="00EE40EE">
        <w:rPr>
          <w:sz w:val="26"/>
          <w:szCs w:val="26"/>
          <w:lang w:val="uk-UA"/>
        </w:rPr>
        <w:t>є</w:t>
      </w:r>
      <w:r w:rsidR="00EE40EE" w:rsidRPr="00FB1E98">
        <w:rPr>
          <w:sz w:val="26"/>
          <w:szCs w:val="26"/>
        </w:rPr>
        <w:t>ктах;</w:t>
      </w:r>
    </w:p>
    <w:p w:rsidR="00EE40EE" w:rsidRPr="0092783F" w:rsidRDefault="00A847BC" w:rsidP="00EE40EE">
      <w:pPr>
        <w:pStyle w:val="tjbmf"/>
        <w:spacing w:before="0" w:beforeAutospacing="0" w:after="0" w:afterAutospacing="0"/>
        <w:ind w:firstLine="709"/>
        <w:jc w:val="both"/>
        <w:rPr>
          <w:sz w:val="26"/>
          <w:szCs w:val="26"/>
        </w:rPr>
      </w:pPr>
      <w:r>
        <w:rPr>
          <w:sz w:val="26"/>
          <w:szCs w:val="26"/>
          <w:lang w:val="uk-UA"/>
        </w:rPr>
        <w:t>3</w:t>
      </w:r>
      <w:r w:rsidR="00B945D8">
        <w:rPr>
          <w:sz w:val="26"/>
          <w:szCs w:val="26"/>
          <w:lang w:val="uk-UA"/>
        </w:rPr>
        <w:t>.</w:t>
      </w:r>
      <w:r>
        <w:rPr>
          <w:sz w:val="26"/>
          <w:szCs w:val="26"/>
          <w:lang w:val="uk-UA"/>
        </w:rPr>
        <w:t>1</w:t>
      </w:r>
      <w:r w:rsidR="00EE40EE">
        <w:rPr>
          <w:sz w:val="26"/>
          <w:szCs w:val="26"/>
          <w:lang w:val="uk-UA"/>
        </w:rPr>
        <w:t>.</w:t>
      </w:r>
      <w:r w:rsidR="009925BC">
        <w:rPr>
          <w:sz w:val="26"/>
          <w:szCs w:val="26"/>
          <w:lang w:val="uk-UA"/>
        </w:rPr>
        <w:t>9</w:t>
      </w:r>
      <w:r w:rsidR="00EE40EE">
        <w:rPr>
          <w:sz w:val="26"/>
          <w:szCs w:val="26"/>
          <w:lang w:val="uk-UA"/>
        </w:rPr>
        <w:t xml:space="preserve">. </w:t>
      </w:r>
      <w:r w:rsidR="00EE40EE" w:rsidRPr="0092783F">
        <w:rPr>
          <w:sz w:val="26"/>
          <w:szCs w:val="26"/>
        </w:rPr>
        <w:t xml:space="preserve">входити до складу освітніх комплексів та інших об'єднань із закладами освіти </w:t>
      </w:r>
      <w:proofErr w:type="gramStart"/>
      <w:r w:rsidR="00EE40EE" w:rsidRPr="0092783F">
        <w:rPr>
          <w:sz w:val="26"/>
          <w:szCs w:val="26"/>
        </w:rPr>
        <w:t>р</w:t>
      </w:r>
      <w:proofErr w:type="gramEnd"/>
      <w:r w:rsidR="00EE40EE" w:rsidRPr="0092783F">
        <w:rPr>
          <w:sz w:val="26"/>
          <w:szCs w:val="26"/>
        </w:rPr>
        <w:t xml:space="preserve">ізних рівнів, освітніх округів за умови збереження статусу юридичної особи та своїх функцій, визначених Положенням </w:t>
      </w:r>
      <w:r w:rsidR="00EE40EE" w:rsidRPr="0092783F">
        <w:rPr>
          <w:sz w:val="26"/>
          <w:szCs w:val="26"/>
          <w:lang w:val="uk-UA"/>
        </w:rPr>
        <w:t xml:space="preserve">про мистецьку школу </w:t>
      </w:r>
      <w:r w:rsidR="00EE40EE" w:rsidRPr="0092783F">
        <w:rPr>
          <w:sz w:val="26"/>
          <w:szCs w:val="26"/>
        </w:rPr>
        <w:t xml:space="preserve">та </w:t>
      </w:r>
      <w:r w:rsidR="00EE40EE" w:rsidRPr="0092783F">
        <w:rPr>
          <w:sz w:val="26"/>
          <w:szCs w:val="26"/>
          <w:lang w:val="uk-UA"/>
        </w:rPr>
        <w:t>цим С</w:t>
      </w:r>
      <w:r w:rsidR="00EE40EE">
        <w:rPr>
          <w:sz w:val="26"/>
          <w:szCs w:val="26"/>
        </w:rPr>
        <w:t>татутом</w:t>
      </w:r>
      <w:r w:rsidR="00EE40EE" w:rsidRPr="0092783F">
        <w:rPr>
          <w:sz w:val="26"/>
          <w:szCs w:val="26"/>
        </w:rPr>
        <w:t>;</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lastRenderedPageBreak/>
        <w:t>3</w:t>
      </w:r>
      <w:r w:rsidR="00EE40EE">
        <w:rPr>
          <w:sz w:val="26"/>
          <w:szCs w:val="26"/>
          <w:lang w:val="uk-UA"/>
        </w:rPr>
        <w:t>.</w:t>
      </w:r>
      <w:r>
        <w:rPr>
          <w:sz w:val="26"/>
          <w:szCs w:val="26"/>
          <w:lang w:val="uk-UA"/>
        </w:rPr>
        <w:t>1</w:t>
      </w:r>
      <w:r w:rsidR="00290912">
        <w:rPr>
          <w:sz w:val="26"/>
          <w:szCs w:val="26"/>
          <w:lang w:val="uk-UA"/>
        </w:rPr>
        <w:t>.10</w:t>
      </w:r>
      <w:r w:rsidR="00EE40EE">
        <w:rPr>
          <w:sz w:val="26"/>
          <w:szCs w:val="26"/>
          <w:lang w:val="uk-UA"/>
        </w:rPr>
        <w:t xml:space="preserve">. </w:t>
      </w:r>
      <w:r w:rsidR="00EE40EE" w:rsidRPr="00FB1E98">
        <w:rPr>
          <w:sz w:val="26"/>
          <w:szCs w:val="26"/>
        </w:rPr>
        <w:t>входити (</w:t>
      </w:r>
      <w:proofErr w:type="gramStart"/>
      <w:r w:rsidR="00EE40EE" w:rsidRPr="00FB1E98">
        <w:rPr>
          <w:sz w:val="26"/>
          <w:szCs w:val="26"/>
        </w:rPr>
        <w:t>у</w:t>
      </w:r>
      <w:proofErr w:type="gramEnd"/>
      <w:r w:rsidR="00EE40EE" w:rsidRPr="00FB1E98">
        <w:rPr>
          <w:sz w:val="26"/>
          <w:szCs w:val="26"/>
        </w:rPr>
        <w:t xml:space="preserve"> тому числі через своїх представників) до асоціацій, інших професійних та громадських об'єднань або створювати такі організації;</w:t>
      </w:r>
    </w:p>
    <w:p w:rsidR="00EE40EE" w:rsidRDefault="00A847BC" w:rsidP="00EE40EE">
      <w:pPr>
        <w:pStyle w:val="tjbmf"/>
        <w:spacing w:before="0" w:beforeAutospacing="0" w:after="0" w:afterAutospacing="0"/>
        <w:ind w:firstLine="709"/>
        <w:jc w:val="both"/>
        <w:rPr>
          <w:sz w:val="26"/>
          <w:szCs w:val="26"/>
        </w:rPr>
      </w:pPr>
      <w:r>
        <w:rPr>
          <w:sz w:val="26"/>
          <w:szCs w:val="26"/>
          <w:lang w:val="uk-UA"/>
        </w:rPr>
        <w:t>3.1</w:t>
      </w:r>
      <w:r w:rsidR="00EE40EE">
        <w:rPr>
          <w:sz w:val="26"/>
          <w:szCs w:val="26"/>
          <w:lang w:val="uk-UA"/>
        </w:rPr>
        <w:t>.1</w:t>
      </w:r>
      <w:r w:rsidR="00C12842">
        <w:rPr>
          <w:sz w:val="26"/>
          <w:szCs w:val="26"/>
          <w:lang w:val="uk-UA"/>
        </w:rPr>
        <w:t>1</w:t>
      </w:r>
      <w:r w:rsidR="00EE40EE">
        <w:rPr>
          <w:sz w:val="26"/>
          <w:szCs w:val="26"/>
          <w:lang w:val="uk-UA"/>
        </w:rPr>
        <w:t xml:space="preserve">. </w:t>
      </w:r>
      <w:r w:rsidR="00EE40EE" w:rsidRPr="00FB1E98">
        <w:rPr>
          <w:sz w:val="26"/>
          <w:szCs w:val="26"/>
        </w:rPr>
        <w:t xml:space="preserve">бути базою для реалізації практичної </w:t>
      </w:r>
      <w:proofErr w:type="gramStart"/>
      <w:r w:rsidR="00EE40EE" w:rsidRPr="00FB1E98">
        <w:rPr>
          <w:sz w:val="26"/>
          <w:szCs w:val="26"/>
        </w:rPr>
        <w:t>п</w:t>
      </w:r>
      <w:proofErr w:type="gramEnd"/>
      <w:r w:rsidR="00EE40EE" w:rsidRPr="00FB1E98">
        <w:rPr>
          <w:sz w:val="26"/>
          <w:szCs w:val="26"/>
        </w:rPr>
        <w:t>ідготовки педагогічних кадрів закладами фахової передвищої та вищої мистецької освіти відповідно до укладених договорів</w:t>
      </w:r>
      <w:r w:rsidR="00EE40EE">
        <w:rPr>
          <w:sz w:val="26"/>
          <w:szCs w:val="26"/>
        </w:rPr>
        <w:t>;</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3.1</w:t>
      </w:r>
      <w:r w:rsidR="00EE40EE">
        <w:rPr>
          <w:sz w:val="26"/>
          <w:szCs w:val="26"/>
          <w:lang w:val="uk-UA"/>
        </w:rPr>
        <w:t>.1</w:t>
      </w:r>
      <w:r w:rsidR="00084B48">
        <w:rPr>
          <w:sz w:val="26"/>
          <w:szCs w:val="26"/>
          <w:lang w:val="uk-UA"/>
        </w:rPr>
        <w:t>2</w:t>
      </w:r>
      <w:r w:rsidR="00EE40EE">
        <w:rPr>
          <w:sz w:val="26"/>
          <w:szCs w:val="26"/>
          <w:lang w:val="uk-UA"/>
        </w:rPr>
        <w:t xml:space="preserve">. </w:t>
      </w:r>
      <w:r w:rsidR="00EE40EE" w:rsidRPr="00FB1E98">
        <w:rPr>
          <w:sz w:val="26"/>
          <w:szCs w:val="26"/>
        </w:rPr>
        <w:t xml:space="preserve">бути базою для проведення заходів з </w:t>
      </w:r>
      <w:proofErr w:type="gramStart"/>
      <w:r w:rsidR="00EE40EE" w:rsidRPr="00FB1E98">
        <w:rPr>
          <w:sz w:val="26"/>
          <w:szCs w:val="26"/>
        </w:rPr>
        <w:t>п</w:t>
      </w:r>
      <w:proofErr w:type="gramEnd"/>
      <w:r w:rsidR="00EE40EE" w:rsidRPr="00FB1E98">
        <w:rPr>
          <w:sz w:val="26"/>
          <w:szCs w:val="26"/>
        </w:rPr>
        <w:t>ідвищення кваліфікації педагогічних працівників мистецьких шкіл;</w:t>
      </w:r>
    </w:p>
    <w:p w:rsidR="00EE40EE" w:rsidRPr="005F14B8" w:rsidRDefault="00A847BC" w:rsidP="00EE40EE">
      <w:pPr>
        <w:pStyle w:val="tjbmf"/>
        <w:spacing w:before="0" w:beforeAutospacing="0" w:after="0" w:afterAutospacing="0"/>
        <w:ind w:firstLine="709"/>
        <w:jc w:val="both"/>
        <w:rPr>
          <w:sz w:val="26"/>
          <w:szCs w:val="26"/>
        </w:rPr>
      </w:pPr>
      <w:r>
        <w:rPr>
          <w:sz w:val="26"/>
          <w:szCs w:val="26"/>
          <w:lang w:val="uk-UA"/>
        </w:rPr>
        <w:t>3</w:t>
      </w:r>
      <w:r w:rsidR="00EE40EE">
        <w:rPr>
          <w:sz w:val="26"/>
          <w:szCs w:val="26"/>
          <w:lang w:val="uk-UA"/>
        </w:rPr>
        <w:t>.</w:t>
      </w:r>
      <w:r>
        <w:rPr>
          <w:sz w:val="26"/>
          <w:szCs w:val="26"/>
          <w:lang w:val="uk-UA"/>
        </w:rPr>
        <w:t>1</w:t>
      </w:r>
      <w:r w:rsidR="00EE40EE">
        <w:rPr>
          <w:sz w:val="26"/>
          <w:szCs w:val="26"/>
          <w:lang w:val="uk-UA"/>
        </w:rPr>
        <w:t>.1</w:t>
      </w:r>
      <w:r w:rsidR="009D0C17">
        <w:rPr>
          <w:sz w:val="26"/>
          <w:szCs w:val="26"/>
          <w:lang w:val="uk-UA"/>
        </w:rPr>
        <w:t>3</w:t>
      </w:r>
      <w:r w:rsidR="00EE40EE">
        <w:rPr>
          <w:sz w:val="26"/>
          <w:szCs w:val="26"/>
          <w:lang w:val="uk-UA"/>
        </w:rPr>
        <w:t xml:space="preserve">. </w:t>
      </w:r>
      <w:r w:rsidR="00EE40EE" w:rsidRPr="00FB1E98">
        <w:rPr>
          <w:sz w:val="26"/>
          <w:szCs w:val="26"/>
        </w:rPr>
        <w:t xml:space="preserve">організовувати роботу своїх структурних </w:t>
      </w:r>
      <w:proofErr w:type="gramStart"/>
      <w:r w:rsidR="00EE40EE" w:rsidRPr="00FB1E98">
        <w:rPr>
          <w:sz w:val="26"/>
          <w:szCs w:val="26"/>
        </w:rPr>
        <w:t>п</w:t>
      </w:r>
      <w:proofErr w:type="gramEnd"/>
      <w:r w:rsidR="00EE40EE" w:rsidRPr="00FB1E98">
        <w:rPr>
          <w:sz w:val="26"/>
          <w:szCs w:val="26"/>
        </w:rPr>
        <w:t>ідрозділів у приміщеннях інших закладів освіти, підприємств, організацій на підставі укладених договорів</w:t>
      </w:r>
      <w:r w:rsidR="00EE40EE">
        <w:rPr>
          <w:sz w:val="26"/>
          <w:szCs w:val="26"/>
          <w:lang w:val="uk-UA"/>
        </w:rPr>
        <w:t xml:space="preserve">, </w:t>
      </w:r>
      <w:r w:rsidR="00EE40EE" w:rsidRPr="005F14B8">
        <w:rPr>
          <w:sz w:val="26"/>
          <w:szCs w:val="26"/>
          <w:lang w:val="uk-UA"/>
        </w:rPr>
        <w:t>у порядку визначеному чинним законодавством</w:t>
      </w:r>
      <w:r w:rsidR="00EE40EE" w:rsidRPr="005F14B8">
        <w:rPr>
          <w:sz w:val="26"/>
          <w:szCs w:val="26"/>
        </w:rPr>
        <w:t>;</w:t>
      </w:r>
    </w:p>
    <w:p w:rsidR="00934C97" w:rsidRPr="00934C97" w:rsidRDefault="00934C97" w:rsidP="00934C97">
      <w:pPr>
        <w:rPr>
          <w:sz w:val="28"/>
          <w:szCs w:val="28"/>
          <w:lang w:val="uk-UA"/>
        </w:rPr>
      </w:pPr>
      <w:r>
        <w:rPr>
          <w:sz w:val="26"/>
          <w:szCs w:val="26"/>
          <w:lang w:val="uk-UA"/>
        </w:rPr>
        <w:t xml:space="preserve">           </w:t>
      </w:r>
      <w:r w:rsidR="00A847BC">
        <w:rPr>
          <w:sz w:val="26"/>
          <w:szCs w:val="26"/>
          <w:lang w:val="uk-UA"/>
        </w:rPr>
        <w:t>3.1</w:t>
      </w:r>
      <w:r w:rsidR="00EE40EE">
        <w:rPr>
          <w:sz w:val="26"/>
          <w:szCs w:val="26"/>
          <w:lang w:val="uk-UA"/>
        </w:rPr>
        <w:t>.1</w:t>
      </w:r>
      <w:r w:rsidR="00833A6E">
        <w:rPr>
          <w:sz w:val="26"/>
          <w:szCs w:val="26"/>
          <w:lang w:val="uk-UA"/>
        </w:rPr>
        <w:t>4</w:t>
      </w:r>
      <w:r w:rsidR="00EE40EE">
        <w:rPr>
          <w:sz w:val="26"/>
          <w:szCs w:val="26"/>
          <w:lang w:val="uk-UA"/>
        </w:rPr>
        <w:t xml:space="preserve">. </w:t>
      </w:r>
      <w:r>
        <w:rPr>
          <w:sz w:val="28"/>
          <w:szCs w:val="28"/>
          <w:lang w:val="uk-UA"/>
        </w:rPr>
        <w:t>з</w:t>
      </w:r>
      <w:r w:rsidRPr="000D4F40">
        <w:rPr>
          <w:sz w:val="28"/>
          <w:szCs w:val="28"/>
        </w:rPr>
        <w:t>асновник або уповноважена ним особа не має права втручатися в діяльність</w:t>
      </w:r>
      <w:r w:rsidRPr="000D4F40">
        <w:rPr>
          <w:sz w:val="28"/>
          <w:szCs w:val="28"/>
          <w:lang w:val="uk-UA"/>
        </w:rPr>
        <w:t xml:space="preserve"> </w:t>
      </w:r>
      <w:r w:rsidRPr="000D4F40">
        <w:rPr>
          <w:sz w:val="28"/>
          <w:szCs w:val="28"/>
        </w:rPr>
        <w:t>мистецької школи, що здійснюється нею в межах її автономних прав,</w:t>
      </w:r>
      <w:r w:rsidRPr="000D4F40">
        <w:rPr>
          <w:sz w:val="28"/>
          <w:szCs w:val="28"/>
          <w:lang w:val="uk-UA"/>
        </w:rPr>
        <w:t xml:space="preserve"> </w:t>
      </w:r>
      <w:r w:rsidRPr="000D4F40">
        <w:rPr>
          <w:sz w:val="28"/>
          <w:szCs w:val="28"/>
        </w:rPr>
        <w:t>визначених законами та статутом. </w:t>
      </w:r>
    </w:p>
    <w:p w:rsidR="00EE40EE" w:rsidRPr="00FB1E98" w:rsidRDefault="00934C97" w:rsidP="00EE40EE">
      <w:pPr>
        <w:pStyle w:val="tjbmf"/>
        <w:spacing w:before="0" w:beforeAutospacing="0" w:after="0" w:afterAutospacing="0"/>
        <w:ind w:firstLine="709"/>
        <w:jc w:val="both"/>
        <w:rPr>
          <w:sz w:val="26"/>
          <w:szCs w:val="26"/>
          <w:lang w:val="uk-UA"/>
        </w:rPr>
      </w:pPr>
      <w:r>
        <w:rPr>
          <w:sz w:val="26"/>
          <w:szCs w:val="26"/>
          <w:lang w:val="uk-UA"/>
        </w:rPr>
        <w:t xml:space="preserve">3.1.15. </w:t>
      </w:r>
      <w:r w:rsidR="00EE40EE" w:rsidRPr="00FB1E98">
        <w:rPr>
          <w:sz w:val="26"/>
          <w:szCs w:val="26"/>
        </w:rPr>
        <w:t>здійснювати іншу діяльність, не заборонену законодавством.</w:t>
      </w:r>
    </w:p>
    <w:p w:rsidR="00EE40EE" w:rsidRPr="00FB1E98" w:rsidRDefault="00EE40EE" w:rsidP="00EE40EE">
      <w:pPr>
        <w:pStyle w:val="tjbmf"/>
        <w:spacing w:before="0" w:beforeAutospacing="0" w:after="0" w:afterAutospacing="0"/>
        <w:jc w:val="both"/>
        <w:rPr>
          <w:sz w:val="26"/>
          <w:szCs w:val="26"/>
          <w:lang w:val="uk-UA"/>
        </w:rPr>
      </w:pPr>
      <w:r w:rsidRPr="00FB1E98">
        <w:rPr>
          <w:sz w:val="26"/>
          <w:szCs w:val="26"/>
          <w:lang w:val="uk-UA"/>
        </w:rPr>
        <w:tab/>
      </w:r>
      <w:r w:rsidR="00A847BC">
        <w:rPr>
          <w:sz w:val="26"/>
          <w:szCs w:val="26"/>
          <w:lang w:val="uk-UA"/>
        </w:rPr>
        <w:t>3.2</w:t>
      </w:r>
      <w:r>
        <w:rPr>
          <w:sz w:val="26"/>
          <w:szCs w:val="26"/>
          <w:lang w:val="uk-UA"/>
        </w:rPr>
        <w:t>. Заклад</w:t>
      </w:r>
      <w:r w:rsidRPr="00FB1E98">
        <w:rPr>
          <w:sz w:val="26"/>
          <w:szCs w:val="26"/>
          <w:lang w:val="uk-UA"/>
        </w:rPr>
        <w:t xml:space="preserve"> зобов'язан</w:t>
      </w:r>
      <w:r>
        <w:rPr>
          <w:sz w:val="26"/>
          <w:szCs w:val="26"/>
          <w:lang w:val="uk-UA"/>
        </w:rPr>
        <w:t>ий</w:t>
      </w:r>
      <w:r w:rsidRPr="00FB1E98">
        <w:rPr>
          <w:sz w:val="26"/>
          <w:szCs w:val="26"/>
          <w:lang w:val="uk-UA"/>
        </w:rPr>
        <w:t>:</w:t>
      </w:r>
    </w:p>
    <w:p w:rsidR="00EE40EE" w:rsidRPr="00FB1E98" w:rsidRDefault="00A847BC" w:rsidP="00EE40EE">
      <w:pPr>
        <w:pStyle w:val="tjbmf"/>
        <w:spacing w:before="0" w:beforeAutospacing="0" w:after="0" w:afterAutospacing="0"/>
        <w:ind w:firstLine="709"/>
        <w:jc w:val="both"/>
        <w:rPr>
          <w:sz w:val="26"/>
          <w:szCs w:val="26"/>
          <w:lang w:val="uk-UA"/>
        </w:rPr>
      </w:pPr>
      <w:r>
        <w:rPr>
          <w:sz w:val="26"/>
          <w:szCs w:val="26"/>
          <w:lang w:val="uk-UA"/>
        </w:rPr>
        <w:t>3.2</w:t>
      </w:r>
      <w:r w:rsidR="00EE40EE">
        <w:rPr>
          <w:sz w:val="26"/>
          <w:szCs w:val="26"/>
          <w:lang w:val="uk-UA"/>
        </w:rPr>
        <w:t xml:space="preserve">.1. </w:t>
      </w:r>
      <w:r w:rsidR="00EE40EE" w:rsidRPr="00FB1E98">
        <w:rPr>
          <w:sz w:val="26"/>
          <w:szCs w:val="26"/>
          <w:lang w:val="uk-UA"/>
        </w:rPr>
        <w:t>надавати здобувачам якісні мистецько-освітні послуги, забезпечувати якість початкової мистецької освіти;</w:t>
      </w:r>
    </w:p>
    <w:p w:rsidR="00EE40EE" w:rsidRPr="006D4D36" w:rsidRDefault="00A847BC" w:rsidP="00EE40EE">
      <w:pPr>
        <w:pStyle w:val="tjbmf"/>
        <w:spacing w:before="0" w:beforeAutospacing="0" w:after="0" w:afterAutospacing="0"/>
        <w:ind w:firstLine="709"/>
        <w:jc w:val="both"/>
        <w:rPr>
          <w:sz w:val="26"/>
          <w:szCs w:val="26"/>
          <w:lang w:val="uk-UA"/>
        </w:rPr>
      </w:pPr>
      <w:r>
        <w:rPr>
          <w:sz w:val="26"/>
          <w:szCs w:val="26"/>
          <w:lang w:val="uk-UA"/>
        </w:rPr>
        <w:t>3</w:t>
      </w:r>
      <w:r w:rsidR="00B945D8">
        <w:rPr>
          <w:sz w:val="26"/>
          <w:szCs w:val="26"/>
          <w:lang w:val="uk-UA"/>
        </w:rPr>
        <w:t>.</w:t>
      </w:r>
      <w:r>
        <w:rPr>
          <w:sz w:val="26"/>
          <w:szCs w:val="26"/>
          <w:lang w:val="uk-UA"/>
        </w:rPr>
        <w:t>2</w:t>
      </w:r>
      <w:r w:rsidR="00EE40EE">
        <w:rPr>
          <w:sz w:val="26"/>
          <w:szCs w:val="26"/>
          <w:lang w:val="uk-UA"/>
        </w:rPr>
        <w:t xml:space="preserve">.2. </w:t>
      </w:r>
      <w:r w:rsidR="00EE40EE" w:rsidRPr="006D4D36">
        <w:rPr>
          <w:sz w:val="26"/>
          <w:szCs w:val="26"/>
          <w:lang w:val="uk-UA"/>
        </w:rPr>
        <w:t>виконувати стандарти початкової мистецької освіти, затверджені Мінкультури;</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3.2</w:t>
      </w:r>
      <w:r w:rsidR="00EE40EE">
        <w:rPr>
          <w:sz w:val="26"/>
          <w:szCs w:val="26"/>
          <w:lang w:val="uk-UA"/>
        </w:rPr>
        <w:t xml:space="preserve">.3. </w:t>
      </w:r>
      <w:r w:rsidR="00EE40EE" w:rsidRPr="006D4D36">
        <w:rPr>
          <w:sz w:val="26"/>
          <w:szCs w:val="26"/>
          <w:lang w:val="uk-UA"/>
        </w:rPr>
        <w:t>створювати умови для реалізації індивідуальн</w:t>
      </w:r>
      <w:r w:rsidR="00EE40EE" w:rsidRPr="00FB1E98">
        <w:rPr>
          <w:sz w:val="26"/>
          <w:szCs w:val="26"/>
        </w:rPr>
        <w:t>их освітніх траєкторій здобувачів в межах освітніх програм, набуття ними відповідних компетентностей;</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3.2</w:t>
      </w:r>
      <w:r w:rsidR="00EE40EE">
        <w:rPr>
          <w:sz w:val="26"/>
          <w:szCs w:val="26"/>
          <w:lang w:val="uk-UA"/>
        </w:rPr>
        <w:t xml:space="preserve">.4. </w:t>
      </w:r>
      <w:r w:rsidR="00EE40EE" w:rsidRPr="00FB1E98">
        <w:rPr>
          <w:sz w:val="26"/>
          <w:szCs w:val="26"/>
        </w:rPr>
        <w:t>створювати і впроваджувати систему внутрішнього забезпечення якості освіти;</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w:t>
      </w:r>
      <w:r w:rsidR="00EE40EE">
        <w:rPr>
          <w:sz w:val="26"/>
          <w:szCs w:val="26"/>
          <w:lang w:val="uk-UA"/>
        </w:rPr>
        <w:t>.</w:t>
      </w:r>
      <w:r>
        <w:rPr>
          <w:sz w:val="26"/>
          <w:szCs w:val="26"/>
          <w:lang w:val="uk-UA"/>
        </w:rPr>
        <w:t>2</w:t>
      </w:r>
      <w:r w:rsidR="00EE40EE">
        <w:rPr>
          <w:sz w:val="26"/>
          <w:szCs w:val="26"/>
          <w:lang w:val="uk-UA"/>
        </w:rPr>
        <w:t xml:space="preserve">.5. </w:t>
      </w:r>
      <w:r w:rsidR="00EE40EE" w:rsidRPr="00FB1E98">
        <w:rPr>
          <w:sz w:val="26"/>
          <w:szCs w:val="26"/>
        </w:rPr>
        <w:t>дотримуватися вимог законодавства з питань господарської та фінансової діяльності;</w:t>
      </w:r>
    </w:p>
    <w:p w:rsidR="00EE40EE" w:rsidRPr="00FB1E98" w:rsidRDefault="00A847BC" w:rsidP="00EE40EE">
      <w:pPr>
        <w:pStyle w:val="tjbmf"/>
        <w:spacing w:before="0" w:beforeAutospacing="0" w:after="0" w:afterAutospacing="0"/>
        <w:ind w:firstLine="709"/>
        <w:jc w:val="both"/>
        <w:rPr>
          <w:sz w:val="26"/>
          <w:szCs w:val="26"/>
        </w:rPr>
      </w:pPr>
      <w:r>
        <w:rPr>
          <w:sz w:val="26"/>
          <w:szCs w:val="26"/>
          <w:lang w:val="uk-UA"/>
        </w:rPr>
        <w:t>3.2</w:t>
      </w:r>
      <w:r w:rsidR="00EE40EE">
        <w:rPr>
          <w:sz w:val="26"/>
          <w:szCs w:val="26"/>
          <w:lang w:val="uk-UA"/>
        </w:rPr>
        <w:t xml:space="preserve">.6. </w:t>
      </w:r>
      <w:r w:rsidR="00EE40EE" w:rsidRPr="00FB1E98">
        <w:rPr>
          <w:sz w:val="26"/>
          <w:szCs w:val="26"/>
        </w:rPr>
        <w:t xml:space="preserve">забезпечувати реалізацію вимог законодавства з питань оплати праці та </w:t>
      </w:r>
      <w:proofErr w:type="gramStart"/>
      <w:r w:rsidR="00EE40EE" w:rsidRPr="00FB1E98">
        <w:rPr>
          <w:sz w:val="26"/>
          <w:szCs w:val="26"/>
        </w:rPr>
        <w:t>п</w:t>
      </w:r>
      <w:proofErr w:type="gramEnd"/>
      <w:r w:rsidR="00EE40EE" w:rsidRPr="00FB1E98">
        <w:rPr>
          <w:sz w:val="26"/>
          <w:szCs w:val="26"/>
        </w:rPr>
        <w:t>ідвищення кваліфікації педагогічних та інших працівників;</w:t>
      </w:r>
    </w:p>
    <w:p w:rsidR="00EE40EE" w:rsidRPr="00FB1E98" w:rsidRDefault="00A847BC" w:rsidP="00EE40EE">
      <w:pPr>
        <w:pStyle w:val="tjbmf"/>
        <w:spacing w:before="0" w:beforeAutospacing="0" w:after="0" w:afterAutospacing="0"/>
        <w:ind w:firstLine="709"/>
        <w:jc w:val="both"/>
        <w:rPr>
          <w:sz w:val="26"/>
          <w:szCs w:val="26"/>
          <w:lang w:val="uk-UA"/>
        </w:rPr>
      </w:pPr>
      <w:r>
        <w:rPr>
          <w:sz w:val="26"/>
          <w:szCs w:val="26"/>
          <w:lang w:val="uk-UA"/>
        </w:rPr>
        <w:t>3.2</w:t>
      </w:r>
      <w:r w:rsidR="00EE40EE">
        <w:rPr>
          <w:sz w:val="26"/>
          <w:szCs w:val="26"/>
          <w:lang w:val="uk-UA"/>
        </w:rPr>
        <w:t xml:space="preserve">.7. </w:t>
      </w:r>
      <w:r w:rsidR="00EE40EE" w:rsidRPr="00FB1E98">
        <w:rPr>
          <w:sz w:val="26"/>
          <w:szCs w:val="26"/>
        </w:rPr>
        <w:t>здійснювати інші обов'язки, передбачені законодавством.</w:t>
      </w:r>
    </w:p>
    <w:p w:rsidR="00EE40EE" w:rsidRPr="006D4D36" w:rsidRDefault="00EE40EE" w:rsidP="00EE40EE">
      <w:pPr>
        <w:pStyle w:val="tjbmf"/>
        <w:spacing w:before="0" w:beforeAutospacing="0" w:after="0" w:afterAutospacing="0"/>
        <w:jc w:val="both"/>
        <w:rPr>
          <w:sz w:val="26"/>
          <w:szCs w:val="26"/>
          <w:lang w:val="uk-UA"/>
        </w:rPr>
      </w:pPr>
      <w:r w:rsidRPr="00FB1E98">
        <w:rPr>
          <w:sz w:val="26"/>
          <w:szCs w:val="26"/>
          <w:lang w:val="uk-UA"/>
        </w:rPr>
        <w:t xml:space="preserve">     </w:t>
      </w:r>
      <w:r w:rsidRPr="00FB1E98">
        <w:rPr>
          <w:sz w:val="26"/>
          <w:szCs w:val="26"/>
          <w:lang w:val="uk-UA"/>
        </w:rPr>
        <w:tab/>
      </w:r>
      <w:r w:rsidR="00A847BC">
        <w:rPr>
          <w:sz w:val="26"/>
          <w:szCs w:val="26"/>
          <w:lang w:val="uk-UA"/>
        </w:rPr>
        <w:t>3.3</w:t>
      </w:r>
      <w:r>
        <w:rPr>
          <w:sz w:val="26"/>
          <w:szCs w:val="26"/>
          <w:lang w:val="uk-UA"/>
        </w:rPr>
        <w:t xml:space="preserve">. </w:t>
      </w:r>
      <w:r w:rsidRPr="008540B5">
        <w:rPr>
          <w:sz w:val="26"/>
          <w:szCs w:val="26"/>
          <w:u w:val="single"/>
          <w:lang w:val="uk-UA"/>
        </w:rPr>
        <w:t>Педагогічна рада</w:t>
      </w:r>
      <w:r w:rsidRPr="006D4D36">
        <w:rPr>
          <w:sz w:val="26"/>
          <w:szCs w:val="26"/>
          <w:lang w:val="uk-UA"/>
        </w:rPr>
        <w:t xml:space="preserve"> </w:t>
      </w:r>
      <w:r>
        <w:rPr>
          <w:sz w:val="26"/>
          <w:szCs w:val="26"/>
          <w:lang w:val="uk-UA"/>
        </w:rPr>
        <w:t>закладу</w:t>
      </w:r>
      <w:r w:rsidRPr="006D4D36">
        <w:rPr>
          <w:sz w:val="26"/>
          <w:szCs w:val="26"/>
          <w:lang w:val="uk-UA"/>
        </w:rPr>
        <w:t xml:space="preserve"> здійснює планування діяльності </w:t>
      </w:r>
      <w:r w:rsidR="00712DC5">
        <w:rPr>
          <w:sz w:val="26"/>
          <w:szCs w:val="26"/>
          <w:lang w:val="uk-UA"/>
        </w:rPr>
        <w:t>закладу</w:t>
      </w:r>
      <w:r w:rsidRPr="006D4D36">
        <w:rPr>
          <w:sz w:val="26"/>
          <w:szCs w:val="26"/>
          <w:lang w:val="uk-UA"/>
        </w:rPr>
        <w:t xml:space="preserve">, у тому числі розробляє стратегію (перспективний план) розвитку </w:t>
      </w:r>
      <w:r w:rsidR="00712DC5">
        <w:rPr>
          <w:sz w:val="26"/>
          <w:szCs w:val="26"/>
          <w:lang w:val="uk-UA"/>
        </w:rPr>
        <w:t>закладу</w:t>
      </w:r>
      <w:r w:rsidRPr="006D4D36">
        <w:rPr>
          <w:sz w:val="26"/>
          <w:szCs w:val="26"/>
          <w:lang w:val="uk-UA"/>
        </w:rPr>
        <w:t>.</w:t>
      </w:r>
      <w:r>
        <w:rPr>
          <w:sz w:val="26"/>
          <w:szCs w:val="26"/>
          <w:lang w:val="uk-UA"/>
        </w:rPr>
        <w:t xml:space="preserve"> </w:t>
      </w:r>
    </w:p>
    <w:p w:rsidR="00EE40EE" w:rsidRPr="006D4D36" w:rsidRDefault="00EE40EE" w:rsidP="00EE40EE">
      <w:pPr>
        <w:pStyle w:val="tjbmf"/>
        <w:spacing w:before="0" w:beforeAutospacing="0" w:after="0" w:afterAutospacing="0"/>
        <w:jc w:val="both"/>
        <w:rPr>
          <w:sz w:val="26"/>
          <w:szCs w:val="26"/>
          <w:lang w:val="uk-UA"/>
        </w:rPr>
      </w:pPr>
      <w:r w:rsidRPr="00FB1E98">
        <w:rPr>
          <w:sz w:val="26"/>
          <w:szCs w:val="26"/>
          <w:lang w:val="uk-UA"/>
        </w:rPr>
        <w:t xml:space="preserve">    </w:t>
      </w:r>
      <w:r w:rsidRPr="00FB1E98">
        <w:rPr>
          <w:sz w:val="26"/>
          <w:szCs w:val="26"/>
          <w:lang w:val="uk-UA"/>
        </w:rPr>
        <w:tab/>
      </w:r>
      <w:r w:rsidR="00A847BC">
        <w:rPr>
          <w:sz w:val="26"/>
          <w:szCs w:val="26"/>
          <w:lang w:val="uk-UA"/>
        </w:rPr>
        <w:t>3.4.</w:t>
      </w:r>
      <w:r w:rsidRPr="00FB1E98">
        <w:rPr>
          <w:sz w:val="26"/>
          <w:szCs w:val="26"/>
          <w:lang w:val="uk-UA"/>
        </w:rPr>
        <w:t xml:space="preserve"> </w:t>
      </w:r>
      <w:r>
        <w:rPr>
          <w:sz w:val="26"/>
          <w:szCs w:val="26"/>
          <w:lang w:val="uk-UA"/>
        </w:rPr>
        <w:t>Заклад</w:t>
      </w:r>
      <w:r w:rsidRPr="006D4D36">
        <w:rPr>
          <w:sz w:val="26"/>
          <w:szCs w:val="26"/>
          <w:lang w:val="uk-UA"/>
        </w:rPr>
        <w:t xml:space="preserve"> здійснює заходи щодо своєї прозорості та інформаційної відкритості в межах, передбачених законодавством.</w:t>
      </w:r>
    </w:p>
    <w:p w:rsidR="00EE40EE" w:rsidRPr="00FB1E98" w:rsidRDefault="00EE40EE" w:rsidP="00EE40EE">
      <w:pPr>
        <w:pStyle w:val="tjbmf"/>
        <w:spacing w:before="0" w:beforeAutospacing="0" w:after="0" w:afterAutospacing="0"/>
        <w:jc w:val="both"/>
        <w:rPr>
          <w:sz w:val="26"/>
          <w:szCs w:val="26"/>
        </w:rPr>
      </w:pPr>
      <w:r w:rsidRPr="00FB1E98">
        <w:rPr>
          <w:sz w:val="26"/>
          <w:szCs w:val="26"/>
          <w:lang w:val="uk-UA"/>
        </w:rPr>
        <w:t xml:space="preserve">    </w:t>
      </w:r>
      <w:r w:rsidRPr="00FB1E98">
        <w:rPr>
          <w:sz w:val="26"/>
          <w:szCs w:val="26"/>
          <w:lang w:val="uk-UA"/>
        </w:rPr>
        <w:tab/>
      </w:r>
      <w:r w:rsidR="00A847BC">
        <w:rPr>
          <w:sz w:val="26"/>
          <w:szCs w:val="26"/>
          <w:lang w:val="uk-UA"/>
        </w:rPr>
        <w:t>3</w:t>
      </w:r>
      <w:r>
        <w:rPr>
          <w:sz w:val="26"/>
          <w:szCs w:val="26"/>
          <w:lang w:val="uk-UA"/>
        </w:rPr>
        <w:t>.</w:t>
      </w:r>
      <w:r w:rsidR="00A847BC">
        <w:rPr>
          <w:sz w:val="26"/>
          <w:szCs w:val="26"/>
          <w:lang w:val="uk-UA"/>
        </w:rPr>
        <w:t>5</w:t>
      </w:r>
      <w:r w:rsidRPr="006D4D36">
        <w:rPr>
          <w:sz w:val="26"/>
          <w:szCs w:val="26"/>
          <w:lang w:val="uk-UA"/>
        </w:rPr>
        <w:t xml:space="preserve">. </w:t>
      </w:r>
      <w:r>
        <w:rPr>
          <w:sz w:val="26"/>
          <w:szCs w:val="26"/>
          <w:lang w:val="uk-UA"/>
        </w:rPr>
        <w:t>Заклад</w:t>
      </w:r>
      <w:r w:rsidRPr="00FB1E98">
        <w:rPr>
          <w:sz w:val="26"/>
          <w:szCs w:val="26"/>
        </w:rPr>
        <w:t xml:space="preserve">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Мінкультури.</w:t>
      </w:r>
    </w:p>
    <w:p w:rsidR="00EE40EE" w:rsidRPr="00FB1E98" w:rsidRDefault="00EE40EE" w:rsidP="00EE40EE">
      <w:pPr>
        <w:pStyle w:val="tjbmf"/>
        <w:spacing w:before="0" w:beforeAutospacing="0" w:after="0" w:afterAutospacing="0"/>
        <w:jc w:val="both"/>
        <w:rPr>
          <w:sz w:val="26"/>
          <w:szCs w:val="26"/>
        </w:rPr>
      </w:pPr>
      <w:r w:rsidRPr="00FB1E98">
        <w:rPr>
          <w:sz w:val="26"/>
          <w:szCs w:val="26"/>
          <w:lang w:val="uk-UA"/>
        </w:rPr>
        <w:t xml:space="preserve">    </w:t>
      </w:r>
      <w:r w:rsidRPr="00FB1E98">
        <w:rPr>
          <w:sz w:val="26"/>
          <w:szCs w:val="26"/>
          <w:lang w:val="uk-UA"/>
        </w:rPr>
        <w:tab/>
      </w:r>
      <w:r w:rsidR="00A847BC">
        <w:rPr>
          <w:sz w:val="26"/>
          <w:szCs w:val="26"/>
          <w:lang w:val="uk-UA"/>
        </w:rPr>
        <w:t>3.6</w:t>
      </w:r>
      <w:r w:rsidRPr="00FB1E98">
        <w:rPr>
          <w:sz w:val="26"/>
          <w:szCs w:val="26"/>
        </w:rPr>
        <w:t xml:space="preserve">. </w:t>
      </w:r>
      <w:r>
        <w:rPr>
          <w:sz w:val="26"/>
          <w:szCs w:val="26"/>
          <w:lang w:val="uk-UA"/>
        </w:rPr>
        <w:t>Заклад</w:t>
      </w:r>
      <w:r w:rsidRPr="00FB1E98">
        <w:rPr>
          <w:sz w:val="26"/>
          <w:szCs w:val="26"/>
        </w:rPr>
        <w:t xml:space="preserve"> подає статистичну звітність за формами та в строки, визначені законодавством.</w:t>
      </w:r>
    </w:p>
    <w:p w:rsidR="00BA70EE" w:rsidRDefault="00BA70EE" w:rsidP="005F14B8">
      <w:pPr>
        <w:pStyle w:val="3"/>
        <w:spacing w:before="0" w:beforeAutospacing="0" w:after="0" w:afterAutospacing="0"/>
        <w:jc w:val="center"/>
        <w:rPr>
          <w:sz w:val="26"/>
          <w:szCs w:val="26"/>
          <w:lang w:val="uk-UA"/>
        </w:rPr>
      </w:pPr>
    </w:p>
    <w:p w:rsidR="006D647F" w:rsidRPr="00750F03" w:rsidRDefault="006D647F" w:rsidP="005F14B8">
      <w:pPr>
        <w:pStyle w:val="3"/>
        <w:spacing w:before="0" w:beforeAutospacing="0" w:after="0" w:afterAutospacing="0"/>
        <w:jc w:val="center"/>
        <w:rPr>
          <w:sz w:val="26"/>
          <w:szCs w:val="26"/>
          <w:lang w:val="uk-UA"/>
        </w:rPr>
      </w:pPr>
      <w:r w:rsidRPr="00750F03">
        <w:rPr>
          <w:sz w:val="26"/>
          <w:szCs w:val="26"/>
        </w:rPr>
        <w:t>I</w:t>
      </w:r>
      <w:r w:rsidR="00A847BC">
        <w:rPr>
          <w:sz w:val="26"/>
          <w:szCs w:val="26"/>
          <w:lang w:val="en-US"/>
        </w:rPr>
        <w:t>V</w:t>
      </w:r>
      <w:r w:rsidRPr="00750F03">
        <w:rPr>
          <w:sz w:val="26"/>
          <w:szCs w:val="26"/>
        </w:rPr>
        <w:t>. У</w:t>
      </w:r>
      <w:r w:rsidRPr="00750F03">
        <w:rPr>
          <w:sz w:val="26"/>
          <w:szCs w:val="26"/>
          <w:lang w:val="uk-UA"/>
        </w:rPr>
        <w:t xml:space="preserve">ПРАВЛІННЯ </w:t>
      </w:r>
      <w:r w:rsidR="00944D8A" w:rsidRPr="00750F03">
        <w:rPr>
          <w:sz w:val="26"/>
          <w:szCs w:val="26"/>
          <w:lang w:val="uk-UA"/>
        </w:rPr>
        <w:t xml:space="preserve"> </w:t>
      </w:r>
      <w:r w:rsidR="00A714DA" w:rsidRPr="00750F03">
        <w:rPr>
          <w:sz w:val="26"/>
          <w:szCs w:val="26"/>
          <w:lang w:val="uk-UA"/>
        </w:rPr>
        <w:t>ЗАКЛАДОМ</w:t>
      </w:r>
    </w:p>
    <w:p w:rsidR="006D647F" w:rsidRPr="00FB1E98" w:rsidRDefault="006D647F" w:rsidP="00EE2842">
      <w:pPr>
        <w:pStyle w:val="tjbmf"/>
        <w:spacing w:before="0" w:beforeAutospacing="0" w:after="0" w:afterAutospacing="0"/>
        <w:jc w:val="both"/>
        <w:rPr>
          <w:sz w:val="26"/>
          <w:szCs w:val="26"/>
        </w:rPr>
      </w:pPr>
      <w:r w:rsidRPr="00FB1E98">
        <w:rPr>
          <w:sz w:val="26"/>
          <w:szCs w:val="26"/>
          <w:lang w:val="uk-UA"/>
        </w:rPr>
        <w:t xml:space="preserve">     </w:t>
      </w:r>
      <w:r w:rsidR="00001AB0" w:rsidRPr="00FB1E98">
        <w:rPr>
          <w:sz w:val="26"/>
          <w:szCs w:val="26"/>
          <w:lang w:val="uk-UA"/>
        </w:rPr>
        <w:tab/>
      </w:r>
      <w:r w:rsidR="00A847BC" w:rsidRPr="00A847BC">
        <w:rPr>
          <w:sz w:val="26"/>
          <w:szCs w:val="26"/>
        </w:rPr>
        <w:t>4</w:t>
      </w:r>
      <w:r w:rsidR="004532A8">
        <w:rPr>
          <w:sz w:val="26"/>
          <w:szCs w:val="26"/>
          <w:lang w:val="uk-UA"/>
        </w:rPr>
        <w:t>.</w:t>
      </w:r>
      <w:r w:rsidR="00944D8A" w:rsidRPr="00FB1E98">
        <w:rPr>
          <w:sz w:val="26"/>
          <w:szCs w:val="26"/>
        </w:rPr>
        <w:t>1. Управління</w:t>
      </w:r>
      <w:r w:rsidR="00944D8A" w:rsidRPr="00FB1E98">
        <w:rPr>
          <w:sz w:val="26"/>
          <w:szCs w:val="26"/>
          <w:lang w:val="uk-UA"/>
        </w:rPr>
        <w:t xml:space="preserve"> </w:t>
      </w:r>
      <w:r w:rsidR="00A714DA">
        <w:rPr>
          <w:sz w:val="26"/>
          <w:szCs w:val="26"/>
          <w:lang w:val="uk-UA"/>
        </w:rPr>
        <w:t>Закладом</w:t>
      </w:r>
      <w:r w:rsidRPr="00FB1E98">
        <w:rPr>
          <w:sz w:val="26"/>
          <w:szCs w:val="26"/>
        </w:rPr>
        <w:t xml:space="preserve"> в межах повноважень, визначених законодавством та статутом, здійснюють:</w:t>
      </w:r>
    </w:p>
    <w:p w:rsidR="006D647F" w:rsidRDefault="004532A8" w:rsidP="00EE2842">
      <w:pPr>
        <w:pStyle w:val="tjbmf"/>
        <w:spacing w:before="0" w:beforeAutospacing="0" w:after="0" w:afterAutospacing="0"/>
        <w:jc w:val="both"/>
        <w:rPr>
          <w:sz w:val="26"/>
          <w:szCs w:val="26"/>
          <w:lang w:val="uk-UA"/>
        </w:rPr>
      </w:pPr>
      <w:r>
        <w:rPr>
          <w:sz w:val="26"/>
          <w:szCs w:val="26"/>
          <w:lang w:val="uk-UA"/>
        </w:rPr>
        <w:t xml:space="preserve">- </w:t>
      </w:r>
      <w:r w:rsidR="006D647F" w:rsidRPr="00FB1E98">
        <w:rPr>
          <w:sz w:val="26"/>
          <w:szCs w:val="26"/>
        </w:rPr>
        <w:t>засновник;</w:t>
      </w:r>
    </w:p>
    <w:p w:rsidR="00BE192A" w:rsidRPr="00BE192A" w:rsidRDefault="00BE192A" w:rsidP="00EE2842">
      <w:pPr>
        <w:pStyle w:val="tjbmf"/>
        <w:spacing w:before="0" w:beforeAutospacing="0" w:after="0" w:afterAutospacing="0"/>
        <w:jc w:val="both"/>
        <w:rPr>
          <w:sz w:val="26"/>
          <w:szCs w:val="26"/>
          <w:lang w:val="uk-UA"/>
        </w:rPr>
      </w:pPr>
      <w:r>
        <w:rPr>
          <w:sz w:val="26"/>
          <w:szCs w:val="26"/>
          <w:lang w:val="uk-UA"/>
        </w:rPr>
        <w:t>- уповноважений орган управління;</w:t>
      </w:r>
    </w:p>
    <w:p w:rsidR="006D647F" w:rsidRPr="00FB1E98" w:rsidRDefault="004532A8" w:rsidP="00EE2842">
      <w:pPr>
        <w:pStyle w:val="tjbmf"/>
        <w:spacing w:before="0" w:beforeAutospacing="0" w:after="0" w:afterAutospacing="0"/>
        <w:jc w:val="both"/>
        <w:rPr>
          <w:sz w:val="26"/>
          <w:szCs w:val="26"/>
        </w:rPr>
      </w:pPr>
      <w:r>
        <w:rPr>
          <w:sz w:val="26"/>
          <w:szCs w:val="26"/>
          <w:lang w:val="uk-UA"/>
        </w:rPr>
        <w:t xml:space="preserve">- </w:t>
      </w:r>
      <w:r w:rsidR="006D647F" w:rsidRPr="00FB1E98">
        <w:rPr>
          <w:sz w:val="26"/>
          <w:szCs w:val="26"/>
        </w:rPr>
        <w:t>керівник (директор);</w:t>
      </w:r>
    </w:p>
    <w:p w:rsidR="00BE192A" w:rsidRDefault="00BE192A" w:rsidP="00EE2842">
      <w:pPr>
        <w:pStyle w:val="tjbmf"/>
        <w:spacing w:before="0" w:beforeAutospacing="0" w:after="0" w:afterAutospacing="0"/>
        <w:jc w:val="both"/>
        <w:rPr>
          <w:sz w:val="26"/>
          <w:szCs w:val="26"/>
          <w:lang w:val="uk-UA"/>
        </w:rPr>
      </w:pPr>
      <w:r>
        <w:rPr>
          <w:sz w:val="26"/>
          <w:szCs w:val="26"/>
          <w:lang w:val="uk-UA"/>
        </w:rPr>
        <w:t xml:space="preserve">- </w:t>
      </w:r>
      <w:r w:rsidR="006D647F" w:rsidRPr="00FB1E98">
        <w:rPr>
          <w:sz w:val="26"/>
          <w:szCs w:val="26"/>
        </w:rPr>
        <w:t>колегіальний орга</w:t>
      </w:r>
      <w:r w:rsidR="007E3566" w:rsidRPr="00FB1E98">
        <w:rPr>
          <w:sz w:val="26"/>
          <w:szCs w:val="26"/>
        </w:rPr>
        <w:t>н управління (педагогічна рада)</w:t>
      </w:r>
      <w:r>
        <w:rPr>
          <w:sz w:val="26"/>
          <w:szCs w:val="26"/>
          <w:lang w:val="uk-UA"/>
        </w:rPr>
        <w:t>;</w:t>
      </w:r>
    </w:p>
    <w:p w:rsidR="00513A5B" w:rsidRDefault="00BE192A" w:rsidP="00EE2842">
      <w:pPr>
        <w:pStyle w:val="tjbmf"/>
        <w:spacing w:before="0" w:beforeAutospacing="0" w:after="0" w:afterAutospacing="0"/>
        <w:jc w:val="both"/>
        <w:rPr>
          <w:i/>
          <w:sz w:val="26"/>
          <w:szCs w:val="26"/>
          <w:lang w:val="uk-UA"/>
        </w:rPr>
      </w:pPr>
      <w:r>
        <w:rPr>
          <w:sz w:val="26"/>
          <w:szCs w:val="26"/>
          <w:lang w:val="uk-UA"/>
        </w:rPr>
        <w:t xml:space="preserve">- колегіальний орган </w:t>
      </w:r>
      <w:r w:rsidR="00D12BF8">
        <w:rPr>
          <w:sz w:val="26"/>
          <w:szCs w:val="26"/>
          <w:lang w:val="uk-UA"/>
        </w:rPr>
        <w:t xml:space="preserve">громадського </w:t>
      </w:r>
      <w:r>
        <w:rPr>
          <w:sz w:val="26"/>
          <w:szCs w:val="26"/>
          <w:lang w:val="uk-UA"/>
        </w:rPr>
        <w:t>самоврядування</w:t>
      </w:r>
      <w:r w:rsidRPr="005E1B17">
        <w:rPr>
          <w:sz w:val="26"/>
          <w:szCs w:val="26"/>
          <w:lang w:val="uk-UA"/>
        </w:rPr>
        <w:t>;</w:t>
      </w:r>
    </w:p>
    <w:p w:rsidR="00BE192A" w:rsidRDefault="00BE192A" w:rsidP="00EE2842">
      <w:pPr>
        <w:pStyle w:val="tjbmf"/>
        <w:spacing w:before="0" w:beforeAutospacing="0" w:after="0" w:afterAutospacing="0"/>
        <w:jc w:val="both"/>
        <w:rPr>
          <w:sz w:val="26"/>
          <w:szCs w:val="26"/>
          <w:lang w:val="uk-UA"/>
        </w:rPr>
      </w:pPr>
      <w:r>
        <w:rPr>
          <w:sz w:val="26"/>
          <w:szCs w:val="26"/>
          <w:lang w:val="uk-UA"/>
        </w:rPr>
        <w:t>- піклува</w:t>
      </w:r>
      <w:r w:rsidR="005E1B17">
        <w:rPr>
          <w:sz w:val="26"/>
          <w:szCs w:val="26"/>
          <w:lang w:val="uk-UA"/>
        </w:rPr>
        <w:t>льна рада (у разі її створення);</w:t>
      </w:r>
    </w:p>
    <w:p w:rsidR="00BE192A" w:rsidRPr="00BE192A" w:rsidRDefault="00BE192A" w:rsidP="00EE2842">
      <w:pPr>
        <w:pStyle w:val="tjbmf"/>
        <w:spacing w:before="0" w:beforeAutospacing="0" w:after="0" w:afterAutospacing="0"/>
        <w:jc w:val="both"/>
        <w:rPr>
          <w:sz w:val="26"/>
          <w:szCs w:val="26"/>
          <w:lang w:val="uk-UA"/>
        </w:rPr>
      </w:pPr>
      <w:r>
        <w:rPr>
          <w:sz w:val="26"/>
          <w:szCs w:val="26"/>
          <w:lang w:val="uk-UA"/>
        </w:rPr>
        <w:lastRenderedPageBreak/>
        <w:t>- інші органи, передбачені Законом України «Про позашкільну освіту»</w:t>
      </w:r>
      <w:r w:rsidR="005E1B17">
        <w:rPr>
          <w:sz w:val="26"/>
          <w:szCs w:val="26"/>
          <w:lang w:val="uk-UA"/>
        </w:rPr>
        <w:t xml:space="preserve"> та/або Статутом мистецької школи</w:t>
      </w:r>
      <w:r>
        <w:rPr>
          <w:sz w:val="26"/>
          <w:szCs w:val="26"/>
          <w:lang w:val="uk-UA"/>
        </w:rPr>
        <w:t>.</w:t>
      </w:r>
    </w:p>
    <w:p w:rsidR="00E27029" w:rsidRDefault="00E83123" w:rsidP="00EE2842">
      <w:pPr>
        <w:pStyle w:val="tjbmf"/>
        <w:spacing w:before="0" w:beforeAutospacing="0" w:after="0" w:afterAutospacing="0"/>
        <w:jc w:val="both"/>
        <w:rPr>
          <w:sz w:val="26"/>
          <w:szCs w:val="26"/>
          <w:lang w:val="uk-UA"/>
        </w:rPr>
      </w:pPr>
      <w:r w:rsidRPr="00FB1E98">
        <w:rPr>
          <w:sz w:val="26"/>
          <w:szCs w:val="26"/>
          <w:lang w:val="uk-UA"/>
        </w:rPr>
        <w:t xml:space="preserve">     </w:t>
      </w:r>
      <w:r w:rsidR="00001AB0" w:rsidRPr="00E27029">
        <w:rPr>
          <w:sz w:val="26"/>
          <w:szCs w:val="26"/>
          <w:lang w:val="uk-UA"/>
        </w:rPr>
        <w:tab/>
      </w:r>
    </w:p>
    <w:p w:rsidR="00E83123" w:rsidRPr="002C72E2" w:rsidRDefault="00E27029" w:rsidP="00EE2842">
      <w:pPr>
        <w:pStyle w:val="tjbmf"/>
        <w:spacing w:before="0" w:beforeAutospacing="0" w:after="0" w:afterAutospacing="0"/>
        <w:jc w:val="both"/>
        <w:rPr>
          <w:sz w:val="26"/>
          <w:szCs w:val="26"/>
          <w:u w:val="single"/>
        </w:rPr>
      </w:pPr>
      <w:r>
        <w:rPr>
          <w:sz w:val="26"/>
          <w:szCs w:val="26"/>
          <w:lang w:val="uk-UA"/>
        </w:rPr>
        <w:t xml:space="preserve">         </w:t>
      </w:r>
      <w:r w:rsidR="00A847BC" w:rsidRPr="00E27029">
        <w:rPr>
          <w:sz w:val="26"/>
          <w:szCs w:val="26"/>
        </w:rPr>
        <w:t>4</w:t>
      </w:r>
      <w:r w:rsidR="00BE192A" w:rsidRPr="00E27029">
        <w:rPr>
          <w:sz w:val="26"/>
          <w:szCs w:val="26"/>
          <w:lang w:val="uk-UA"/>
        </w:rPr>
        <w:t>.2</w:t>
      </w:r>
      <w:r w:rsidR="00E83123" w:rsidRPr="00E27029">
        <w:rPr>
          <w:sz w:val="26"/>
          <w:szCs w:val="26"/>
        </w:rPr>
        <w:t>.</w:t>
      </w:r>
      <w:r w:rsidR="00BE192A" w:rsidRPr="00E27029">
        <w:rPr>
          <w:sz w:val="26"/>
          <w:szCs w:val="26"/>
          <w:lang w:val="uk-UA"/>
        </w:rPr>
        <w:t xml:space="preserve"> </w:t>
      </w:r>
      <w:r w:rsidR="00944D8A" w:rsidRPr="001B4810">
        <w:rPr>
          <w:b/>
          <w:sz w:val="26"/>
          <w:szCs w:val="26"/>
          <w:u w:val="single"/>
        </w:rPr>
        <w:t>Засновник</w:t>
      </w:r>
      <w:r w:rsidR="00E83123" w:rsidRPr="002C72E2">
        <w:rPr>
          <w:sz w:val="26"/>
          <w:szCs w:val="26"/>
          <w:u w:val="single"/>
        </w:rPr>
        <w:t>:</w:t>
      </w:r>
    </w:p>
    <w:p w:rsidR="00E83123" w:rsidRPr="00FB1E98" w:rsidRDefault="00A847BC" w:rsidP="006C32FA">
      <w:pPr>
        <w:pStyle w:val="tjbmf"/>
        <w:spacing w:before="0" w:beforeAutospacing="0" w:after="0" w:afterAutospacing="0"/>
        <w:ind w:firstLine="709"/>
        <w:jc w:val="both"/>
        <w:rPr>
          <w:sz w:val="26"/>
          <w:szCs w:val="26"/>
        </w:rPr>
      </w:pPr>
      <w:r w:rsidRPr="00A847BC">
        <w:rPr>
          <w:sz w:val="26"/>
          <w:szCs w:val="26"/>
        </w:rPr>
        <w:t>4</w:t>
      </w:r>
      <w:r w:rsidR="00BE192A">
        <w:rPr>
          <w:sz w:val="26"/>
          <w:szCs w:val="26"/>
          <w:lang w:val="uk-UA"/>
        </w:rPr>
        <w:t xml:space="preserve">.2.1. </w:t>
      </w:r>
      <w:r w:rsidR="007519BE">
        <w:rPr>
          <w:sz w:val="26"/>
          <w:szCs w:val="26"/>
        </w:rPr>
        <w:t xml:space="preserve">затверджує </w:t>
      </w:r>
      <w:r w:rsidR="007519BE">
        <w:rPr>
          <w:sz w:val="26"/>
          <w:szCs w:val="26"/>
          <w:lang w:val="uk-UA"/>
        </w:rPr>
        <w:t>С</w:t>
      </w:r>
      <w:r w:rsidR="00DA5AB7" w:rsidRPr="00FB1E98">
        <w:rPr>
          <w:sz w:val="26"/>
          <w:szCs w:val="26"/>
        </w:rPr>
        <w:t>татут</w:t>
      </w:r>
      <w:r w:rsidR="00E83123" w:rsidRPr="00FB1E98">
        <w:rPr>
          <w:sz w:val="26"/>
          <w:szCs w:val="26"/>
        </w:rPr>
        <w:t xml:space="preserve"> </w:t>
      </w:r>
      <w:r w:rsidR="00712DC5">
        <w:rPr>
          <w:sz w:val="26"/>
          <w:szCs w:val="26"/>
          <w:lang w:val="uk-UA"/>
        </w:rPr>
        <w:t>закладу</w:t>
      </w:r>
      <w:r w:rsidR="00E83123" w:rsidRPr="00FB1E98">
        <w:rPr>
          <w:sz w:val="26"/>
          <w:szCs w:val="26"/>
        </w:rPr>
        <w:t xml:space="preserve"> та зміни до нього, здійснює контроль за його дотриманням;</w:t>
      </w:r>
    </w:p>
    <w:p w:rsidR="00E83123" w:rsidRPr="00FB1E98" w:rsidRDefault="00A847BC" w:rsidP="006C32FA">
      <w:pPr>
        <w:pStyle w:val="tjbmf"/>
        <w:spacing w:before="0" w:beforeAutospacing="0" w:after="0" w:afterAutospacing="0"/>
        <w:ind w:firstLine="709"/>
        <w:jc w:val="both"/>
        <w:rPr>
          <w:sz w:val="26"/>
          <w:szCs w:val="26"/>
        </w:rPr>
      </w:pPr>
      <w:r w:rsidRPr="00A847BC">
        <w:rPr>
          <w:sz w:val="26"/>
          <w:szCs w:val="26"/>
        </w:rPr>
        <w:t>4</w:t>
      </w:r>
      <w:r w:rsidR="00592E9D">
        <w:rPr>
          <w:sz w:val="26"/>
          <w:szCs w:val="26"/>
          <w:lang w:val="uk-UA"/>
        </w:rPr>
        <w:t>.2.</w:t>
      </w:r>
      <w:r w:rsidRPr="00A847BC">
        <w:rPr>
          <w:sz w:val="26"/>
          <w:szCs w:val="26"/>
        </w:rPr>
        <w:t>2</w:t>
      </w:r>
      <w:r w:rsidR="00BE192A">
        <w:rPr>
          <w:sz w:val="26"/>
          <w:szCs w:val="26"/>
          <w:lang w:val="uk-UA"/>
        </w:rPr>
        <w:t xml:space="preserve">. </w:t>
      </w:r>
      <w:r w:rsidR="00E83123" w:rsidRPr="00FB1E98">
        <w:rPr>
          <w:sz w:val="26"/>
          <w:szCs w:val="26"/>
        </w:rPr>
        <w:t>з</w:t>
      </w:r>
      <w:r w:rsidR="00A66835" w:rsidRPr="00FB1E98">
        <w:rPr>
          <w:sz w:val="26"/>
          <w:szCs w:val="26"/>
        </w:rPr>
        <w:t>абезпечує створення в</w:t>
      </w:r>
      <w:r w:rsidR="00E83123" w:rsidRPr="00FB1E98">
        <w:rPr>
          <w:sz w:val="26"/>
          <w:szCs w:val="26"/>
        </w:rPr>
        <w:t xml:space="preserve"> </w:t>
      </w:r>
      <w:r w:rsidR="00712DC5">
        <w:rPr>
          <w:sz w:val="26"/>
          <w:szCs w:val="26"/>
          <w:lang w:val="uk-UA"/>
        </w:rPr>
        <w:t>закладі</w:t>
      </w:r>
      <w:r w:rsidR="00E83123" w:rsidRPr="00FB1E98">
        <w:rPr>
          <w:sz w:val="26"/>
          <w:szCs w:val="26"/>
        </w:rPr>
        <w:t xml:space="preserve"> умов для інклюзивної мистецької освіти початкового </w:t>
      </w:r>
      <w:proofErr w:type="gramStart"/>
      <w:r w:rsidR="00E83123" w:rsidRPr="00FB1E98">
        <w:rPr>
          <w:sz w:val="26"/>
          <w:szCs w:val="26"/>
        </w:rPr>
        <w:t>р</w:t>
      </w:r>
      <w:proofErr w:type="gramEnd"/>
      <w:r w:rsidR="00E83123" w:rsidRPr="00FB1E98">
        <w:rPr>
          <w:sz w:val="26"/>
          <w:szCs w:val="26"/>
        </w:rPr>
        <w:t>івня;</w:t>
      </w:r>
    </w:p>
    <w:p w:rsidR="00E83123" w:rsidRPr="00A714DA" w:rsidRDefault="00A847BC" w:rsidP="006C32FA">
      <w:pPr>
        <w:pStyle w:val="tjbmf"/>
        <w:spacing w:before="0" w:beforeAutospacing="0" w:after="0" w:afterAutospacing="0"/>
        <w:ind w:firstLine="709"/>
        <w:jc w:val="both"/>
        <w:rPr>
          <w:i/>
          <w:sz w:val="26"/>
          <w:szCs w:val="26"/>
          <w:lang w:val="uk-UA"/>
        </w:rPr>
      </w:pPr>
      <w:proofErr w:type="gramStart"/>
      <w:r w:rsidRPr="00A847BC">
        <w:rPr>
          <w:sz w:val="26"/>
          <w:szCs w:val="26"/>
        </w:rPr>
        <w:t>4</w:t>
      </w:r>
      <w:r w:rsidR="00592E9D">
        <w:rPr>
          <w:sz w:val="26"/>
          <w:szCs w:val="26"/>
          <w:lang w:val="uk-UA"/>
        </w:rPr>
        <w:t>.2.</w:t>
      </w:r>
      <w:r w:rsidRPr="00A847BC">
        <w:rPr>
          <w:sz w:val="26"/>
          <w:szCs w:val="26"/>
        </w:rPr>
        <w:t>3</w:t>
      </w:r>
      <w:r w:rsidR="00BE192A">
        <w:rPr>
          <w:sz w:val="26"/>
          <w:szCs w:val="26"/>
          <w:lang w:val="uk-UA"/>
        </w:rPr>
        <w:t xml:space="preserve">. </w:t>
      </w:r>
      <w:r w:rsidR="00E83123" w:rsidRPr="00BE192A">
        <w:rPr>
          <w:sz w:val="26"/>
          <w:szCs w:val="26"/>
        </w:rPr>
        <w:t xml:space="preserve">забезпечує доступ громадян до початкової мистецької освіти відповідно до їх потреб і запитів </w:t>
      </w:r>
      <w:r w:rsidR="0092783F" w:rsidRPr="00A847BC">
        <w:rPr>
          <w:sz w:val="26"/>
          <w:szCs w:val="26"/>
        </w:rPr>
        <w:t>у</w:t>
      </w:r>
      <w:r w:rsidR="00BE192A" w:rsidRPr="00A847BC">
        <w:rPr>
          <w:sz w:val="26"/>
          <w:szCs w:val="26"/>
          <w:lang w:val="uk-UA"/>
        </w:rPr>
        <w:t xml:space="preserve"> порядку, визначеному чинним законодавством)</w:t>
      </w:r>
      <w:r w:rsidR="00E83123" w:rsidRPr="00A847BC">
        <w:rPr>
          <w:sz w:val="26"/>
          <w:szCs w:val="26"/>
          <w:lang w:val="uk-UA"/>
        </w:rPr>
        <w:t>;</w:t>
      </w:r>
      <w:proofErr w:type="gramEnd"/>
    </w:p>
    <w:p w:rsidR="00E83123" w:rsidRPr="00BE192A" w:rsidRDefault="00A847BC" w:rsidP="006C32FA">
      <w:pPr>
        <w:pStyle w:val="tjbmf"/>
        <w:spacing w:before="0" w:beforeAutospacing="0" w:after="0" w:afterAutospacing="0"/>
        <w:ind w:firstLine="709"/>
        <w:jc w:val="both"/>
        <w:rPr>
          <w:sz w:val="26"/>
          <w:szCs w:val="26"/>
          <w:lang w:val="uk-UA"/>
        </w:rPr>
      </w:pPr>
      <w:r w:rsidRPr="00A847BC">
        <w:rPr>
          <w:sz w:val="26"/>
          <w:szCs w:val="26"/>
          <w:lang w:val="uk-UA"/>
        </w:rPr>
        <w:t>4</w:t>
      </w:r>
      <w:r>
        <w:rPr>
          <w:sz w:val="26"/>
          <w:szCs w:val="26"/>
          <w:lang w:val="uk-UA"/>
        </w:rPr>
        <w:t>.2.</w:t>
      </w:r>
      <w:r w:rsidRPr="00A847BC">
        <w:rPr>
          <w:sz w:val="26"/>
          <w:szCs w:val="26"/>
          <w:lang w:val="uk-UA"/>
        </w:rPr>
        <w:t>4</w:t>
      </w:r>
      <w:r w:rsidR="00BE192A">
        <w:rPr>
          <w:sz w:val="26"/>
          <w:szCs w:val="26"/>
          <w:lang w:val="uk-UA"/>
        </w:rPr>
        <w:t xml:space="preserve">. </w:t>
      </w:r>
      <w:r w:rsidR="00E83123" w:rsidRPr="00BE192A">
        <w:rPr>
          <w:sz w:val="26"/>
          <w:szCs w:val="26"/>
          <w:lang w:val="uk-UA"/>
        </w:rPr>
        <w:t xml:space="preserve">забезпечує фінансування діяльності </w:t>
      </w:r>
      <w:r w:rsidR="00712DC5">
        <w:rPr>
          <w:sz w:val="26"/>
          <w:szCs w:val="26"/>
          <w:lang w:val="uk-UA"/>
        </w:rPr>
        <w:t>закладу</w:t>
      </w:r>
      <w:r w:rsidR="00E83123" w:rsidRPr="00BE192A">
        <w:rPr>
          <w:sz w:val="26"/>
          <w:szCs w:val="26"/>
          <w:lang w:val="uk-UA"/>
        </w:rPr>
        <w:t xml:space="preserve"> в частині забезпечення якісного і сучасного освітнього процесу та послуг з початкової мистецької освіти</w:t>
      </w:r>
      <w:r w:rsidR="00A66835" w:rsidRPr="00BE192A">
        <w:rPr>
          <w:sz w:val="26"/>
          <w:szCs w:val="26"/>
          <w:lang w:val="uk-UA"/>
        </w:rPr>
        <w:t xml:space="preserve">, які надаються </w:t>
      </w:r>
      <w:r w:rsidR="00E83123" w:rsidRPr="00BE192A">
        <w:rPr>
          <w:sz w:val="26"/>
          <w:szCs w:val="26"/>
          <w:lang w:val="uk-UA"/>
        </w:rPr>
        <w:t xml:space="preserve"> </w:t>
      </w:r>
      <w:r w:rsidR="00712DC5">
        <w:rPr>
          <w:sz w:val="26"/>
          <w:szCs w:val="26"/>
          <w:lang w:val="uk-UA"/>
        </w:rPr>
        <w:t>закладом</w:t>
      </w:r>
      <w:r w:rsidR="00E83123" w:rsidRPr="00BE192A">
        <w:rPr>
          <w:sz w:val="26"/>
          <w:szCs w:val="26"/>
          <w:lang w:val="uk-UA"/>
        </w:rPr>
        <w:t xml:space="preserve"> в межах затверджених освітніх програм;</w:t>
      </w:r>
    </w:p>
    <w:p w:rsidR="00E83123" w:rsidRPr="00BE192A" w:rsidRDefault="00A847BC" w:rsidP="006C32FA">
      <w:pPr>
        <w:pStyle w:val="tjbmf"/>
        <w:spacing w:before="0" w:beforeAutospacing="0" w:after="0" w:afterAutospacing="0"/>
        <w:ind w:firstLine="709"/>
        <w:jc w:val="both"/>
        <w:rPr>
          <w:sz w:val="26"/>
          <w:szCs w:val="26"/>
          <w:lang w:val="uk-UA"/>
        </w:rPr>
      </w:pPr>
      <w:r w:rsidRPr="00A847BC">
        <w:rPr>
          <w:sz w:val="26"/>
          <w:szCs w:val="26"/>
        </w:rPr>
        <w:t>4</w:t>
      </w:r>
      <w:r>
        <w:rPr>
          <w:sz w:val="26"/>
          <w:szCs w:val="26"/>
          <w:lang w:val="uk-UA"/>
        </w:rPr>
        <w:t>.2.</w:t>
      </w:r>
      <w:r w:rsidRPr="00A847BC">
        <w:rPr>
          <w:sz w:val="26"/>
          <w:szCs w:val="26"/>
        </w:rPr>
        <w:t>5</w:t>
      </w:r>
      <w:r w:rsidR="00BE192A">
        <w:rPr>
          <w:sz w:val="26"/>
          <w:szCs w:val="26"/>
          <w:lang w:val="uk-UA"/>
        </w:rPr>
        <w:t xml:space="preserve">. </w:t>
      </w:r>
      <w:r w:rsidR="00A57167" w:rsidRPr="00A57167">
        <w:rPr>
          <w:sz w:val="26"/>
          <w:szCs w:val="26"/>
        </w:rPr>
        <w:t xml:space="preserve"> </w:t>
      </w:r>
      <w:r w:rsidR="00E83123" w:rsidRPr="00BE192A">
        <w:rPr>
          <w:sz w:val="26"/>
          <w:szCs w:val="26"/>
          <w:lang w:val="uk-UA"/>
        </w:rPr>
        <w:t xml:space="preserve">забезпечує розвиток </w:t>
      </w:r>
      <w:proofErr w:type="gramStart"/>
      <w:r w:rsidR="00E83123" w:rsidRPr="00BE192A">
        <w:rPr>
          <w:sz w:val="26"/>
          <w:szCs w:val="26"/>
          <w:lang w:val="uk-UA"/>
        </w:rPr>
        <w:t>матер</w:t>
      </w:r>
      <w:proofErr w:type="gramEnd"/>
      <w:r w:rsidR="00A66835" w:rsidRPr="00BE192A">
        <w:rPr>
          <w:sz w:val="26"/>
          <w:szCs w:val="26"/>
          <w:lang w:val="uk-UA"/>
        </w:rPr>
        <w:t>іально-технічної бази</w:t>
      </w:r>
      <w:r w:rsidR="00E83123" w:rsidRPr="00BE192A">
        <w:rPr>
          <w:sz w:val="26"/>
          <w:szCs w:val="26"/>
          <w:lang w:val="uk-UA"/>
        </w:rPr>
        <w:t xml:space="preserve"> </w:t>
      </w:r>
      <w:r w:rsidR="00712DC5">
        <w:rPr>
          <w:sz w:val="26"/>
          <w:szCs w:val="26"/>
          <w:lang w:val="uk-UA"/>
        </w:rPr>
        <w:t>закладу</w:t>
      </w:r>
      <w:r w:rsidR="00E83123" w:rsidRPr="00BE192A">
        <w:rPr>
          <w:sz w:val="26"/>
          <w:szCs w:val="26"/>
          <w:lang w:val="uk-UA"/>
        </w:rPr>
        <w:t>;</w:t>
      </w:r>
    </w:p>
    <w:p w:rsidR="00E83123" w:rsidRPr="00BE192A" w:rsidRDefault="00A847BC" w:rsidP="006C32FA">
      <w:pPr>
        <w:pStyle w:val="tjbmf"/>
        <w:spacing w:before="0" w:beforeAutospacing="0" w:after="0" w:afterAutospacing="0"/>
        <w:ind w:firstLine="709"/>
        <w:jc w:val="both"/>
        <w:rPr>
          <w:sz w:val="26"/>
          <w:szCs w:val="26"/>
          <w:lang w:val="uk-UA"/>
        </w:rPr>
      </w:pPr>
      <w:r w:rsidRPr="00A847BC">
        <w:rPr>
          <w:sz w:val="26"/>
          <w:szCs w:val="26"/>
          <w:lang w:val="uk-UA"/>
        </w:rPr>
        <w:t>4</w:t>
      </w:r>
      <w:r>
        <w:rPr>
          <w:sz w:val="26"/>
          <w:szCs w:val="26"/>
          <w:lang w:val="uk-UA"/>
        </w:rPr>
        <w:t>.2.</w:t>
      </w:r>
      <w:r w:rsidRPr="00A847BC">
        <w:rPr>
          <w:sz w:val="26"/>
          <w:szCs w:val="26"/>
          <w:lang w:val="uk-UA"/>
        </w:rPr>
        <w:t>6</w:t>
      </w:r>
      <w:r w:rsidR="004C2B94">
        <w:rPr>
          <w:sz w:val="26"/>
          <w:szCs w:val="26"/>
          <w:lang w:val="uk-UA"/>
        </w:rPr>
        <w:t xml:space="preserve">. </w:t>
      </w:r>
      <w:r w:rsidR="00E83123" w:rsidRPr="00BE192A">
        <w:rPr>
          <w:sz w:val="26"/>
          <w:szCs w:val="26"/>
          <w:lang w:val="uk-UA"/>
        </w:rPr>
        <w:t>забезпечує фінансування підвищення кваліфікації педагогічних працівників заснованих ним мистецьких шкіл у межах, визначених законодавством;</w:t>
      </w:r>
    </w:p>
    <w:p w:rsidR="00E83123" w:rsidRPr="00FB1E98" w:rsidRDefault="00A847BC" w:rsidP="006C32FA">
      <w:pPr>
        <w:pStyle w:val="tjbmf"/>
        <w:spacing w:before="0" w:beforeAutospacing="0" w:after="0" w:afterAutospacing="0"/>
        <w:ind w:firstLine="709"/>
        <w:jc w:val="both"/>
        <w:rPr>
          <w:sz w:val="26"/>
          <w:szCs w:val="26"/>
        </w:rPr>
      </w:pPr>
      <w:r w:rsidRPr="00A847BC">
        <w:rPr>
          <w:sz w:val="26"/>
          <w:szCs w:val="26"/>
        </w:rPr>
        <w:t>4</w:t>
      </w:r>
      <w:r>
        <w:rPr>
          <w:sz w:val="26"/>
          <w:szCs w:val="26"/>
          <w:lang w:val="uk-UA"/>
        </w:rPr>
        <w:t>.2.</w:t>
      </w:r>
      <w:r w:rsidRPr="00A847BC">
        <w:rPr>
          <w:sz w:val="26"/>
          <w:szCs w:val="26"/>
        </w:rPr>
        <w:t>7</w:t>
      </w:r>
      <w:r w:rsidR="00BE192A">
        <w:rPr>
          <w:sz w:val="26"/>
          <w:szCs w:val="26"/>
          <w:lang w:val="uk-UA"/>
        </w:rPr>
        <w:t xml:space="preserve">. </w:t>
      </w:r>
      <w:r w:rsidR="00E83123" w:rsidRPr="008A0E49">
        <w:rPr>
          <w:sz w:val="26"/>
          <w:szCs w:val="26"/>
        </w:rPr>
        <w:t xml:space="preserve">компенсує витрати на навчання </w:t>
      </w:r>
      <w:proofErr w:type="gramStart"/>
      <w:r w:rsidR="00E83123" w:rsidRPr="008A0E49">
        <w:rPr>
          <w:sz w:val="26"/>
          <w:szCs w:val="26"/>
        </w:rPr>
        <w:t>п</w:t>
      </w:r>
      <w:proofErr w:type="gramEnd"/>
      <w:r w:rsidR="00E83123" w:rsidRPr="008A0E49">
        <w:rPr>
          <w:sz w:val="26"/>
          <w:szCs w:val="26"/>
        </w:rPr>
        <w:t xml:space="preserve">ільгових категорій громадян </w:t>
      </w:r>
      <w:r w:rsidR="00A714DA" w:rsidRPr="008A0E49">
        <w:rPr>
          <w:sz w:val="26"/>
          <w:szCs w:val="26"/>
        </w:rPr>
        <w:t>у</w:t>
      </w:r>
      <w:r w:rsidR="00A714DA" w:rsidRPr="008A0E49">
        <w:rPr>
          <w:sz w:val="26"/>
          <w:szCs w:val="26"/>
          <w:lang w:val="uk-UA"/>
        </w:rPr>
        <w:t xml:space="preserve"> порядку, визначеному чинним законодавством</w:t>
      </w:r>
      <w:r w:rsidR="00E83123" w:rsidRPr="008A0E49">
        <w:rPr>
          <w:sz w:val="26"/>
          <w:szCs w:val="26"/>
        </w:rPr>
        <w:t>;</w:t>
      </w:r>
    </w:p>
    <w:p w:rsidR="00E83123" w:rsidRPr="008A0E49" w:rsidRDefault="00A847BC" w:rsidP="006C32FA">
      <w:pPr>
        <w:pStyle w:val="tjbmf"/>
        <w:spacing w:before="0" w:beforeAutospacing="0" w:after="0" w:afterAutospacing="0"/>
        <w:ind w:firstLine="709"/>
        <w:jc w:val="both"/>
        <w:rPr>
          <w:sz w:val="26"/>
          <w:szCs w:val="26"/>
        </w:rPr>
      </w:pPr>
      <w:r w:rsidRPr="00A847BC">
        <w:rPr>
          <w:sz w:val="26"/>
          <w:szCs w:val="26"/>
        </w:rPr>
        <w:t>4</w:t>
      </w:r>
      <w:r>
        <w:rPr>
          <w:sz w:val="26"/>
          <w:szCs w:val="26"/>
          <w:lang w:val="uk-UA"/>
        </w:rPr>
        <w:t>.2.</w:t>
      </w:r>
      <w:r w:rsidRPr="00A847BC">
        <w:rPr>
          <w:sz w:val="26"/>
          <w:szCs w:val="26"/>
        </w:rPr>
        <w:t>8</w:t>
      </w:r>
      <w:r w:rsidR="006C32FA">
        <w:rPr>
          <w:sz w:val="26"/>
          <w:szCs w:val="26"/>
          <w:lang w:val="uk-UA"/>
        </w:rPr>
        <w:t xml:space="preserve">. </w:t>
      </w:r>
      <w:r w:rsidR="00E83123" w:rsidRPr="00FB1E98">
        <w:rPr>
          <w:sz w:val="26"/>
          <w:szCs w:val="26"/>
        </w:rPr>
        <w:t xml:space="preserve">забезпечує </w:t>
      </w:r>
      <w:proofErr w:type="gramStart"/>
      <w:r w:rsidR="00E83123" w:rsidRPr="00A714DA">
        <w:rPr>
          <w:sz w:val="26"/>
          <w:szCs w:val="26"/>
        </w:rPr>
        <w:t>соц</w:t>
      </w:r>
      <w:proofErr w:type="gramEnd"/>
      <w:r w:rsidR="00E83123" w:rsidRPr="00A714DA">
        <w:rPr>
          <w:sz w:val="26"/>
          <w:szCs w:val="26"/>
        </w:rPr>
        <w:t>іальний захист здобувачів</w:t>
      </w:r>
      <w:r w:rsidR="00A714DA">
        <w:rPr>
          <w:sz w:val="26"/>
          <w:szCs w:val="26"/>
          <w:lang w:val="uk-UA"/>
        </w:rPr>
        <w:t>,</w:t>
      </w:r>
      <w:r w:rsidR="006C32FA" w:rsidRPr="00A714DA">
        <w:rPr>
          <w:sz w:val="26"/>
          <w:szCs w:val="26"/>
        </w:rPr>
        <w:t xml:space="preserve"> </w:t>
      </w:r>
      <w:r w:rsidR="00E83123" w:rsidRPr="00FB1E98">
        <w:rPr>
          <w:sz w:val="26"/>
          <w:szCs w:val="26"/>
        </w:rPr>
        <w:t xml:space="preserve"> педагогічних пр</w:t>
      </w:r>
      <w:r w:rsidR="00F542B8" w:rsidRPr="00FB1E98">
        <w:rPr>
          <w:sz w:val="26"/>
          <w:szCs w:val="26"/>
        </w:rPr>
        <w:t>ацівників та інших працівників</w:t>
      </w:r>
      <w:r w:rsidR="00E83123" w:rsidRPr="00FB1E98">
        <w:rPr>
          <w:sz w:val="26"/>
          <w:szCs w:val="26"/>
        </w:rPr>
        <w:t xml:space="preserve"> </w:t>
      </w:r>
      <w:r w:rsidR="00712DC5">
        <w:rPr>
          <w:sz w:val="26"/>
          <w:szCs w:val="26"/>
          <w:lang w:val="uk-UA"/>
        </w:rPr>
        <w:t>закладу</w:t>
      </w:r>
      <w:r w:rsidR="00A714DA">
        <w:rPr>
          <w:sz w:val="26"/>
          <w:szCs w:val="26"/>
          <w:lang w:val="uk-UA"/>
        </w:rPr>
        <w:t xml:space="preserve"> на підставах та в </w:t>
      </w:r>
      <w:r w:rsidR="00A714DA" w:rsidRPr="008A0E49">
        <w:rPr>
          <w:sz w:val="26"/>
          <w:szCs w:val="26"/>
          <w:lang w:val="uk-UA"/>
        </w:rPr>
        <w:t>порядку, визначеному чинним законодавством</w:t>
      </w:r>
      <w:r w:rsidR="00E83123" w:rsidRPr="008A0E49">
        <w:rPr>
          <w:sz w:val="26"/>
          <w:szCs w:val="26"/>
        </w:rPr>
        <w:t>;</w:t>
      </w:r>
    </w:p>
    <w:p w:rsidR="00E83123" w:rsidRDefault="00A847BC" w:rsidP="006C32FA">
      <w:pPr>
        <w:pStyle w:val="tjbmf"/>
        <w:spacing w:before="0" w:beforeAutospacing="0" w:after="0" w:afterAutospacing="0"/>
        <w:ind w:firstLine="709"/>
        <w:jc w:val="both"/>
        <w:rPr>
          <w:sz w:val="26"/>
          <w:szCs w:val="26"/>
          <w:lang w:val="uk-UA"/>
        </w:rPr>
      </w:pPr>
      <w:r w:rsidRPr="00A847BC">
        <w:rPr>
          <w:sz w:val="26"/>
          <w:szCs w:val="26"/>
        </w:rPr>
        <w:t>4</w:t>
      </w:r>
      <w:r>
        <w:rPr>
          <w:sz w:val="26"/>
          <w:szCs w:val="26"/>
          <w:lang w:val="uk-UA"/>
        </w:rPr>
        <w:t>.2.</w:t>
      </w:r>
      <w:r w:rsidRPr="00A847BC">
        <w:rPr>
          <w:sz w:val="26"/>
          <w:szCs w:val="26"/>
        </w:rPr>
        <w:t>9</w:t>
      </w:r>
      <w:r w:rsidR="006C32FA">
        <w:rPr>
          <w:sz w:val="26"/>
          <w:szCs w:val="26"/>
          <w:lang w:val="uk-UA"/>
        </w:rPr>
        <w:t xml:space="preserve">. </w:t>
      </w:r>
      <w:proofErr w:type="gramStart"/>
      <w:r w:rsidR="00E83123" w:rsidRPr="00FB1E98">
        <w:rPr>
          <w:sz w:val="26"/>
          <w:szCs w:val="26"/>
        </w:rPr>
        <w:t>у</w:t>
      </w:r>
      <w:proofErr w:type="gramEnd"/>
      <w:r w:rsidR="00E83123" w:rsidRPr="00FB1E98">
        <w:rPr>
          <w:sz w:val="26"/>
          <w:szCs w:val="26"/>
        </w:rPr>
        <w:t xml:space="preserve"> </w:t>
      </w:r>
      <w:proofErr w:type="gramStart"/>
      <w:r w:rsidR="00E83123" w:rsidRPr="00FB1E98">
        <w:rPr>
          <w:sz w:val="26"/>
          <w:szCs w:val="26"/>
        </w:rPr>
        <w:t>раз</w:t>
      </w:r>
      <w:proofErr w:type="gramEnd"/>
      <w:r w:rsidR="00E83123" w:rsidRPr="00FB1E98">
        <w:rPr>
          <w:sz w:val="26"/>
          <w:szCs w:val="26"/>
        </w:rPr>
        <w:t xml:space="preserve">і реорганізації чи ліквідації </w:t>
      </w:r>
      <w:r w:rsidR="00712DC5">
        <w:rPr>
          <w:sz w:val="26"/>
          <w:szCs w:val="26"/>
          <w:lang w:val="uk-UA"/>
        </w:rPr>
        <w:t>закладу</w:t>
      </w:r>
      <w:r w:rsidR="00E83123" w:rsidRPr="00FB1E98">
        <w:rPr>
          <w:sz w:val="26"/>
          <w:szCs w:val="26"/>
        </w:rPr>
        <w:t xml:space="preserve"> забезпечує здобувачам початкової мистецької освіти можливість продовжити навчання в іншій мистецькій школі;</w:t>
      </w:r>
    </w:p>
    <w:p w:rsidR="003E7D54" w:rsidRDefault="00A847BC" w:rsidP="006C32FA">
      <w:pPr>
        <w:pStyle w:val="tjbmf"/>
        <w:spacing w:before="0" w:beforeAutospacing="0" w:after="0" w:afterAutospacing="0"/>
        <w:ind w:firstLine="709"/>
        <w:jc w:val="both"/>
        <w:rPr>
          <w:sz w:val="26"/>
          <w:szCs w:val="26"/>
          <w:lang w:val="uk-UA"/>
        </w:rPr>
      </w:pPr>
      <w:r w:rsidRPr="00A847BC">
        <w:rPr>
          <w:sz w:val="26"/>
          <w:szCs w:val="26"/>
        </w:rPr>
        <w:t>4</w:t>
      </w:r>
      <w:r w:rsidR="006C32FA">
        <w:rPr>
          <w:sz w:val="26"/>
          <w:szCs w:val="26"/>
          <w:lang w:val="uk-UA"/>
        </w:rPr>
        <w:t>.2.1</w:t>
      </w:r>
      <w:r w:rsidRPr="00A847BC">
        <w:rPr>
          <w:sz w:val="26"/>
          <w:szCs w:val="26"/>
        </w:rPr>
        <w:t>0</w:t>
      </w:r>
      <w:r w:rsidR="006C32FA">
        <w:rPr>
          <w:sz w:val="26"/>
          <w:szCs w:val="26"/>
          <w:lang w:val="uk-UA"/>
        </w:rPr>
        <w:t xml:space="preserve">. </w:t>
      </w:r>
      <w:r w:rsidR="003E7D54" w:rsidRPr="00FB1E98">
        <w:rPr>
          <w:sz w:val="26"/>
          <w:szCs w:val="26"/>
        </w:rPr>
        <w:t xml:space="preserve">приймає </w:t>
      </w:r>
      <w:proofErr w:type="gramStart"/>
      <w:r w:rsidR="003E7D54" w:rsidRPr="00FB1E98">
        <w:rPr>
          <w:sz w:val="26"/>
          <w:szCs w:val="26"/>
        </w:rPr>
        <w:t>р</w:t>
      </w:r>
      <w:proofErr w:type="gramEnd"/>
      <w:r w:rsidR="003E7D54" w:rsidRPr="00FB1E98">
        <w:rPr>
          <w:sz w:val="26"/>
          <w:szCs w:val="26"/>
        </w:rPr>
        <w:t>ішення щодо створення піклувальної ради</w:t>
      </w:r>
      <w:r w:rsidR="003E7D54" w:rsidRPr="00FB1E98">
        <w:rPr>
          <w:sz w:val="26"/>
          <w:szCs w:val="26"/>
          <w:lang w:val="uk-UA"/>
        </w:rPr>
        <w:t xml:space="preserve"> </w:t>
      </w:r>
      <w:r w:rsidR="003E7D54">
        <w:rPr>
          <w:sz w:val="26"/>
          <w:szCs w:val="26"/>
          <w:lang w:val="uk-UA"/>
        </w:rPr>
        <w:t>закладу</w:t>
      </w:r>
      <w:r w:rsidR="003E7D54" w:rsidRPr="00FB1E98">
        <w:rPr>
          <w:sz w:val="26"/>
          <w:szCs w:val="26"/>
        </w:rPr>
        <w:t xml:space="preserve"> та сприяє створенню благодійних фондів;</w:t>
      </w:r>
    </w:p>
    <w:p w:rsidR="00E83123" w:rsidRPr="00FB1E98" w:rsidRDefault="003E7D54" w:rsidP="006C32FA">
      <w:pPr>
        <w:pStyle w:val="tjbmf"/>
        <w:spacing w:before="0" w:beforeAutospacing="0" w:after="0" w:afterAutospacing="0"/>
        <w:ind w:firstLine="709"/>
        <w:jc w:val="both"/>
        <w:rPr>
          <w:sz w:val="26"/>
          <w:szCs w:val="26"/>
        </w:rPr>
      </w:pPr>
      <w:r>
        <w:rPr>
          <w:sz w:val="26"/>
          <w:szCs w:val="26"/>
          <w:lang w:val="uk-UA"/>
        </w:rPr>
        <w:t xml:space="preserve">4.2.11. </w:t>
      </w:r>
      <w:r w:rsidR="00E83123" w:rsidRPr="00FB1E98">
        <w:rPr>
          <w:sz w:val="26"/>
          <w:szCs w:val="26"/>
        </w:rPr>
        <w:t xml:space="preserve">реалізує інші права, передбачені законодавством та </w:t>
      </w:r>
      <w:r w:rsidR="007519BE">
        <w:rPr>
          <w:sz w:val="26"/>
          <w:szCs w:val="26"/>
          <w:lang w:val="uk-UA"/>
        </w:rPr>
        <w:t>цим С</w:t>
      </w:r>
      <w:r w:rsidR="00712DC5">
        <w:rPr>
          <w:sz w:val="26"/>
          <w:szCs w:val="26"/>
          <w:lang w:val="uk-UA"/>
        </w:rPr>
        <w:t>татутом</w:t>
      </w:r>
      <w:r w:rsidR="00E83123" w:rsidRPr="00FB1E98">
        <w:rPr>
          <w:sz w:val="26"/>
          <w:szCs w:val="26"/>
        </w:rPr>
        <w:t>.</w:t>
      </w:r>
    </w:p>
    <w:p w:rsidR="002C72E2" w:rsidRDefault="002C72E2" w:rsidP="006C32FA">
      <w:pPr>
        <w:pStyle w:val="tjbmf"/>
        <w:spacing w:before="0" w:beforeAutospacing="0" w:after="0" w:afterAutospacing="0"/>
        <w:ind w:firstLine="709"/>
        <w:jc w:val="both"/>
        <w:rPr>
          <w:sz w:val="26"/>
          <w:szCs w:val="26"/>
          <w:lang w:val="uk-UA"/>
        </w:rPr>
      </w:pPr>
    </w:p>
    <w:p w:rsidR="006C32FA" w:rsidRPr="004245A3" w:rsidRDefault="00A847BC" w:rsidP="000954AF">
      <w:pPr>
        <w:pStyle w:val="tjbmf"/>
        <w:spacing w:before="0" w:beforeAutospacing="0" w:after="0" w:afterAutospacing="0"/>
        <w:ind w:firstLine="709"/>
        <w:jc w:val="both"/>
        <w:rPr>
          <w:b/>
          <w:sz w:val="26"/>
          <w:szCs w:val="26"/>
          <w:u w:val="single"/>
          <w:lang w:val="uk-UA"/>
        </w:rPr>
      </w:pPr>
      <w:r w:rsidRPr="00E27029">
        <w:rPr>
          <w:b/>
          <w:sz w:val="26"/>
          <w:szCs w:val="26"/>
        </w:rPr>
        <w:t>4</w:t>
      </w:r>
      <w:r w:rsidR="003F7AA5" w:rsidRPr="00E27029">
        <w:rPr>
          <w:b/>
          <w:sz w:val="26"/>
          <w:szCs w:val="26"/>
          <w:lang w:val="uk-UA"/>
        </w:rPr>
        <w:t xml:space="preserve">.3. </w:t>
      </w:r>
      <w:r w:rsidR="003F7AA5" w:rsidRPr="004245A3">
        <w:rPr>
          <w:b/>
          <w:sz w:val="26"/>
          <w:szCs w:val="26"/>
          <w:u w:val="single"/>
          <w:lang w:val="uk-UA"/>
        </w:rPr>
        <w:t>Уповноважений орган управління:</w:t>
      </w:r>
    </w:p>
    <w:p w:rsidR="003F7AA5" w:rsidRPr="003F7AA5" w:rsidRDefault="00A847BC" w:rsidP="000954AF">
      <w:pPr>
        <w:pStyle w:val="rvps2"/>
        <w:spacing w:before="0" w:beforeAutospacing="0" w:after="0" w:afterAutospacing="0"/>
        <w:ind w:firstLine="709"/>
        <w:jc w:val="both"/>
        <w:rPr>
          <w:sz w:val="26"/>
          <w:szCs w:val="26"/>
          <w:lang w:val="uk-UA"/>
        </w:rPr>
      </w:pPr>
      <w:bookmarkStart w:id="2" w:name="n111"/>
      <w:bookmarkEnd w:id="2"/>
      <w:r w:rsidRPr="00AC5C24">
        <w:rPr>
          <w:sz w:val="26"/>
          <w:szCs w:val="26"/>
          <w:lang w:val="uk-UA"/>
        </w:rPr>
        <w:t>4</w:t>
      </w:r>
      <w:r w:rsidR="003F7AA5" w:rsidRPr="003F7AA5">
        <w:rPr>
          <w:sz w:val="26"/>
          <w:szCs w:val="26"/>
          <w:lang w:val="uk-UA"/>
        </w:rPr>
        <w:t>.3.1.</w:t>
      </w:r>
      <w:r w:rsidR="003E7D54">
        <w:rPr>
          <w:sz w:val="26"/>
          <w:szCs w:val="26"/>
          <w:lang w:val="uk-UA"/>
        </w:rPr>
        <w:t xml:space="preserve"> </w:t>
      </w:r>
      <w:r w:rsidR="003F7AA5" w:rsidRPr="003F7AA5">
        <w:rPr>
          <w:sz w:val="26"/>
          <w:szCs w:val="26"/>
          <w:lang w:val="uk-UA"/>
        </w:rPr>
        <w:t>забезпечу</w:t>
      </w:r>
      <w:r w:rsidR="003F7AA5">
        <w:rPr>
          <w:sz w:val="26"/>
          <w:szCs w:val="26"/>
          <w:lang w:val="uk-UA"/>
        </w:rPr>
        <w:t>є</w:t>
      </w:r>
      <w:r w:rsidR="003F7AA5" w:rsidRPr="003F7AA5">
        <w:rPr>
          <w:sz w:val="26"/>
          <w:szCs w:val="26"/>
          <w:lang w:val="uk-UA"/>
        </w:rPr>
        <w:t xml:space="preserve"> збереження і зміцнення матеріально-технічної бази </w:t>
      </w:r>
      <w:r w:rsidR="003F7AA5">
        <w:rPr>
          <w:sz w:val="26"/>
          <w:szCs w:val="26"/>
          <w:lang w:val="uk-UA"/>
        </w:rPr>
        <w:t>закладу</w:t>
      </w:r>
      <w:r w:rsidR="003F7AA5" w:rsidRPr="003F7AA5">
        <w:rPr>
          <w:sz w:val="26"/>
          <w:szCs w:val="26"/>
          <w:lang w:val="uk-UA"/>
        </w:rPr>
        <w:t xml:space="preserve">, </w:t>
      </w:r>
      <w:r w:rsidR="00E41BC8">
        <w:rPr>
          <w:sz w:val="26"/>
          <w:szCs w:val="26"/>
          <w:lang w:val="uk-UA"/>
        </w:rPr>
        <w:t xml:space="preserve">його </w:t>
      </w:r>
      <w:r w:rsidR="003F7AA5" w:rsidRPr="003F7AA5">
        <w:rPr>
          <w:sz w:val="26"/>
          <w:szCs w:val="26"/>
          <w:lang w:val="uk-UA"/>
        </w:rPr>
        <w:t>розвиток, ефективне використання закріплених за ними земельних ділянок;</w:t>
      </w:r>
    </w:p>
    <w:p w:rsidR="003F7AA5" w:rsidRPr="003F7AA5" w:rsidRDefault="00A847BC" w:rsidP="000954AF">
      <w:pPr>
        <w:pStyle w:val="rvps2"/>
        <w:spacing w:before="0" w:beforeAutospacing="0" w:after="0" w:afterAutospacing="0"/>
        <w:ind w:firstLine="709"/>
        <w:jc w:val="both"/>
        <w:rPr>
          <w:sz w:val="26"/>
          <w:szCs w:val="26"/>
          <w:lang w:val="uk-UA"/>
        </w:rPr>
      </w:pPr>
      <w:bookmarkStart w:id="3" w:name="n112"/>
      <w:bookmarkEnd w:id="3"/>
      <w:r w:rsidRPr="00A847BC">
        <w:rPr>
          <w:sz w:val="26"/>
          <w:szCs w:val="26"/>
          <w:lang w:val="uk-UA"/>
        </w:rPr>
        <w:t>4</w:t>
      </w:r>
      <w:r w:rsidR="003F7AA5" w:rsidRPr="003F7AA5">
        <w:rPr>
          <w:sz w:val="26"/>
          <w:szCs w:val="26"/>
          <w:lang w:val="uk-UA"/>
        </w:rPr>
        <w:t>.3.2. створю</w:t>
      </w:r>
      <w:r w:rsidR="00E41BC8">
        <w:rPr>
          <w:sz w:val="26"/>
          <w:szCs w:val="26"/>
          <w:lang w:val="uk-UA"/>
        </w:rPr>
        <w:t>є</w:t>
      </w:r>
      <w:r w:rsidR="003F7AA5" w:rsidRPr="003F7AA5">
        <w:rPr>
          <w:sz w:val="26"/>
          <w:szCs w:val="26"/>
          <w:lang w:val="uk-UA"/>
        </w:rPr>
        <w:t xml:space="preserve"> належні умови для вибору вихованцями, учнями і слухачами видів творчої діяльності відповідно до їх інтересів та запитів батьків або осіб, які їх замінюють;</w:t>
      </w:r>
    </w:p>
    <w:p w:rsidR="003F7AA5" w:rsidRPr="003F7AA5" w:rsidRDefault="00A847BC" w:rsidP="000954AF">
      <w:pPr>
        <w:pStyle w:val="rvps2"/>
        <w:spacing w:before="0" w:beforeAutospacing="0" w:after="0" w:afterAutospacing="0"/>
        <w:ind w:firstLine="709"/>
        <w:jc w:val="both"/>
        <w:rPr>
          <w:sz w:val="26"/>
          <w:szCs w:val="26"/>
          <w:lang w:val="uk-UA"/>
        </w:rPr>
      </w:pPr>
      <w:bookmarkStart w:id="4" w:name="n113"/>
      <w:bookmarkEnd w:id="4"/>
      <w:r w:rsidRPr="00A847BC">
        <w:rPr>
          <w:sz w:val="26"/>
          <w:szCs w:val="26"/>
        </w:rPr>
        <w:t>4</w:t>
      </w:r>
      <w:r w:rsidR="003F7AA5" w:rsidRPr="003F7AA5">
        <w:rPr>
          <w:sz w:val="26"/>
          <w:szCs w:val="26"/>
          <w:lang w:val="uk-UA"/>
        </w:rPr>
        <w:t xml:space="preserve">.3.3. </w:t>
      </w:r>
      <w:r w:rsidR="003F7AA5" w:rsidRPr="00F846E5">
        <w:rPr>
          <w:sz w:val="26"/>
          <w:szCs w:val="26"/>
          <w:lang w:val="uk-UA"/>
        </w:rPr>
        <w:t>визнача</w:t>
      </w:r>
      <w:r w:rsidR="00AC5C24">
        <w:rPr>
          <w:sz w:val="26"/>
          <w:szCs w:val="26"/>
          <w:lang w:val="uk-UA"/>
        </w:rPr>
        <w:t>є</w:t>
      </w:r>
      <w:r w:rsidR="003F7AA5" w:rsidRPr="00F846E5">
        <w:rPr>
          <w:sz w:val="26"/>
          <w:szCs w:val="26"/>
          <w:lang w:val="uk-UA"/>
        </w:rPr>
        <w:t xml:space="preserve"> контингент вихованців, учнів і слухачів </w:t>
      </w:r>
      <w:proofErr w:type="gramStart"/>
      <w:r w:rsidR="003F7AA5" w:rsidRPr="00F846E5">
        <w:rPr>
          <w:sz w:val="26"/>
          <w:szCs w:val="26"/>
          <w:lang w:val="uk-UA"/>
        </w:rPr>
        <w:t>у</w:t>
      </w:r>
      <w:proofErr w:type="gramEnd"/>
      <w:r w:rsidR="003F7AA5" w:rsidRPr="00F846E5">
        <w:rPr>
          <w:sz w:val="26"/>
          <w:szCs w:val="26"/>
          <w:lang w:val="uk-UA"/>
        </w:rPr>
        <w:t xml:space="preserve"> закладах позашкільної освіти</w:t>
      </w:r>
      <w:r w:rsidR="003F7AA5" w:rsidRPr="003E7ED2">
        <w:rPr>
          <w:sz w:val="26"/>
          <w:szCs w:val="26"/>
          <w:lang w:val="uk-UA"/>
        </w:rPr>
        <w:t xml:space="preserve">; </w:t>
      </w:r>
    </w:p>
    <w:p w:rsidR="003F7AA5" w:rsidRPr="003F7AA5" w:rsidRDefault="00A847BC" w:rsidP="000954AF">
      <w:pPr>
        <w:pStyle w:val="rvps2"/>
        <w:spacing w:before="0" w:beforeAutospacing="0" w:after="0" w:afterAutospacing="0"/>
        <w:ind w:firstLine="709"/>
        <w:jc w:val="both"/>
        <w:rPr>
          <w:sz w:val="26"/>
          <w:szCs w:val="26"/>
          <w:lang w:val="uk-UA"/>
        </w:rPr>
      </w:pPr>
      <w:bookmarkStart w:id="5" w:name="n114"/>
      <w:bookmarkEnd w:id="5"/>
      <w:r w:rsidRPr="00A847BC">
        <w:rPr>
          <w:sz w:val="26"/>
          <w:szCs w:val="26"/>
          <w:lang w:val="uk-UA"/>
        </w:rPr>
        <w:t>4</w:t>
      </w:r>
      <w:r w:rsidR="003F7AA5" w:rsidRPr="003F7AA5">
        <w:rPr>
          <w:sz w:val="26"/>
          <w:szCs w:val="26"/>
          <w:lang w:val="uk-UA"/>
        </w:rPr>
        <w:t>.3.4. вжива</w:t>
      </w:r>
      <w:r w:rsidR="00E41BC8">
        <w:rPr>
          <w:sz w:val="26"/>
          <w:szCs w:val="26"/>
          <w:lang w:val="uk-UA"/>
        </w:rPr>
        <w:t>є</w:t>
      </w:r>
      <w:r w:rsidR="003F7AA5" w:rsidRPr="003F7AA5">
        <w:rPr>
          <w:sz w:val="26"/>
          <w:szCs w:val="26"/>
          <w:lang w:val="uk-UA"/>
        </w:rPr>
        <w:t xml:space="preserve"> заход</w:t>
      </w:r>
      <w:r w:rsidR="00E41BC8">
        <w:rPr>
          <w:sz w:val="26"/>
          <w:szCs w:val="26"/>
          <w:lang w:val="uk-UA"/>
        </w:rPr>
        <w:t>и</w:t>
      </w:r>
      <w:r w:rsidR="003F7AA5" w:rsidRPr="003F7AA5">
        <w:rPr>
          <w:sz w:val="26"/>
          <w:szCs w:val="26"/>
          <w:lang w:val="uk-UA"/>
        </w:rPr>
        <w:t xml:space="preserve"> для залучення вихованців, учнів і слухачів, які потребують соціальної допомоги та соціальної реабілітації, до різних форм позашкільної освіти;</w:t>
      </w:r>
    </w:p>
    <w:p w:rsidR="003F7AA5" w:rsidRPr="003F7AA5" w:rsidRDefault="00A847BC" w:rsidP="000954AF">
      <w:pPr>
        <w:pStyle w:val="rvps2"/>
        <w:spacing w:before="0" w:beforeAutospacing="0" w:after="0" w:afterAutospacing="0"/>
        <w:ind w:firstLine="709"/>
        <w:jc w:val="both"/>
        <w:rPr>
          <w:sz w:val="26"/>
          <w:szCs w:val="26"/>
          <w:lang w:val="uk-UA"/>
        </w:rPr>
      </w:pPr>
      <w:bookmarkStart w:id="6" w:name="n466"/>
      <w:bookmarkEnd w:id="6"/>
      <w:r w:rsidRPr="00A847BC">
        <w:rPr>
          <w:sz w:val="26"/>
          <w:szCs w:val="26"/>
          <w:lang w:val="uk-UA"/>
        </w:rPr>
        <w:t>4</w:t>
      </w:r>
      <w:r w:rsidR="003F7AA5" w:rsidRPr="003F7AA5">
        <w:rPr>
          <w:sz w:val="26"/>
          <w:szCs w:val="26"/>
          <w:lang w:val="uk-UA"/>
        </w:rPr>
        <w:t>.3.5</w:t>
      </w:r>
      <w:r w:rsidR="005277FD">
        <w:rPr>
          <w:sz w:val="26"/>
          <w:szCs w:val="26"/>
          <w:lang w:val="uk-UA"/>
        </w:rPr>
        <w:t>.</w:t>
      </w:r>
      <w:r w:rsidR="003F7AA5" w:rsidRPr="003F7AA5">
        <w:rPr>
          <w:sz w:val="26"/>
          <w:szCs w:val="26"/>
          <w:lang w:val="uk-UA"/>
        </w:rPr>
        <w:t xml:space="preserve"> забезпечу</w:t>
      </w:r>
      <w:r w:rsidR="00E41BC8">
        <w:rPr>
          <w:sz w:val="26"/>
          <w:szCs w:val="26"/>
          <w:lang w:val="uk-UA"/>
        </w:rPr>
        <w:t>є,</w:t>
      </w:r>
      <w:r w:rsidR="003F7AA5" w:rsidRPr="003F7AA5">
        <w:rPr>
          <w:sz w:val="26"/>
          <w:szCs w:val="26"/>
          <w:lang w:val="uk-UA"/>
        </w:rPr>
        <w:t xml:space="preserve"> в межах повноважень</w:t>
      </w:r>
      <w:r w:rsidR="00E41BC8">
        <w:rPr>
          <w:sz w:val="26"/>
          <w:szCs w:val="26"/>
          <w:lang w:val="uk-UA"/>
        </w:rPr>
        <w:t>,</w:t>
      </w:r>
      <w:r w:rsidR="003F7AA5" w:rsidRPr="003F7AA5">
        <w:rPr>
          <w:sz w:val="26"/>
          <w:szCs w:val="26"/>
          <w:lang w:val="uk-UA"/>
        </w:rPr>
        <w:t xml:space="preserve"> створення належних умов для здобуття позашкільної освіти дітьми з особливими освітніми потребами з урахуванням їхніх індивідуальних потреб в умовах інклюзивного навчання;</w:t>
      </w:r>
    </w:p>
    <w:p w:rsidR="003F7AA5" w:rsidRPr="003F7AA5" w:rsidRDefault="00A847BC" w:rsidP="000954AF">
      <w:pPr>
        <w:pStyle w:val="rvps2"/>
        <w:spacing w:before="0" w:beforeAutospacing="0" w:after="0" w:afterAutospacing="0"/>
        <w:ind w:firstLine="709"/>
        <w:jc w:val="both"/>
        <w:rPr>
          <w:sz w:val="26"/>
          <w:szCs w:val="26"/>
        </w:rPr>
      </w:pPr>
      <w:bookmarkStart w:id="7" w:name="n470"/>
      <w:bookmarkStart w:id="8" w:name="n467"/>
      <w:bookmarkEnd w:id="7"/>
      <w:bookmarkEnd w:id="8"/>
      <w:r w:rsidRPr="00A57167">
        <w:rPr>
          <w:sz w:val="26"/>
          <w:szCs w:val="26"/>
        </w:rPr>
        <w:t>4</w:t>
      </w:r>
      <w:r w:rsidR="003F7AA5" w:rsidRPr="003F7AA5">
        <w:rPr>
          <w:sz w:val="26"/>
          <w:szCs w:val="26"/>
          <w:lang w:val="uk-UA"/>
        </w:rPr>
        <w:t>.3.6. сприя</w:t>
      </w:r>
      <w:proofErr w:type="gramStart"/>
      <w:r w:rsidR="00E41BC8">
        <w:rPr>
          <w:sz w:val="26"/>
          <w:szCs w:val="26"/>
          <w:lang w:val="uk-UA"/>
        </w:rPr>
        <w:t>є,</w:t>
      </w:r>
      <w:proofErr w:type="gramEnd"/>
      <w:r w:rsidR="00E41BC8">
        <w:rPr>
          <w:sz w:val="26"/>
          <w:szCs w:val="26"/>
          <w:lang w:val="uk-UA"/>
        </w:rPr>
        <w:t xml:space="preserve"> в межах повноважень, </w:t>
      </w:r>
      <w:r w:rsidR="003F7AA5" w:rsidRPr="003F7AA5">
        <w:rPr>
          <w:sz w:val="26"/>
          <w:szCs w:val="26"/>
          <w:lang w:val="uk-UA"/>
        </w:rPr>
        <w:t xml:space="preserve">  у </w:t>
      </w:r>
      <w:r w:rsidR="003F7AA5" w:rsidRPr="003F7AA5">
        <w:rPr>
          <w:sz w:val="26"/>
          <w:szCs w:val="26"/>
        </w:rPr>
        <w:t>забезпеч</w:t>
      </w:r>
      <w:r w:rsidR="003F7AA5" w:rsidRPr="003F7AA5">
        <w:rPr>
          <w:sz w:val="26"/>
          <w:szCs w:val="26"/>
          <w:lang w:val="uk-UA"/>
        </w:rPr>
        <w:t>енні</w:t>
      </w:r>
      <w:r w:rsidR="003F7AA5" w:rsidRPr="003F7AA5">
        <w:rPr>
          <w:sz w:val="26"/>
          <w:szCs w:val="26"/>
        </w:rPr>
        <w:t xml:space="preserve"> доступн</w:t>
      </w:r>
      <w:r w:rsidR="003F7AA5" w:rsidRPr="003F7AA5">
        <w:rPr>
          <w:sz w:val="26"/>
          <w:szCs w:val="26"/>
          <w:lang w:val="uk-UA"/>
        </w:rPr>
        <w:t xml:space="preserve">ості </w:t>
      </w:r>
      <w:r w:rsidR="003F7AA5" w:rsidRPr="003F7AA5">
        <w:rPr>
          <w:sz w:val="26"/>
          <w:szCs w:val="26"/>
        </w:rPr>
        <w:t xml:space="preserve"> будівель, споруд, приміщень закладів позашкільної освіти згідно з державними нормами і стандартами;</w:t>
      </w:r>
    </w:p>
    <w:p w:rsidR="003F7AA5" w:rsidRPr="00803D81" w:rsidRDefault="00A57167" w:rsidP="000954AF">
      <w:pPr>
        <w:pStyle w:val="rvps2"/>
        <w:spacing w:before="0" w:beforeAutospacing="0" w:after="0" w:afterAutospacing="0"/>
        <w:ind w:firstLine="709"/>
        <w:jc w:val="both"/>
        <w:rPr>
          <w:sz w:val="26"/>
          <w:szCs w:val="26"/>
        </w:rPr>
      </w:pPr>
      <w:bookmarkStart w:id="9" w:name="n469"/>
      <w:bookmarkStart w:id="10" w:name="n468"/>
      <w:bookmarkEnd w:id="9"/>
      <w:bookmarkEnd w:id="10"/>
      <w:r w:rsidRPr="00BD298B">
        <w:rPr>
          <w:rStyle w:val="rvts46"/>
          <w:iCs/>
          <w:sz w:val="26"/>
          <w:szCs w:val="26"/>
        </w:rPr>
        <w:lastRenderedPageBreak/>
        <w:t>4</w:t>
      </w:r>
      <w:r w:rsidR="003F7AA5" w:rsidRPr="00803D81">
        <w:rPr>
          <w:rStyle w:val="rvts46"/>
          <w:iCs/>
          <w:sz w:val="26"/>
          <w:szCs w:val="26"/>
          <w:lang w:val="uk-UA"/>
        </w:rPr>
        <w:t xml:space="preserve">.3.7. </w:t>
      </w:r>
      <w:r w:rsidR="003F7AA5" w:rsidRPr="00803D81">
        <w:rPr>
          <w:sz w:val="26"/>
          <w:szCs w:val="26"/>
        </w:rPr>
        <w:t xml:space="preserve"> здійсню</w:t>
      </w:r>
      <w:proofErr w:type="gramStart"/>
      <w:r w:rsidR="00E41BC8" w:rsidRPr="00803D81">
        <w:rPr>
          <w:sz w:val="26"/>
          <w:szCs w:val="26"/>
          <w:lang w:val="uk-UA"/>
        </w:rPr>
        <w:t>є,</w:t>
      </w:r>
      <w:proofErr w:type="gramEnd"/>
      <w:r w:rsidR="00E41BC8" w:rsidRPr="00803D81">
        <w:rPr>
          <w:sz w:val="26"/>
          <w:szCs w:val="26"/>
          <w:lang w:val="uk-UA"/>
        </w:rPr>
        <w:t xml:space="preserve"> </w:t>
      </w:r>
      <w:r w:rsidR="003F7AA5" w:rsidRPr="00803D81">
        <w:rPr>
          <w:sz w:val="26"/>
          <w:szCs w:val="26"/>
          <w:lang w:val="uk-UA"/>
        </w:rPr>
        <w:t xml:space="preserve"> в межах повноважень</w:t>
      </w:r>
      <w:r w:rsidR="00E41BC8" w:rsidRPr="00803D81">
        <w:rPr>
          <w:sz w:val="26"/>
          <w:szCs w:val="26"/>
          <w:lang w:val="uk-UA"/>
        </w:rPr>
        <w:t>,</w:t>
      </w:r>
      <w:r w:rsidR="003F7AA5" w:rsidRPr="00803D81">
        <w:rPr>
          <w:sz w:val="26"/>
          <w:szCs w:val="26"/>
          <w:lang w:val="uk-UA"/>
        </w:rPr>
        <w:t xml:space="preserve"> </w:t>
      </w:r>
      <w:r w:rsidR="003F7AA5" w:rsidRPr="00803D81">
        <w:rPr>
          <w:sz w:val="26"/>
          <w:szCs w:val="26"/>
        </w:rPr>
        <w:t xml:space="preserve"> контроль щодо проектування, будівництва та реконструкції будівель, споруд, приміщень заклад</w:t>
      </w:r>
      <w:r w:rsidR="00E41BC8" w:rsidRPr="00803D81">
        <w:rPr>
          <w:sz w:val="26"/>
          <w:szCs w:val="26"/>
          <w:lang w:val="uk-UA"/>
        </w:rPr>
        <w:t>у</w:t>
      </w:r>
      <w:r w:rsidR="003F7AA5" w:rsidRPr="00803D81">
        <w:rPr>
          <w:sz w:val="26"/>
          <w:szCs w:val="26"/>
        </w:rPr>
        <w:t xml:space="preserve"> з урахуванням універсального дизайну та розумного пристосування;</w:t>
      </w:r>
    </w:p>
    <w:p w:rsidR="003F7AA5" w:rsidRPr="00803D81" w:rsidRDefault="00A57167" w:rsidP="000954AF">
      <w:pPr>
        <w:pStyle w:val="rvps2"/>
        <w:spacing w:before="0" w:beforeAutospacing="0" w:after="0" w:afterAutospacing="0"/>
        <w:ind w:firstLine="709"/>
        <w:jc w:val="both"/>
        <w:rPr>
          <w:sz w:val="26"/>
          <w:szCs w:val="26"/>
        </w:rPr>
      </w:pPr>
      <w:bookmarkStart w:id="11" w:name="n465"/>
      <w:bookmarkStart w:id="12" w:name="n115"/>
      <w:bookmarkEnd w:id="11"/>
      <w:bookmarkEnd w:id="12"/>
      <w:r w:rsidRPr="00A57167">
        <w:rPr>
          <w:sz w:val="26"/>
          <w:szCs w:val="26"/>
        </w:rPr>
        <w:t>4</w:t>
      </w:r>
      <w:r w:rsidR="003F7AA5" w:rsidRPr="00803D81">
        <w:rPr>
          <w:sz w:val="26"/>
          <w:szCs w:val="26"/>
          <w:lang w:val="uk-UA"/>
        </w:rPr>
        <w:t xml:space="preserve">.3.8. </w:t>
      </w:r>
      <w:r w:rsidR="007519BE">
        <w:rPr>
          <w:sz w:val="26"/>
          <w:szCs w:val="26"/>
          <w:lang w:val="uk-UA"/>
        </w:rPr>
        <w:t xml:space="preserve"> </w:t>
      </w:r>
      <w:r w:rsidR="003F7AA5" w:rsidRPr="00803D81">
        <w:rPr>
          <w:sz w:val="26"/>
          <w:szCs w:val="26"/>
        </w:rPr>
        <w:t>забезпечу</w:t>
      </w:r>
      <w:proofErr w:type="gramStart"/>
      <w:r w:rsidR="00E41BC8" w:rsidRPr="00803D81">
        <w:rPr>
          <w:sz w:val="26"/>
          <w:szCs w:val="26"/>
          <w:lang w:val="uk-UA"/>
        </w:rPr>
        <w:t>є,</w:t>
      </w:r>
      <w:proofErr w:type="gramEnd"/>
      <w:r w:rsidR="003F7AA5" w:rsidRPr="00803D81">
        <w:rPr>
          <w:sz w:val="26"/>
          <w:szCs w:val="26"/>
        </w:rPr>
        <w:t xml:space="preserve"> </w:t>
      </w:r>
      <w:r w:rsidR="003F7AA5" w:rsidRPr="00803D81">
        <w:rPr>
          <w:sz w:val="26"/>
          <w:szCs w:val="26"/>
          <w:lang w:val="uk-UA"/>
        </w:rPr>
        <w:t>в межах повноважень</w:t>
      </w:r>
      <w:r w:rsidR="00E41BC8" w:rsidRPr="00803D81">
        <w:rPr>
          <w:sz w:val="26"/>
          <w:szCs w:val="26"/>
          <w:lang w:val="uk-UA"/>
        </w:rPr>
        <w:t>,</w:t>
      </w:r>
      <w:r w:rsidR="003F7AA5" w:rsidRPr="00803D81">
        <w:rPr>
          <w:sz w:val="26"/>
          <w:szCs w:val="26"/>
          <w:lang w:val="uk-UA"/>
        </w:rPr>
        <w:t xml:space="preserve"> </w:t>
      </w:r>
      <w:r w:rsidR="003F7AA5" w:rsidRPr="00803D81">
        <w:rPr>
          <w:sz w:val="26"/>
          <w:szCs w:val="26"/>
        </w:rPr>
        <w:t>соціальний захист вихованців, учнів і слухачів, педагогічних працівників, спеціалістів та інших працівників заклад</w:t>
      </w:r>
      <w:r w:rsidR="003F7AA5" w:rsidRPr="00803D81">
        <w:rPr>
          <w:sz w:val="26"/>
          <w:szCs w:val="26"/>
          <w:lang w:val="uk-UA"/>
        </w:rPr>
        <w:t>у</w:t>
      </w:r>
      <w:r w:rsidR="003F7AA5" w:rsidRPr="00803D81">
        <w:rPr>
          <w:sz w:val="26"/>
          <w:szCs w:val="26"/>
        </w:rPr>
        <w:t>;</w:t>
      </w:r>
    </w:p>
    <w:p w:rsidR="003F7AA5" w:rsidRPr="003F7AA5" w:rsidRDefault="00A57167" w:rsidP="000954AF">
      <w:pPr>
        <w:pStyle w:val="rvps2"/>
        <w:spacing w:before="0" w:beforeAutospacing="0" w:after="0" w:afterAutospacing="0"/>
        <w:ind w:firstLine="709"/>
        <w:jc w:val="both"/>
        <w:rPr>
          <w:sz w:val="26"/>
          <w:szCs w:val="26"/>
          <w:lang w:val="uk-UA"/>
        </w:rPr>
      </w:pPr>
      <w:bookmarkStart w:id="13" w:name="n116"/>
      <w:bookmarkEnd w:id="13"/>
      <w:r w:rsidRPr="00A57167">
        <w:rPr>
          <w:sz w:val="26"/>
          <w:szCs w:val="26"/>
        </w:rPr>
        <w:t>4</w:t>
      </w:r>
      <w:r w:rsidR="003F7AA5" w:rsidRPr="003F7AA5">
        <w:rPr>
          <w:sz w:val="26"/>
          <w:szCs w:val="26"/>
          <w:lang w:val="uk-UA"/>
        </w:rPr>
        <w:t>.3.9.</w:t>
      </w:r>
      <w:r w:rsidR="007519BE">
        <w:rPr>
          <w:sz w:val="26"/>
          <w:szCs w:val="26"/>
          <w:lang w:val="uk-UA"/>
        </w:rPr>
        <w:t xml:space="preserve"> </w:t>
      </w:r>
      <w:r w:rsidR="007B6BEC">
        <w:rPr>
          <w:sz w:val="26"/>
          <w:szCs w:val="26"/>
        </w:rPr>
        <w:t>організову</w:t>
      </w:r>
      <w:r w:rsidR="00E41BC8">
        <w:rPr>
          <w:sz w:val="26"/>
          <w:szCs w:val="26"/>
          <w:lang w:val="uk-UA"/>
        </w:rPr>
        <w:t>є</w:t>
      </w:r>
      <w:r w:rsidR="003F7AA5" w:rsidRPr="003F7AA5">
        <w:rPr>
          <w:sz w:val="26"/>
          <w:szCs w:val="26"/>
        </w:rPr>
        <w:t xml:space="preserve"> в установленому порядку </w:t>
      </w:r>
      <w:proofErr w:type="gramStart"/>
      <w:r w:rsidR="003F7AA5" w:rsidRPr="003F7AA5">
        <w:rPr>
          <w:sz w:val="26"/>
          <w:szCs w:val="26"/>
        </w:rPr>
        <w:t>п</w:t>
      </w:r>
      <w:proofErr w:type="gramEnd"/>
      <w:r w:rsidR="003F7AA5" w:rsidRPr="003F7AA5">
        <w:rPr>
          <w:sz w:val="26"/>
          <w:szCs w:val="26"/>
        </w:rPr>
        <w:t>ідвищення кваліфікації, атестацію педагогічних працівників заклад</w:t>
      </w:r>
      <w:r w:rsidR="003F7AA5" w:rsidRPr="003F7AA5">
        <w:rPr>
          <w:sz w:val="26"/>
          <w:szCs w:val="26"/>
          <w:lang w:val="uk-UA"/>
        </w:rPr>
        <w:t>у</w:t>
      </w:r>
      <w:r w:rsidR="007B6BEC">
        <w:rPr>
          <w:sz w:val="26"/>
          <w:szCs w:val="26"/>
          <w:lang w:val="uk-UA"/>
        </w:rPr>
        <w:t>;</w:t>
      </w:r>
      <w:r w:rsidR="003F7AA5" w:rsidRPr="003F7AA5">
        <w:rPr>
          <w:sz w:val="26"/>
          <w:szCs w:val="26"/>
        </w:rPr>
        <w:t xml:space="preserve"> </w:t>
      </w:r>
      <w:bookmarkStart w:id="14" w:name="n117"/>
      <w:bookmarkEnd w:id="14"/>
    </w:p>
    <w:p w:rsidR="003F7AA5" w:rsidRPr="003F7AA5" w:rsidRDefault="00A57167" w:rsidP="000954AF">
      <w:pPr>
        <w:pStyle w:val="rvps2"/>
        <w:spacing w:before="0" w:beforeAutospacing="0" w:after="0" w:afterAutospacing="0"/>
        <w:ind w:firstLine="709"/>
        <w:jc w:val="both"/>
        <w:rPr>
          <w:sz w:val="26"/>
          <w:szCs w:val="26"/>
          <w:lang w:val="uk-UA"/>
        </w:rPr>
      </w:pPr>
      <w:bookmarkStart w:id="15" w:name="n118"/>
      <w:bookmarkEnd w:id="15"/>
      <w:r w:rsidRPr="00A57167">
        <w:rPr>
          <w:sz w:val="26"/>
          <w:szCs w:val="26"/>
        </w:rPr>
        <w:t>4</w:t>
      </w:r>
      <w:r w:rsidR="003F7AA5" w:rsidRPr="003F7AA5">
        <w:rPr>
          <w:sz w:val="26"/>
          <w:szCs w:val="26"/>
          <w:lang w:val="uk-UA"/>
        </w:rPr>
        <w:t xml:space="preserve">.3.10 </w:t>
      </w:r>
      <w:r w:rsidR="003F7AA5" w:rsidRPr="003F7AA5">
        <w:rPr>
          <w:sz w:val="26"/>
          <w:szCs w:val="26"/>
        </w:rPr>
        <w:t>створю</w:t>
      </w:r>
      <w:r w:rsidR="003F7AA5" w:rsidRPr="003F7AA5">
        <w:rPr>
          <w:sz w:val="26"/>
          <w:szCs w:val="26"/>
          <w:lang w:val="uk-UA"/>
        </w:rPr>
        <w:t>є</w:t>
      </w:r>
      <w:r w:rsidR="003F7AA5" w:rsidRPr="003F7AA5">
        <w:rPr>
          <w:sz w:val="26"/>
          <w:szCs w:val="26"/>
        </w:rPr>
        <w:t xml:space="preserve"> умови для розвитку заклад</w:t>
      </w:r>
      <w:r w:rsidR="003F7AA5" w:rsidRPr="003F7AA5">
        <w:rPr>
          <w:sz w:val="26"/>
          <w:szCs w:val="26"/>
          <w:lang w:val="uk-UA"/>
        </w:rPr>
        <w:t>у</w:t>
      </w:r>
      <w:r w:rsidR="008A0E49">
        <w:rPr>
          <w:sz w:val="26"/>
          <w:szCs w:val="26"/>
          <w:lang w:val="uk-UA"/>
        </w:rPr>
        <w:t xml:space="preserve">, </w:t>
      </w:r>
      <w:r w:rsidR="008A0E49" w:rsidRPr="003F7AA5">
        <w:rPr>
          <w:sz w:val="26"/>
          <w:szCs w:val="26"/>
          <w:lang w:val="uk-UA"/>
        </w:rPr>
        <w:t xml:space="preserve">узагальнює та поширює досвід </w:t>
      </w:r>
      <w:r w:rsidR="00A47877">
        <w:rPr>
          <w:sz w:val="26"/>
          <w:szCs w:val="26"/>
          <w:lang w:val="uk-UA"/>
        </w:rPr>
        <w:t xml:space="preserve">його </w:t>
      </w:r>
      <w:r w:rsidR="008A0E49" w:rsidRPr="003F7AA5">
        <w:rPr>
          <w:sz w:val="26"/>
          <w:szCs w:val="26"/>
          <w:lang w:val="uk-UA"/>
        </w:rPr>
        <w:t>роботи</w:t>
      </w:r>
      <w:r w:rsidR="003F7AA5" w:rsidRPr="003F7AA5">
        <w:rPr>
          <w:sz w:val="26"/>
          <w:szCs w:val="26"/>
        </w:rPr>
        <w:t>;</w:t>
      </w:r>
    </w:p>
    <w:p w:rsidR="008A0E49" w:rsidRDefault="00A57167" w:rsidP="000954AF">
      <w:pPr>
        <w:pStyle w:val="rvps2"/>
        <w:spacing w:before="0" w:beforeAutospacing="0" w:after="0" w:afterAutospacing="0"/>
        <w:ind w:firstLine="709"/>
        <w:jc w:val="both"/>
        <w:rPr>
          <w:sz w:val="26"/>
          <w:szCs w:val="26"/>
          <w:lang w:val="uk-UA"/>
        </w:rPr>
      </w:pPr>
      <w:r>
        <w:rPr>
          <w:sz w:val="26"/>
          <w:szCs w:val="26"/>
          <w:lang w:val="uk-UA"/>
        </w:rPr>
        <w:t>4</w:t>
      </w:r>
      <w:r w:rsidR="003F7AA5" w:rsidRPr="003F7AA5">
        <w:rPr>
          <w:sz w:val="26"/>
          <w:szCs w:val="26"/>
          <w:lang w:val="uk-UA"/>
        </w:rPr>
        <w:t>.3.1</w:t>
      </w:r>
      <w:r w:rsidR="00A47877">
        <w:rPr>
          <w:sz w:val="26"/>
          <w:szCs w:val="26"/>
          <w:lang w:val="uk-UA"/>
        </w:rPr>
        <w:t>1</w:t>
      </w:r>
      <w:r w:rsidR="003F7AA5" w:rsidRPr="003F7AA5">
        <w:rPr>
          <w:sz w:val="26"/>
          <w:szCs w:val="26"/>
          <w:lang w:val="uk-UA"/>
        </w:rPr>
        <w:t>. виконує функц</w:t>
      </w:r>
      <w:r w:rsidR="00F846E5">
        <w:rPr>
          <w:sz w:val="26"/>
          <w:szCs w:val="26"/>
          <w:lang w:val="uk-UA"/>
        </w:rPr>
        <w:t xml:space="preserve">ії засновника, в межах наданих </w:t>
      </w:r>
      <w:r w:rsidR="003F7AA5" w:rsidRPr="003F7AA5">
        <w:rPr>
          <w:sz w:val="26"/>
          <w:szCs w:val="26"/>
          <w:lang w:val="uk-UA"/>
        </w:rPr>
        <w:t>повноважень</w:t>
      </w:r>
      <w:r w:rsidR="008A0E49">
        <w:rPr>
          <w:sz w:val="26"/>
          <w:szCs w:val="26"/>
          <w:lang w:val="uk-UA"/>
        </w:rPr>
        <w:t xml:space="preserve">, зокрема: </w:t>
      </w:r>
    </w:p>
    <w:p w:rsidR="00A47877" w:rsidRDefault="008A0E49" w:rsidP="000954AF">
      <w:pPr>
        <w:pStyle w:val="rvps2"/>
        <w:spacing w:before="0" w:beforeAutospacing="0" w:after="0" w:afterAutospacing="0"/>
        <w:ind w:firstLine="709"/>
        <w:jc w:val="both"/>
        <w:rPr>
          <w:sz w:val="26"/>
          <w:szCs w:val="26"/>
          <w:lang w:val="uk-UA"/>
        </w:rPr>
      </w:pPr>
      <w:r>
        <w:rPr>
          <w:sz w:val="26"/>
          <w:szCs w:val="26"/>
          <w:lang w:val="uk-UA"/>
        </w:rPr>
        <w:t xml:space="preserve">- </w:t>
      </w:r>
      <w:r w:rsidR="007519BE">
        <w:rPr>
          <w:sz w:val="26"/>
          <w:szCs w:val="26"/>
          <w:lang w:val="uk-UA"/>
        </w:rPr>
        <w:t xml:space="preserve"> </w:t>
      </w:r>
      <w:r w:rsidRPr="00462415">
        <w:rPr>
          <w:sz w:val="26"/>
          <w:szCs w:val="26"/>
          <w:lang w:val="uk-UA"/>
        </w:rPr>
        <w:t xml:space="preserve">затверджує кошторис </w:t>
      </w:r>
      <w:r w:rsidR="00A57167" w:rsidRPr="00462415">
        <w:rPr>
          <w:sz w:val="26"/>
          <w:szCs w:val="26"/>
        </w:rPr>
        <w:t>та прийма</w:t>
      </w:r>
      <w:r w:rsidR="00A57167" w:rsidRPr="00462415">
        <w:rPr>
          <w:sz w:val="26"/>
          <w:szCs w:val="26"/>
          <w:lang w:val="uk-UA"/>
        </w:rPr>
        <w:t xml:space="preserve">є </w:t>
      </w:r>
      <w:r w:rsidRPr="00462415">
        <w:rPr>
          <w:sz w:val="26"/>
          <w:szCs w:val="26"/>
          <w:lang w:val="uk-UA"/>
        </w:rPr>
        <w:t>фінансовий звіт</w:t>
      </w:r>
      <w:r w:rsidR="007519BE">
        <w:rPr>
          <w:sz w:val="26"/>
          <w:szCs w:val="26"/>
          <w:lang w:val="uk-UA"/>
        </w:rPr>
        <w:t xml:space="preserve"> закладу;</w:t>
      </w:r>
    </w:p>
    <w:p w:rsidR="00A57167" w:rsidRDefault="007519BE" w:rsidP="000954AF">
      <w:pPr>
        <w:pStyle w:val="rvps2"/>
        <w:spacing w:before="0" w:beforeAutospacing="0" w:after="0" w:afterAutospacing="0"/>
        <w:ind w:firstLine="709"/>
        <w:jc w:val="both"/>
        <w:rPr>
          <w:sz w:val="26"/>
          <w:szCs w:val="26"/>
          <w:lang w:val="uk-UA"/>
        </w:rPr>
      </w:pPr>
      <w:r>
        <w:rPr>
          <w:sz w:val="26"/>
          <w:szCs w:val="26"/>
          <w:lang w:val="uk-UA"/>
        </w:rPr>
        <w:t xml:space="preserve">- </w:t>
      </w:r>
      <w:r w:rsidR="00A57167">
        <w:rPr>
          <w:sz w:val="26"/>
          <w:szCs w:val="26"/>
          <w:lang w:val="uk-UA"/>
        </w:rPr>
        <w:t>контролює фінансово-</w:t>
      </w:r>
      <w:r w:rsidR="00A47877" w:rsidRPr="003F7AA5">
        <w:rPr>
          <w:sz w:val="26"/>
          <w:szCs w:val="26"/>
          <w:lang w:val="uk-UA"/>
        </w:rPr>
        <w:t>господарську діяльність закладу</w:t>
      </w:r>
      <w:r w:rsidR="00A57167">
        <w:rPr>
          <w:sz w:val="26"/>
          <w:szCs w:val="26"/>
          <w:lang w:val="uk-UA"/>
        </w:rPr>
        <w:t xml:space="preserve"> у випадках та порядку, що визначені  чинним законодавством України</w:t>
      </w:r>
      <w:r>
        <w:rPr>
          <w:sz w:val="26"/>
          <w:szCs w:val="26"/>
          <w:lang w:val="uk-UA"/>
        </w:rPr>
        <w:t>;</w:t>
      </w:r>
      <w:r w:rsidR="00A57167" w:rsidRPr="00A57167">
        <w:rPr>
          <w:sz w:val="26"/>
          <w:szCs w:val="26"/>
          <w:lang w:val="uk-UA"/>
        </w:rPr>
        <w:t xml:space="preserve"> </w:t>
      </w:r>
    </w:p>
    <w:p w:rsidR="003E7D54" w:rsidRPr="00C25A2A" w:rsidRDefault="003E7D54" w:rsidP="003E7D54">
      <w:pPr>
        <w:pStyle w:val="rvps2"/>
        <w:spacing w:before="0" w:beforeAutospacing="0" w:after="0" w:afterAutospacing="0"/>
        <w:ind w:firstLine="709"/>
        <w:jc w:val="both"/>
        <w:rPr>
          <w:sz w:val="26"/>
          <w:szCs w:val="26"/>
          <w:lang w:val="uk-UA"/>
        </w:rPr>
      </w:pPr>
      <w:r w:rsidRPr="004E59AC">
        <w:rPr>
          <w:sz w:val="26"/>
          <w:szCs w:val="26"/>
          <w:lang w:val="uk-UA"/>
        </w:rPr>
        <w:t>- призначає та звільняє керівника закладу у порядку, визначеному чинним законодавством, застосовує до нього заходи дисциплінарних стягнень та інші повноваження, як роботодавця та вирішує питання про встановлення стимулюючих д</w:t>
      </w:r>
      <w:r w:rsidRPr="004E59AC">
        <w:rPr>
          <w:sz w:val="26"/>
          <w:szCs w:val="26"/>
        </w:rPr>
        <w:t>оплат, надбав</w:t>
      </w:r>
      <w:r w:rsidRPr="004E59AC">
        <w:rPr>
          <w:sz w:val="26"/>
          <w:szCs w:val="26"/>
          <w:lang w:val="uk-UA"/>
        </w:rPr>
        <w:t>о</w:t>
      </w:r>
      <w:r w:rsidRPr="004E59AC">
        <w:rPr>
          <w:sz w:val="26"/>
          <w:szCs w:val="26"/>
        </w:rPr>
        <w:t>к, премі</w:t>
      </w:r>
      <w:r w:rsidRPr="004E59AC">
        <w:rPr>
          <w:sz w:val="26"/>
          <w:szCs w:val="26"/>
          <w:lang w:val="uk-UA"/>
        </w:rPr>
        <w:t>й</w:t>
      </w:r>
      <w:r w:rsidRPr="004E59AC">
        <w:rPr>
          <w:sz w:val="26"/>
          <w:szCs w:val="26"/>
        </w:rPr>
        <w:t xml:space="preserve"> </w:t>
      </w:r>
      <w:r w:rsidRPr="004E59AC">
        <w:rPr>
          <w:sz w:val="26"/>
          <w:szCs w:val="26"/>
          <w:lang w:val="uk-UA"/>
        </w:rPr>
        <w:t>керівнику</w:t>
      </w:r>
      <w:r w:rsidRPr="004E59AC">
        <w:rPr>
          <w:sz w:val="26"/>
          <w:szCs w:val="26"/>
        </w:rPr>
        <w:t xml:space="preserve"> закладу</w:t>
      </w:r>
      <w:r w:rsidRPr="004E59AC">
        <w:rPr>
          <w:sz w:val="26"/>
          <w:szCs w:val="26"/>
          <w:lang w:val="uk-UA"/>
        </w:rPr>
        <w:t>.</w:t>
      </w:r>
    </w:p>
    <w:p w:rsidR="00A847BC" w:rsidRPr="00592E9D" w:rsidRDefault="00A57167" w:rsidP="00A57167">
      <w:pPr>
        <w:pStyle w:val="rvps2"/>
        <w:spacing w:before="0" w:beforeAutospacing="0" w:after="0" w:afterAutospacing="0"/>
        <w:ind w:firstLine="709"/>
        <w:jc w:val="both"/>
        <w:rPr>
          <w:sz w:val="26"/>
          <w:szCs w:val="26"/>
          <w:lang w:val="uk-UA"/>
        </w:rPr>
      </w:pPr>
      <w:r w:rsidRPr="00A57167">
        <w:rPr>
          <w:sz w:val="26"/>
          <w:szCs w:val="26"/>
        </w:rPr>
        <w:t xml:space="preserve">- </w:t>
      </w:r>
      <w:r w:rsidRPr="00592E9D">
        <w:rPr>
          <w:sz w:val="26"/>
          <w:szCs w:val="26"/>
          <w:lang w:val="uk-UA"/>
        </w:rPr>
        <w:t>ініціює проведення аудиту</w:t>
      </w:r>
      <w:r w:rsidRPr="00FB1E98">
        <w:rPr>
          <w:sz w:val="26"/>
          <w:szCs w:val="26"/>
          <w:lang w:val="uk-UA"/>
        </w:rPr>
        <w:t xml:space="preserve"> </w:t>
      </w:r>
      <w:r w:rsidR="007519BE">
        <w:rPr>
          <w:sz w:val="26"/>
          <w:szCs w:val="26"/>
          <w:lang w:val="uk-UA"/>
        </w:rPr>
        <w:t>закладу</w:t>
      </w:r>
      <w:r w:rsidRPr="00592E9D">
        <w:rPr>
          <w:sz w:val="26"/>
          <w:szCs w:val="26"/>
          <w:lang w:val="uk-UA"/>
        </w:rPr>
        <w:t xml:space="preserve"> в разі зниження </w:t>
      </w:r>
      <w:r w:rsidR="00B23113">
        <w:rPr>
          <w:sz w:val="26"/>
          <w:szCs w:val="26"/>
          <w:lang w:val="uk-UA"/>
        </w:rPr>
        <w:t xml:space="preserve"> якості освітньої діяльності;</w:t>
      </w:r>
      <w:r w:rsidR="00A847BC">
        <w:rPr>
          <w:sz w:val="26"/>
          <w:szCs w:val="26"/>
          <w:lang w:val="uk-UA"/>
        </w:rPr>
        <w:t xml:space="preserve"> </w:t>
      </w:r>
    </w:p>
    <w:p w:rsidR="003F7AA5" w:rsidRPr="00D77393" w:rsidRDefault="00A57167" w:rsidP="000954AF">
      <w:pPr>
        <w:pStyle w:val="rvps2"/>
        <w:spacing w:before="0" w:beforeAutospacing="0" w:after="0" w:afterAutospacing="0"/>
        <w:ind w:firstLine="709"/>
        <w:jc w:val="both"/>
        <w:rPr>
          <w:sz w:val="26"/>
          <w:szCs w:val="26"/>
          <w:lang w:val="uk-UA"/>
        </w:rPr>
      </w:pPr>
      <w:bookmarkStart w:id="16" w:name="n377"/>
      <w:bookmarkStart w:id="17" w:name="n121"/>
      <w:bookmarkEnd w:id="16"/>
      <w:bookmarkEnd w:id="17"/>
      <w:r>
        <w:rPr>
          <w:sz w:val="26"/>
          <w:szCs w:val="26"/>
          <w:lang w:val="uk-UA"/>
        </w:rPr>
        <w:t>4</w:t>
      </w:r>
      <w:r w:rsidR="003F7AA5" w:rsidRPr="003F7AA5">
        <w:rPr>
          <w:sz w:val="26"/>
          <w:szCs w:val="26"/>
          <w:lang w:val="uk-UA"/>
        </w:rPr>
        <w:t>.3.1</w:t>
      </w:r>
      <w:r w:rsidR="00A47877">
        <w:rPr>
          <w:sz w:val="26"/>
          <w:szCs w:val="26"/>
          <w:lang w:val="uk-UA"/>
        </w:rPr>
        <w:t>2</w:t>
      </w:r>
      <w:r w:rsidR="003F7AA5" w:rsidRPr="003F7AA5">
        <w:rPr>
          <w:sz w:val="26"/>
          <w:szCs w:val="26"/>
          <w:lang w:val="uk-UA"/>
        </w:rPr>
        <w:t xml:space="preserve">. </w:t>
      </w:r>
      <w:r w:rsidR="003F7AA5" w:rsidRPr="00D77393">
        <w:rPr>
          <w:sz w:val="26"/>
          <w:szCs w:val="26"/>
          <w:lang w:val="uk-UA"/>
        </w:rPr>
        <w:t>здійсню</w:t>
      </w:r>
      <w:r w:rsidR="003F7AA5" w:rsidRPr="003F7AA5">
        <w:rPr>
          <w:sz w:val="26"/>
          <w:szCs w:val="26"/>
          <w:lang w:val="uk-UA"/>
        </w:rPr>
        <w:t>є</w:t>
      </w:r>
      <w:r w:rsidR="003F7AA5" w:rsidRPr="00D77393">
        <w:rPr>
          <w:sz w:val="26"/>
          <w:szCs w:val="26"/>
          <w:lang w:val="uk-UA"/>
        </w:rPr>
        <w:t xml:space="preserve"> інші повноваження відповідно до </w:t>
      </w:r>
      <w:hyperlink r:id="rId13" w:tgtFrame="_blank" w:history="1">
        <w:r w:rsidR="003F7AA5" w:rsidRPr="00D77393">
          <w:rPr>
            <w:rStyle w:val="a8"/>
            <w:color w:val="auto"/>
            <w:sz w:val="26"/>
            <w:szCs w:val="26"/>
            <w:u w:val="none"/>
            <w:lang w:val="uk-UA"/>
          </w:rPr>
          <w:t>Конституції України</w:t>
        </w:r>
      </w:hyperlink>
      <w:r w:rsidR="003F7AA5" w:rsidRPr="00D77393">
        <w:rPr>
          <w:sz w:val="26"/>
          <w:szCs w:val="26"/>
          <w:lang w:val="uk-UA"/>
        </w:rPr>
        <w:t xml:space="preserve">,  законів України </w:t>
      </w:r>
      <w:hyperlink r:id="rId14" w:tgtFrame="_blank" w:history="1">
        <w:r w:rsidR="003F7AA5" w:rsidRPr="00D77393">
          <w:rPr>
            <w:rStyle w:val="a8"/>
            <w:color w:val="auto"/>
            <w:sz w:val="26"/>
            <w:szCs w:val="26"/>
            <w:u w:val="none"/>
            <w:lang w:val="uk-UA"/>
          </w:rPr>
          <w:t>"Про місцеве самоврядування в Україні"</w:t>
        </w:r>
      </w:hyperlink>
      <w:r w:rsidR="003F7AA5" w:rsidRPr="00D77393">
        <w:rPr>
          <w:sz w:val="26"/>
          <w:szCs w:val="26"/>
          <w:lang w:val="uk-UA"/>
        </w:rPr>
        <w:t xml:space="preserve">, </w:t>
      </w:r>
      <w:hyperlink r:id="rId15" w:tgtFrame="_blank" w:history="1">
        <w:r w:rsidR="003F7AA5" w:rsidRPr="00D77393">
          <w:rPr>
            <w:rStyle w:val="a8"/>
            <w:color w:val="auto"/>
            <w:sz w:val="26"/>
            <w:szCs w:val="26"/>
            <w:u w:val="none"/>
            <w:lang w:val="uk-UA"/>
          </w:rPr>
          <w:t>"Про освіту"</w:t>
        </w:r>
      </w:hyperlink>
      <w:r w:rsidR="00F846E5">
        <w:rPr>
          <w:sz w:val="26"/>
          <w:szCs w:val="26"/>
          <w:lang w:val="uk-UA"/>
        </w:rPr>
        <w:t xml:space="preserve">, </w:t>
      </w:r>
      <w:hyperlink r:id="rId16" w:tgtFrame="_blank" w:history="1">
        <w:r w:rsidR="00F846E5" w:rsidRPr="00D77393">
          <w:rPr>
            <w:rStyle w:val="a8"/>
            <w:color w:val="auto"/>
            <w:sz w:val="26"/>
            <w:szCs w:val="26"/>
            <w:u w:val="none"/>
            <w:lang w:val="uk-UA"/>
          </w:rPr>
          <w:t xml:space="preserve">"Про </w:t>
        </w:r>
        <w:r w:rsidR="00F846E5">
          <w:rPr>
            <w:rStyle w:val="a8"/>
            <w:color w:val="auto"/>
            <w:sz w:val="26"/>
            <w:szCs w:val="26"/>
            <w:u w:val="none"/>
            <w:lang w:val="uk-UA"/>
          </w:rPr>
          <w:t xml:space="preserve">позашкільну </w:t>
        </w:r>
        <w:r w:rsidR="00F846E5" w:rsidRPr="00D77393">
          <w:rPr>
            <w:rStyle w:val="a8"/>
            <w:color w:val="auto"/>
            <w:sz w:val="26"/>
            <w:szCs w:val="26"/>
            <w:u w:val="none"/>
            <w:lang w:val="uk-UA"/>
          </w:rPr>
          <w:t>освіту"</w:t>
        </w:r>
      </w:hyperlink>
      <w:r w:rsidR="00F846E5">
        <w:rPr>
          <w:lang w:val="uk-UA"/>
        </w:rPr>
        <w:t xml:space="preserve"> </w:t>
      </w:r>
      <w:r w:rsidR="00F846E5" w:rsidRPr="00F846E5">
        <w:rPr>
          <w:sz w:val="26"/>
          <w:szCs w:val="26"/>
          <w:lang w:val="uk-UA"/>
        </w:rPr>
        <w:t>тощо</w:t>
      </w:r>
      <w:r w:rsidR="003E7D54">
        <w:rPr>
          <w:sz w:val="26"/>
          <w:szCs w:val="26"/>
          <w:lang w:val="uk-UA"/>
        </w:rPr>
        <w:t>.</w:t>
      </w:r>
    </w:p>
    <w:p w:rsidR="00465F1D" w:rsidRDefault="00465F1D" w:rsidP="00EE2842">
      <w:pPr>
        <w:pStyle w:val="tjbmf"/>
        <w:spacing w:before="0" w:beforeAutospacing="0" w:after="0" w:afterAutospacing="0"/>
        <w:jc w:val="both"/>
        <w:rPr>
          <w:sz w:val="26"/>
          <w:szCs w:val="26"/>
          <w:lang w:val="uk-UA"/>
        </w:rPr>
      </w:pPr>
    </w:p>
    <w:p w:rsidR="00E41BC8" w:rsidRPr="00CD6A64" w:rsidRDefault="00A57167" w:rsidP="002C72E2">
      <w:pPr>
        <w:pStyle w:val="tjbmf"/>
        <w:spacing w:before="0" w:beforeAutospacing="0" w:after="0" w:afterAutospacing="0"/>
        <w:ind w:firstLine="709"/>
        <w:jc w:val="both"/>
        <w:rPr>
          <w:b/>
          <w:sz w:val="26"/>
          <w:szCs w:val="26"/>
          <w:lang w:val="uk-UA"/>
        </w:rPr>
      </w:pPr>
      <w:r w:rsidRPr="00CD6A64">
        <w:rPr>
          <w:b/>
          <w:sz w:val="26"/>
          <w:szCs w:val="26"/>
          <w:lang w:val="uk-UA"/>
        </w:rPr>
        <w:t>4</w:t>
      </w:r>
      <w:r w:rsidR="000B426E" w:rsidRPr="00CD6A64">
        <w:rPr>
          <w:b/>
          <w:sz w:val="26"/>
          <w:szCs w:val="26"/>
        </w:rPr>
        <w:t>.</w:t>
      </w:r>
      <w:r w:rsidRPr="00CD6A64">
        <w:rPr>
          <w:b/>
          <w:sz w:val="26"/>
          <w:szCs w:val="26"/>
          <w:lang w:val="uk-UA"/>
        </w:rPr>
        <w:t>4</w:t>
      </w:r>
      <w:r w:rsidR="00E41BC8" w:rsidRPr="00CD6A64">
        <w:rPr>
          <w:b/>
          <w:sz w:val="26"/>
          <w:szCs w:val="26"/>
          <w:lang w:val="uk-UA"/>
        </w:rPr>
        <w:t>.</w:t>
      </w:r>
      <w:r w:rsidR="000B426E" w:rsidRPr="00CD6A64">
        <w:rPr>
          <w:b/>
          <w:sz w:val="26"/>
          <w:szCs w:val="26"/>
        </w:rPr>
        <w:t xml:space="preserve"> Безпосереднє управління </w:t>
      </w:r>
      <w:r w:rsidR="00712DC5" w:rsidRPr="00CD6A64">
        <w:rPr>
          <w:b/>
          <w:sz w:val="26"/>
          <w:szCs w:val="26"/>
          <w:lang w:val="uk-UA"/>
        </w:rPr>
        <w:t>закладом</w:t>
      </w:r>
      <w:r w:rsidR="000B426E" w:rsidRPr="00CD6A64">
        <w:rPr>
          <w:b/>
          <w:sz w:val="26"/>
          <w:szCs w:val="26"/>
        </w:rPr>
        <w:t xml:space="preserve"> здійснює </w:t>
      </w:r>
      <w:r w:rsidR="00712DC5" w:rsidRPr="00CD6A64">
        <w:rPr>
          <w:b/>
          <w:sz w:val="26"/>
          <w:szCs w:val="26"/>
          <w:lang w:val="uk-UA"/>
        </w:rPr>
        <w:t xml:space="preserve">його </w:t>
      </w:r>
      <w:r w:rsidR="000B426E" w:rsidRPr="00CD6A64">
        <w:rPr>
          <w:b/>
          <w:sz w:val="26"/>
          <w:szCs w:val="26"/>
        </w:rPr>
        <w:t xml:space="preserve">керівник - </w:t>
      </w:r>
      <w:r w:rsidR="000B426E" w:rsidRPr="00CD6A64">
        <w:rPr>
          <w:b/>
          <w:sz w:val="26"/>
          <w:szCs w:val="26"/>
          <w:u w:val="single"/>
        </w:rPr>
        <w:t>директор</w:t>
      </w:r>
      <w:r w:rsidR="000B426E" w:rsidRPr="00CD6A64">
        <w:rPr>
          <w:b/>
          <w:sz w:val="26"/>
          <w:szCs w:val="26"/>
        </w:rPr>
        <w:t xml:space="preserve">. </w:t>
      </w:r>
    </w:p>
    <w:p w:rsidR="000B426E" w:rsidRPr="00E41BC8" w:rsidRDefault="00A57167" w:rsidP="00E41BC8">
      <w:pPr>
        <w:pStyle w:val="tjbmf"/>
        <w:spacing w:before="0" w:beforeAutospacing="0" w:after="0" w:afterAutospacing="0"/>
        <w:ind w:firstLine="709"/>
        <w:jc w:val="both"/>
        <w:rPr>
          <w:sz w:val="26"/>
          <w:szCs w:val="26"/>
          <w:lang w:val="uk-UA"/>
        </w:rPr>
      </w:pPr>
      <w:r>
        <w:rPr>
          <w:sz w:val="26"/>
          <w:szCs w:val="26"/>
          <w:lang w:val="uk-UA"/>
        </w:rPr>
        <w:t>4.5</w:t>
      </w:r>
      <w:r w:rsidR="00947E21">
        <w:rPr>
          <w:sz w:val="26"/>
          <w:szCs w:val="26"/>
          <w:lang w:val="uk-UA"/>
        </w:rPr>
        <w:t xml:space="preserve">. </w:t>
      </w:r>
      <w:r w:rsidR="000B426E" w:rsidRPr="00FB1E98">
        <w:rPr>
          <w:sz w:val="26"/>
          <w:szCs w:val="26"/>
        </w:rPr>
        <w:t>Директор забезпечує освітню, фінансово-господарську та і</w:t>
      </w:r>
      <w:r w:rsidR="007B23D6" w:rsidRPr="00FB1E98">
        <w:rPr>
          <w:sz w:val="26"/>
          <w:szCs w:val="26"/>
        </w:rPr>
        <w:t xml:space="preserve">ншу діяльність </w:t>
      </w:r>
      <w:r w:rsidR="00712DC5">
        <w:rPr>
          <w:sz w:val="26"/>
          <w:szCs w:val="26"/>
          <w:lang w:val="uk-UA"/>
        </w:rPr>
        <w:t>закладу</w:t>
      </w:r>
      <w:r w:rsidR="000B426E" w:rsidRPr="00FB1E98">
        <w:rPr>
          <w:sz w:val="26"/>
          <w:szCs w:val="26"/>
        </w:rPr>
        <w:t>.</w:t>
      </w:r>
    </w:p>
    <w:p w:rsidR="000B426E" w:rsidRPr="00FB1E98" w:rsidRDefault="00A57167" w:rsidP="00E41BC8">
      <w:pPr>
        <w:pStyle w:val="tjbmf"/>
        <w:spacing w:before="0" w:beforeAutospacing="0" w:after="0" w:afterAutospacing="0"/>
        <w:ind w:firstLine="709"/>
        <w:jc w:val="both"/>
        <w:rPr>
          <w:sz w:val="26"/>
          <w:szCs w:val="26"/>
        </w:rPr>
      </w:pPr>
      <w:r>
        <w:rPr>
          <w:sz w:val="26"/>
          <w:szCs w:val="26"/>
          <w:lang w:val="uk-UA"/>
        </w:rPr>
        <w:t>4</w:t>
      </w:r>
      <w:r w:rsidR="00E41BC8">
        <w:rPr>
          <w:sz w:val="26"/>
          <w:szCs w:val="26"/>
          <w:lang w:val="uk-UA"/>
        </w:rPr>
        <w:t>.</w:t>
      </w:r>
      <w:r>
        <w:rPr>
          <w:sz w:val="26"/>
          <w:szCs w:val="26"/>
          <w:lang w:val="uk-UA"/>
        </w:rPr>
        <w:t>6</w:t>
      </w:r>
      <w:r w:rsidR="00E41BC8">
        <w:rPr>
          <w:sz w:val="26"/>
          <w:szCs w:val="26"/>
          <w:lang w:val="uk-UA"/>
        </w:rPr>
        <w:t xml:space="preserve">. </w:t>
      </w:r>
      <w:r w:rsidR="000B426E" w:rsidRPr="00FB1E98">
        <w:rPr>
          <w:sz w:val="26"/>
          <w:szCs w:val="26"/>
        </w:rPr>
        <w:t xml:space="preserve">Директор представляє </w:t>
      </w:r>
      <w:r w:rsidR="00712DC5">
        <w:rPr>
          <w:sz w:val="26"/>
          <w:szCs w:val="26"/>
          <w:lang w:val="uk-UA"/>
        </w:rPr>
        <w:t>заклад</w:t>
      </w:r>
      <w:r w:rsidR="000B426E" w:rsidRPr="00FB1E98">
        <w:rPr>
          <w:sz w:val="26"/>
          <w:szCs w:val="26"/>
        </w:rPr>
        <w:t xml:space="preserve"> </w:t>
      </w:r>
      <w:proofErr w:type="gramStart"/>
      <w:r w:rsidR="000B426E" w:rsidRPr="00FB1E98">
        <w:rPr>
          <w:sz w:val="26"/>
          <w:szCs w:val="26"/>
        </w:rPr>
        <w:t>у</w:t>
      </w:r>
      <w:proofErr w:type="gramEnd"/>
      <w:r w:rsidR="000B426E" w:rsidRPr="00FB1E98">
        <w:rPr>
          <w:sz w:val="26"/>
          <w:szCs w:val="26"/>
        </w:rPr>
        <w:t xml:space="preserve">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законом та </w:t>
      </w:r>
      <w:r w:rsidR="00E41BC8">
        <w:rPr>
          <w:sz w:val="26"/>
          <w:szCs w:val="26"/>
          <w:lang w:val="uk-UA"/>
        </w:rPr>
        <w:t>цим С</w:t>
      </w:r>
      <w:r w:rsidR="000B426E" w:rsidRPr="00FB1E98">
        <w:rPr>
          <w:sz w:val="26"/>
          <w:szCs w:val="26"/>
        </w:rPr>
        <w:t>татутом.</w:t>
      </w:r>
    </w:p>
    <w:p w:rsidR="005A539E" w:rsidRDefault="00A57167" w:rsidP="005A539E">
      <w:pPr>
        <w:pStyle w:val="tjbmf"/>
        <w:spacing w:before="0" w:beforeAutospacing="0" w:after="0" w:afterAutospacing="0"/>
        <w:ind w:firstLine="709"/>
        <w:jc w:val="both"/>
        <w:rPr>
          <w:sz w:val="26"/>
          <w:szCs w:val="26"/>
          <w:lang w:val="uk-UA"/>
        </w:rPr>
      </w:pPr>
      <w:r w:rsidRPr="00462415">
        <w:rPr>
          <w:sz w:val="26"/>
          <w:szCs w:val="26"/>
          <w:lang w:val="uk-UA"/>
        </w:rPr>
        <w:t>4.7</w:t>
      </w:r>
      <w:r w:rsidR="00E41BC8" w:rsidRPr="00462415">
        <w:rPr>
          <w:sz w:val="26"/>
          <w:szCs w:val="26"/>
          <w:lang w:val="uk-UA"/>
        </w:rPr>
        <w:t xml:space="preserve">. </w:t>
      </w:r>
      <w:proofErr w:type="gramStart"/>
      <w:r w:rsidR="005A539E" w:rsidRPr="004E59AC">
        <w:rPr>
          <w:sz w:val="26"/>
          <w:szCs w:val="26"/>
        </w:rPr>
        <w:t xml:space="preserve">Директор призначається </w:t>
      </w:r>
      <w:r w:rsidR="005A539E" w:rsidRPr="004E59AC">
        <w:rPr>
          <w:sz w:val="26"/>
          <w:szCs w:val="26"/>
          <w:lang w:val="uk-UA"/>
        </w:rPr>
        <w:t xml:space="preserve">уповноваженим </w:t>
      </w:r>
      <w:r w:rsidR="005A539E" w:rsidRPr="004E59AC">
        <w:rPr>
          <w:sz w:val="26"/>
          <w:szCs w:val="26"/>
        </w:rPr>
        <w:t xml:space="preserve">засновником </w:t>
      </w:r>
      <w:r w:rsidR="005A539E" w:rsidRPr="004E59AC">
        <w:rPr>
          <w:sz w:val="26"/>
          <w:szCs w:val="26"/>
          <w:lang w:val="uk-UA"/>
        </w:rPr>
        <w:t xml:space="preserve">органом </w:t>
      </w:r>
      <w:r w:rsidR="005A539E" w:rsidRPr="004E59AC">
        <w:rPr>
          <w:sz w:val="26"/>
          <w:szCs w:val="26"/>
        </w:rPr>
        <w:t xml:space="preserve">з числа претендентів, </w:t>
      </w:r>
      <w:r w:rsidR="005A539E">
        <w:rPr>
          <w:rStyle w:val="rvts0"/>
          <w:sz w:val="26"/>
          <w:szCs w:val="26"/>
        </w:rPr>
        <w:t>як</w:t>
      </w:r>
      <w:r w:rsidR="005A539E">
        <w:rPr>
          <w:rStyle w:val="rvts0"/>
          <w:sz w:val="26"/>
          <w:szCs w:val="26"/>
          <w:lang w:val="uk-UA"/>
        </w:rPr>
        <w:t>і</w:t>
      </w:r>
      <w:r w:rsidR="005A539E" w:rsidRPr="00343EEC">
        <w:rPr>
          <w:rStyle w:val="rvts0"/>
          <w:sz w:val="26"/>
          <w:szCs w:val="26"/>
        </w:rPr>
        <w:t xml:space="preserve"> є громадянин</w:t>
      </w:r>
      <w:r w:rsidR="005A539E">
        <w:rPr>
          <w:rStyle w:val="rvts0"/>
          <w:sz w:val="26"/>
          <w:szCs w:val="26"/>
          <w:lang w:val="uk-UA"/>
        </w:rPr>
        <w:t>ами</w:t>
      </w:r>
      <w:r w:rsidR="005A539E">
        <w:rPr>
          <w:rStyle w:val="rvts0"/>
          <w:sz w:val="26"/>
          <w:szCs w:val="26"/>
        </w:rPr>
        <w:t xml:space="preserve"> України,</w:t>
      </w:r>
      <w:r w:rsidR="005A539E">
        <w:rPr>
          <w:rStyle w:val="rvts0"/>
          <w:sz w:val="26"/>
          <w:szCs w:val="26"/>
          <w:lang w:val="uk-UA"/>
        </w:rPr>
        <w:t xml:space="preserve"> вільно володіють державною мовою, </w:t>
      </w:r>
      <w:r w:rsidR="005A539E">
        <w:rPr>
          <w:rStyle w:val="rvts0"/>
          <w:sz w:val="26"/>
          <w:szCs w:val="26"/>
        </w:rPr>
        <w:t xml:space="preserve"> ма</w:t>
      </w:r>
      <w:r w:rsidR="005A539E">
        <w:rPr>
          <w:rStyle w:val="rvts0"/>
          <w:sz w:val="26"/>
          <w:szCs w:val="26"/>
          <w:lang w:val="uk-UA"/>
        </w:rPr>
        <w:t>ють</w:t>
      </w:r>
      <w:r w:rsidR="005A539E" w:rsidRPr="00343EEC">
        <w:rPr>
          <w:rStyle w:val="rvts0"/>
          <w:sz w:val="26"/>
          <w:szCs w:val="26"/>
        </w:rPr>
        <w:t xml:space="preserve">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r w:rsidR="005A539E" w:rsidRPr="00343EEC">
        <w:rPr>
          <w:rStyle w:val="rvts0"/>
          <w:sz w:val="26"/>
          <w:szCs w:val="26"/>
          <w:lang w:val="uk-UA"/>
        </w:rPr>
        <w:t>.</w:t>
      </w:r>
      <w:r w:rsidR="005A539E" w:rsidRPr="00343EEC">
        <w:rPr>
          <w:sz w:val="26"/>
          <w:szCs w:val="26"/>
          <w:lang w:val="uk-UA"/>
        </w:rPr>
        <w:t xml:space="preserve"> </w:t>
      </w:r>
      <w:proofErr w:type="gramEnd"/>
    </w:p>
    <w:p w:rsidR="005A539E" w:rsidRPr="00343EEC" w:rsidRDefault="005A539E" w:rsidP="005A539E">
      <w:pPr>
        <w:pStyle w:val="tjbmf"/>
        <w:spacing w:before="0" w:beforeAutospacing="0" w:after="0" w:afterAutospacing="0"/>
        <w:ind w:firstLine="709"/>
        <w:jc w:val="both"/>
        <w:rPr>
          <w:sz w:val="26"/>
          <w:szCs w:val="26"/>
          <w:lang w:val="uk-UA"/>
        </w:rPr>
      </w:pPr>
      <w:r w:rsidRPr="00343EEC">
        <w:rPr>
          <w:rStyle w:val="rvts0"/>
          <w:sz w:val="26"/>
          <w:szCs w:val="26"/>
        </w:rPr>
        <w:t xml:space="preserve">Додаткові кваліфікаційні вимоги до директора та порядок його обрання (призначення) визначаються </w:t>
      </w:r>
      <w:hyperlink r:id="rId17" w:tgtFrame="_blank" w:history="1">
        <w:r w:rsidRPr="00343EEC">
          <w:rPr>
            <w:rStyle w:val="a8"/>
            <w:color w:val="auto"/>
            <w:sz w:val="26"/>
            <w:szCs w:val="26"/>
            <w:u w:val="none"/>
          </w:rPr>
          <w:t>Законом України</w:t>
        </w:r>
      </w:hyperlink>
      <w:r w:rsidRPr="00343EEC">
        <w:rPr>
          <w:rStyle w:val="rvts0"/>
          <w:sz w:val="26"/>
          <w:szCs w:val="26"/>
        </w:rPr>
        <w:t xml:space="preserve"> «Про позашкільну освіту»</w:t>
      </w:r>
      <w:r w:rsidRPr="00343EEC">
        <w:rPr>
          <w:sz w:val="26"/>
          <w:szCs w:val="26"/>
          <w:lang w:val="uk-UA"/>
        </w:rPr>
        <w:t>.</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w:t>
      </w:r>
      <w:r w:rsidR="000B426E" w:rsidRPr="00FB1E98">
        <w:rPr>
          <w:sz w:val="26"/>
          <w:szCs w:val="26"/>
        </w:rPr>
        <w:t>Директор в межах наданих йому повноважень:</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 xml:space="preserve">1. </w:t>
      </w:r>
      <w:r w:rsidR="000B426E" w:rsidRPr="00FB1E98">
        <w:rPr>
          <w:sz w:val="26"/>
          <w:szCs w:val="26"/>
        </w:rPr>
        <w:t>о</w:t>
      </w:r>
      <w:r w:rsidR="007B23D6" w:rsidRPr="00FB1E98">
        <w:rPr>
          <w:sz w:val="26"/>
          <w:szCs w:val="26"/>
        </w:rPr>
        <w:t>рганізовує діяльність</w:t>
      </w:r>
      <w:r w:rsidR="000B426E" w:rsidRPr="00FB1E98">
        <w:rPr>
          <w:sz w:val="26"/>
          <w:szCs w:val="26"/>
        </w:rPr>
        <w:t xml:space="preserve"> </w:t>
      </w:r>
      <w:r w:rsidR="00712DC5">
        <w:rPr>
          <w:sz w:val="26"/>
          <w:szCs w:val="26"/>
          <w:lang w:val="uk-UA"/>
        </w:rPr>
        <w:t>закладу</w:t>
      </w:r>
      <w:r w:rsidR="000B426E" w:rsidRPr="00FB1E98">
        <w:rPr>
          <w:sz w:val="26"/>
          <w:szCs w:val="26"/>
        </w:rPr>
        <w:t>;</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 xml:space="preserve">.2. </w:t>
      </w:r>
      <w:r w:rsidR="000B426E" w:rsidRPr="00FB1E98">
        <w:rPr>
          <w:sz w:val="26"/>
          <w:szCs w:val="26"/>
        </w:rPr>
        <w:t xml:space="preserve">вирішує питання фінансово-господарської діяльності </w:t>
      </w:r>
      <w:r w:rsidR="007C7B54">
        <w:rPr>
          <w:sz w:val="26"/>
          <w:szCs w:val="26"/>
          <w:lang w:val="uk-UA"/>
        </w:rPr>
        <w:t>закладу</w:t>
      </w:r>
      <w:r w:rsidR="000B426E" w:rsidRPr="00FB1E98">
        <w:rPr>
          <w:sz w:val="26"/>
          <w:szCs w:val="26"/>
        </w:rPr>
        <w:t>;</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 xml:space="preserve">.3. </w:t>
      </w:r>
      <w:r w:rsidR="000B426E" w:rsidRPr="00FB1E98">
        <w:rPr>
          <w:sz w:val="26"/>
          <w:szCs w:val="26"/>
        </w:rPr>
        <w:t>забезпечує організацію освітнього процесу та здійснення контролю за виконанням освітніх програм;</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 xml:space="preserve">.4. </w:t>
      </w:r>
      <w:r w:rsidR="000B426E" w:rsidRPr="00FB1E98">
        <w:rPr>
          <w:sz w:val="26"/>
          <w:szCs w:val="26"/>
        </w:rPr>
        <w:t>забезпечує функціонування внутрішньої системи забезпечення якості освіти;</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 xml:space="preserve">.5. </w:t>
      </w:r>
      <w:r w:rsidR="000B426E" w:rsidRPr="00476DC6">
        <w:rPr>
          <w:sz w:val="26"/>
          <w:szCs w:val="26"/>
        </w:rPr>
        <w:t>укладає договори про надання освітніх послуг із здобувачами або їх законними представниками;</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 xml:space="preserve">.6. </w:t>
      </w:r>
      <w:r w:rsidR="000B426E" w:rsidRPr="00FB1E98">
        <w:rPr>
          <w:sz w:val="26"/>
          <w:szCs w:val="26"/>
        </w:rPr>
        <w:t>забезпечує умови для здійснення дієвого та відкритого громадського контролю за ді</w:t>
      </w:r>
      <w:r w:rsidR="007B23D6" w:rsidRPr="00FB1E98">
        <w:rPr>
          <w:sz w:val="26"/>
          <w:szCs w:val="26"/>
        </w:rPr>
        <w:t xml:space="preserve">яльністю </w:t>
      </w:r>
      <w:r w:rsidR="00712DC5">
        <w:rPr>
          <w:sz w:val="26"/>
          <w:szCs w:val="26"/>
          <w:lang w:val="uk-UA"/>
        </w:rPr>
        <w:t>закладу</w:t>
      </w:r>
      <w:r w:rsidR="000B426E" w:rsidRPr="00FB1E98">
        <w:rPr>
          <w:sz w:val="26"/>
          <w:szCs w:val="26"/>
        </w:rPr>
        <w:t>;</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lastRenderedPageBreak/>
        <w:t>4.8</w:t>
      </w:r>
      <w:r w:rsidR="007E3D8D">
        <w:rPr>
          <w:sz w:val="26"/>
          <w:szCs w:val="26"/>
          <w:lang w:val="uk-UA"/>
        </w:rPr>
        <w:t xml:space="preserve">.7. </w:t>
      </w:r>
      <w:r w:rsidR="000B426E" w:rsidRPr="00FB1E98">
        <w:rPr>
          <w:sz w:val="26"/>
          <w:szCs w:val="26"/>
        </w:rPr>
        <w:t>здійс</w:t>
      </w:r>
      <w:r w:rsidR="007B23D6" w:rsidRPr="00FB1E98">
        <w:rPr>
          <w:sz w:val="26"/>
          <w:szCs w:val="26"/>
        </w:rPr>
        <w:t xml:space="preserve">нює кадрову політику </w:t>
      </w:r>
      <w:r w:rsidR="00712DC5">
        <w:rPr>
          <w:sz w:val="26"/>
          <w:szCs w:val="26"/>
          <w:lang w:val="uk-UA"/>
        </w:rPr>
        <w:t>закладу</w:t>
      </w:r>
      <w:r w:rsidR="000B426E" w:rsidRPr="00FB1E98">
        <w:rPr>
          <w:sz w:val="26"/>
          <w:szCs w:val="26"/>
        </w:rPr>
        <w:t>, призначає на посади та звільняє з посад заступників директора, педагогічних та інших працівникі</w:t>
      </w:r>
      <w:proofErr w:type="gramStart"/>
      <w:r w:rsidR="000B426E" w:rsidRPr="00FB1E98">
        <w:rPr>
          <w:sz w:val="26"/>
          <w:szCs w:val="26"/>
        </w:rPr>
        <w:t>в</w:t>
      </w:r>
      <w:proofErr w:type="gramEnd"/>
      <w:r w:rsidR="000B426E" w:rsidRPr="00FB1E98">
        <w:rPr>
          <w:sz w:val="26"/>
          <w:szCs w:val="26"/>
        </w:rPr>
        <w:t xml:space="preserve"> </w:t>
      </w:r>
      <w:r w:rsidR="00712DC5">
        <w:rPr>
          <w:sz w:val="26"/>
          <w:szCs w:val="26"/>
          <w:lang w:val="uk-UA"/>
        </w:rPr>
        <w:t>закладу</w:t>
      </w:r>
      <w:r w:rsidR="000B426E" w:rsidRPr="00FB1E98">
        <w:rPr>
          <w:sz w:val="26"/>
          <w:szCs w:val="26"/>
        </w:rPr>
        <w:t>, визначає їх функціональні обов'язки;</w:t>
      </w:r>
    </w:p>
    <w:p w:rsidR="000B426E" w:rsidRPr="00FB1E98" w:rsidRDefault="000A0FDF" w:rsidP="007E3D8D">
      <w:pPr>
        <w:pStyle w:val="tjbmf"/>
        <w:spacing w:before="0" w:beforeAutospacing="0" w:after="0" w:afterAutospacing="0"/>
        <w:ind w:firstLine="709"/>
        <w:jc w:val="both"/>
        <w:rPr>
          <w:sz w:val="26"/>
          <w:szCs w:val="26"/>
        </w:rPr>
      </w:pPr>
      <w:r>
        <w:rPr>
          <w:sz w:val="26"/>
          <w:szCs w:val="26"/>
          <w:lang w:val="uk-UA"/>
        </w:rPr>
        <w:t>4.8</w:t>
      </w:r>
      <w:r w:rsidR="00E52B5A">
        <w:rPr>
          <w:sz w:val="26"/>
          <w:szCs w:val="26"/>
          <w:lang w:val="uk-UA"/>
        </w:rPr>
        <w:t>.8</w:t>
      </w:r>
      <w:r w:rsidR="007E3D8D">
        <w:rPr>
          <w:sz w:val="26"/>
          <w:szCs w:val="26"/>
          <w:lang w:val="uk-UA"/>
        </w:rPr>
        <w:t xml:space="preserve">. </w:t>
      </w:r>
      <w:r w:rsidR="000B426E" w:rsidRPr="00FB1E98">
        <w:rPr>
          <w:sz w:val="26"/>
          <w:szCs w:val="26"/>
        </w:rPr>
        <w:t xml:space="preserve">затверджує план прийому до </w:t>
      </w:r>
      <w:r w:rsidR="00712DC5">
        <w:rPr>
          <w:sz w:val="26"/>
          <w:szCs w:val="26"/>
          <w:lang w:val="uk-UA"/>
        </w:rPr>
        <w:t>закладу</w:t>
      </w:r>
      <w:r w:rsidR="000B426E" w:rsidRPr="00FB1E98">
        <w:rPr>
          <w:sz w:val="26"/>
          <w:szCs w:val="26"/>
        </w:rPr>
        <w:t xml:space="preserve"> на відповідний </w:t>
      </w:r>
      <w:proofErr w:type="gramStart"/>
      <w:r w:rsidR="000B426E" w:rsidRPr="00FB1E98">
        <w:rPr>
          <w:sz w:val="26"/>
          <w:szCs w:val="26"/>
        </w:rPr>
        <w:t>р</w:t>
      </w:r>
      <w:proofErr w:type="gramEnd"/>
      <w:r w:rsidR="000B426E" w:rsidRPr="00FB1E98">
        <w:rPr>
          <w:sz w:val="26"/>
          <w:szCs w:val="26"/>
        </w:rPr>
        <w:t>ік;</w:t>
      </w:r>
    </w:p>
    <w:p w:rsidR="000B426E" w:rsidRPr="007C7B54" w:rsidRDefault="00BD298B" w:rsidP="007E3D8D">
      <w:pPr>
        <w:pStyle w:val="tjbmf"/>
        <w:spacing w:before="0" w:beforeAutospacing="0" w:after="0" w:afterAutospacing="0"/>
        <w:ind w:firstLine="709"/>
        <w:jc w:val="both"/>
        <w:rPr>
          <w:sz w:val="26"/>
          <w:szCs w:val="26"/>
        </w:rPr>
      </w:pPr>
      <w:r>
        <w:rPr>
          <w:sz w:val="26"/>
          <w:szCs w:val="26"/>
          <w:lang w:val="uk-UA"/>
        </w:rPr>
        <w:t>4.8</w:t>
      </w:r>
      <w:r w:rsidR="004B1D1C">
        <w:rPr>
          <w:sz w:val="26"/>
          <w:szCs w:val="26"/>
          <w:lang w:val="uk-UA"/>
        </w:rPr>
        <w:t>.9</w:t>
      </w:r>
      <w:r w:rsidR="007E3D8D" w:rsidRPr="007C7B54">
        <w:rPr>
          <w:sz w:val="26"/>
          <w:szCs w:val="26"/>
          <w:lang w:val="uk-UA"/>
        </w:rPr>
        <w:t xml:space="preserve">. </w:t>
      </w:r>
      <w:r w:rsidR="000B426E" w:rsidRPr="007C7B54">
        <w:rPr>
          <w:sz w:val="26"/>
          <w:szCs w:val="26"/>
        </w:rPr>
        <w:t>встановлює розміри плати за навчання</w:t>
      </w:r>
      <w:r>
        <w:rPr>
          <w:sz w:val="26"/>
          <w:szCs w:val="26"/>
          <w:lang w:val="uk-UA"/>
        </w:rPr>
        <w:t xml:space="preserve">, за погодженням з Уповноваженим органом, </w:t>
      </w:r>
      <w:r w:rsidR="000B426E" w:rsidRPr="007C7B54">
        <w:rPr>
          <w:sz w:val="26"/>
          <w:szCs w:val="26"/>
        </w:rPr>
        <w:t xml:space="preserve"> </w:t>
      </w:r>
      <w:proofErr w:type="gramStart"/>
      <w:r w:rsidR="000B426E" w:rsidRPr="007C7B54">
        <w:rPr>
          <w:sz w:val="26"/>
          <w:szCs w:val="26"/>
        </w:rPr>
        <w:t>в</w:t>
      </w:r>
      <w:proofErr w:type="gramEnd"/>
      <w:r w:rsidR="000B426E" w:rsidRPr="007C7B54">
        <w:rPr>
          <w:sz w:val="26"/>
          <w:szCs w:val="26"/>
        </w:rPr>
        <w:t xml:space="preserve"> порядку, визначеному законодавством;</w:t>
      </w:r>
    </w:p>
    <w:p w:rsidR="000B426E" w:rsidRPr="00FB1E98" w:rsidRDefault="00BD298B"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 xml:space="preserve">.10. </w:t>
      </w:r>
      <w:r w:rsidR="000B426E" w:rsidRPr="00FB1E98">
        <w:rPr>
          <w:sz w:val="26"/>
          <w:szCs w:val="26"/>
        </w:rPr>
        <w:t xml:space="preserve">видає </w:t>
      </w:r>
      <w:proofErr w:type="gramStart"/>
      <w:r w:rsidR="000B426E" w:rsidRPr="00FB1E98">
        <w:rPr>
          <w:sz w:val="26"/>
          <w:szCs w:val="26"/>
        </w:rPr>
        <w:t>у</w:t>
      </w:r>
      <w:proofErr w:type="gramEnd"/>
      <w:r w:rsidR="000B426E" w:rsidRPr="00FB1E98">
        <w:rPr>
          <w:sz w:val="26"/>
          <w:szCs w:val="26"/>
        </w:rPr>
        <w:t xml:space="preserve"> межах своєї компетенції накази та розпорядження і контролює їх виконання;</w:t>
      </w:r>
    </w:p>
    <w:p w:rsidR="000B426E" w:rsidRPr="00FB1E98" w:rsidRDefault="00BD298B" w:rsidP="007E3D8D">
      <w:pPr>
        <w:pStyle w:val="tjbmf"/>
        <w:spacing w:before="0" w:beforeAutospacing="0" w:after="0" w:afterAutospacing="0"/>
        <w:ind w:firstLine="709"/>
        <w:jc w:val="both"/>
        <w:rPr>
          <w:sz w:val="26"/>
          <w:szCs w:val="26"/>
        </w:rPr>
      </w:pPr>
      <w:r>
        <w:rPr>
          <w:sz w:val="26"/>
          <w:szCs w:val="26"/>
          <w:lang w:val="uk-UA"/>
        </w:rPr>
        <w:t>4.8</w:t>
      </w:r>
      <w:r w:rsidR="007E3D8D">
        <w:rPr>
          <w:sz w:val="26"/>
          <w:szCs w:val="26"/>
          <w:lang w:val="uk-UA"/>
        </w:rPr>
        <w:t xml:space="preserve">.11. </w:t>
      </w:r>
      <w:r w:rsidR="000B426E" w:rsidRPr="00FB1E98">
        <w:rPr>
          <w:sz w:val="26"/>
          <w:szCs w:val="26"/>
        </w:rPr>
        <w:t xml:space="preserve">сприяє та створює умови для діяльності органів </w:t>
      </w:r>
      <w:r w:rsidR="004E59AC">
        <w:rPr>
          <w:sz w:val="26"/>
          <w:szCs w:val="26"/>
          <w:lang w:val="uk-UA"/>
        </w:rPr>
        <w:t xml:space="preserve">громадського </w:t>
      </w:r>
      <w:r w:rsidR="000B426E" w:rsidRPr="00FB1E98">
        <w:rPr>
          <w:sz w:val="26"/>
          <w:szCs w:val="26"/>
        </w:rPr>
        <w:t xml:space="preserve">самоврядування </w:t>
      </w:r>
      <w:r w:rsidR="00712DC5">
        <w:rPr>
          <w:sz w:val="26"/>
          <w:szCs w:val="26"/>
          <w:lang w:val="uk-UA"/>
        </w:rPr>
        <w:t>закладу</w:t>
      </w:r>
      <w:r w:rsidR="000B426E" w:rsidRPr="00FB1E98">
        <w:rPr>
          <w:sz w:val="26"/>
          <w:szCs w:val="26"/>
        </w:rPr>
        <w:t>;</w:t>
      </w:r>
    </w:p>
    <w:p w:rsidR="00490D62" w:rsidRPr="00777563" w:rsidRDefault="00BD298B" w:rsidP="007E3D8D">
      <w:pPr>
        <w:pStyle w:val="tjbmf"/>
        <w:spacing w:before="0" w:beforeAutospacing="0" w:after="0" w:afterAutospacing="0"/>
        <w:ind w:firstLine="709"/>
        <w:jc w:val="both"/>
        <w:rPr>
          <w:sz w:val="26"/>
          <w:szCs w:val="26"/>
          <w:lang w:val="uk-UA"/>
        </w:rPr>
      </w:pPr>
      <w:r>
        <w:rPr>
          <w:sz w:val="26"/>
          <w:szCs w:val="26"/>
          <w:lang w:val="uk-UA"/>
        </w:rPr>
        <w:t>4.8</w:t>
      </w:r>
      <w:r w:rsidR="007E3D8D" w:rsidRPr="00777563">
        <w:rPr>
          <w:sz w:val="26"/>
          <w:szCs w:val="26"/>
          <w:lang w:val="uk-UA"/>
        </w:rPr>
        <w:t xml:space="preserve">.12. </w:t>
      </w:r>
      <w:r w:rsidR="000B426E" w:rsidRPr="00777563">
        <w:rPr>
          <w:sz w:val="26"/>
          <w:szCs w:val="26"/>
        </w:rPr>
        <w:t xml:space="preserve">вводить в дію та забезпечує реалізацію </w:t>
      </w:r>
      <w:proofErr w:type="gramStart"/>
      <w:r w:rsidR="000B426E" w:rsidRPr="00777563">
        <w:rPr>
          <w:sz w:val="26"/>
          <w:szCs w:val="26"/>
        </w:rPr>
        <w:t>р</w:t>
      </w:r>
      <w:proofErr w:type="gramEnd"/>
      <w:r w:rsidR="000B426E" w:rsidRPr="00777563">
        <w:rPr>
          <w:sz w:val="26"/>
          <w:szCs w:val="26"/>
        </w:rPr>
        <w:t>ішень педагогічної ради</w:t>
      </w:r>
      <w:r w:rsidR="00490D62" w:rsidRPr="00777563">
        <w:rPr>
          <w:sz w:val="26"/>
          <w:szCs w:val="26"/>
          <w:lang w:val="uk-UA"/>
        </w:rPr>
        <w:t>;</w:t>
      </w:r>
    </w:p>
    <w:p w:rsidR="000B426E" w:rsidRPr="00FB1E98" w:rsidRDefault="00BD298B" w:rsidP="007E3D8D">
      <w:pPr>
        <w:pStyle w:val="tjbmf"/>
        <w:spacing w:before="0" w:beforeAutospacing="0" w:after="0" w:afterAutospacing="0"/>
        <w:ind w:firstLine="709"/>
        <w:jc w:val="both"/>
        <w:rPr>
          <w:sz w:val="26"/>
          <w:szCs w:val="26"/>
        </w:rPr>
      </w:pPr>
      <w:r>
        <w:rPr>
          <w:sz w:val="26"/>
          <w:szCs w:val="26"/>
          <w:lang w:val="uk-UA"/>
        </w:rPr>
        <w:t>4.8</w:t>
      </w:r>
      <w:r w:rsidR="00490D62" w:rsidRPr="00777563">
        <w:rPr>
          <w:sz w:val="26"/>
          <w:szCs w:val="26"/>
          <w:lang w:val="uk-UA"/>
        </w:rPr>
        <w:t xml:space="preserve">.13. </w:t>
      </w:r>
      <w:r w:rsidR="000B426E" w:rsidRPr="00777563">
        <w:rPr>
          <w:sz w:val="26"/>
          <w:szCs w:val="26"/>
        </w:rPr>
        <w:t>встановл</w:t>
      </w:r>
      <w:r w:rsidR="00490D62" w:rsidRPr="00777563">
        <w:rPr>
          <w:sz w:val="26"/>
          <w:szCs w:val="26"/>
          <w:lang w:val="uk-UA"/>
        </w:rPr>
        <w:t>ює</w:t>
      </w:r>
      <w:r w:rsidR="000B426E" w:rsidRPr="00777563">
        <w:rPr>
          <w:sz w:val="26"/>
          <w:szCs w:val="26"/>
        </w:rPr>
        <w:t xml:space="preserve"> надбав</w:t>
      </w:r>
      <w:r w:rsidR="00490D62" w:rsidRPr="00777563">
        <w:rPr>
          <w:sz w:val="26"/>
          <w:szCs w:val="26"/>
          <w:lang w:val="uk-UA"/>
        </w:rPr>
        <w:t>ки</w:t>
      </w:r>
      <w:r w:rsidR="000B426E" w:rsidRPr="00777563">
        <w:rPr>
          <w:sz w:val="26"/>
          <w:szCs w:val="26"/>
        </w:rPr>
        <w:t>, доплат</w:t>
      </w:r>
      <w:r w:rsidR="00490D62" w:rsidRPr="00777563">
        <w:rPr>
          <w:sz w:val="26"/>
          <w:szCs w:val="26"/>
          <w:lang w:val="uk-UA"/>
        </w:rPr>
        <w:t>и</w:t>
      </w:r>
      <w:r w:rsidR="000B426E" w:rsidRPr="00777563">
        <w:rPr>
          <w:sz w:val="26"/>
          <w:szCs w:val="26"/>
        </w:rPr>
        <w:t>, премі</w:t>
      </w:r>
      <w:r w:rsidR="00490D62" w:rsidRPr="00777563">
        <w:rPr>
          <w:sz w:val="26"/>
          <w:szCs w:val="26"/>
          <w:lang w:val="uk-UA"/>
        </w:rPr>
        <w:t>ї</w:t>
      </w:r>
      <w:r w:rsidR="000B426E" w:rsidRPr="00777563">
        <w:rPr>
          <w:sz w:val="26"/>
          <w:szCs w:val="26"/>
        </w:rPr>
        <w:t xml:space="preserve">, </w:t>
      </w:r>
      <w:proofErr w:type="gramStart"/>
      <w:r w:rsidR="000B426E" w:rsidRPr="00777563">
        <w:rPr>
          <w:sz w:val="26"/>
          <w:szCs w:val="26"/>
        </w:rPr>
        <w:t>матер</w:t>
      </w:r>
      <w:proofErr w:type="gramEnd"/>
      <w:r w:rsidR="000B426E" w:rsidRPr="00777563">
        <w:rPr>
          <w:sz w:val="26"/>
          <w:szCs w:val="26"/>
        </w:rPr>
        <w:t>іальн</w:t>
      </w:r>
      <w:r w:rsidR="00490D62" w:rsidRPr="00777563">
        <w:rPr>
          <w:sz w:val="26"/>
          <w:szCs w:val="26"/>
          <w:lang w:val="uk-UA"/>
        </w:rPr>
        <w:t>у</w:t>
      </w:r>
      <w:r w:rsidR="0004438A">
        <w:rPr>
          <w:sz w:val="26"/>
          <w:szCs w:val="26"/>
        </w:rPr>
        <w:t xml:space="preserve"> допомог</w:t>
      </w:r>
      <w:r w:rsidR="0004438A">
        <w:rPr>
          <w:sz w:val="26"/>
          <w:szCs w:val="26"/>
          <w:lang w:val="uk-UA"/>
        </w:rPr>
        <w:t>у</w:t>
      </w:r>
      <w:r w:rsidR="000B426E" w:rsidRPr="00777563">
        <w:rPr>
          <w:sz w:val="26"/>
          <w:szCs w:val="26"/>
        </w:rPr>
        <w:t xml:space="preserve"> працівникам </w:t>
      </w:r>
      <w:r w:rsidR="00490D62" w:rsidRPr="00777563">
        <w:rPr>
          <w:sz w:val="26"/>
          <w:szCs w:val="26"/>
          <w:lang w:val="uk-UA"/>
        </w:rPr>
        <w:t xml:space="preserve">закладу </w:t>
      </w:r>
      <w:r w:rsidR="000B426E" w:rsidRPr="00777563">
        <w:rPr>
          <w:sz w:val="26"/>
          <w:szCs w:val="26"/>
        </w:rPr>
        <w:t>відповідно до законодавства</w:t>
      </w:r>
      <w:r>
        <w:rPr>
          <w:sz w:val="26"/>
          <w:szCs w:val="26"/>
          <w:lang w:val="uk-UA"/>
        </w:rPr>
        <w:t xml:space="preserve"> та з урахуванням кошторисних призначень</w:t>
      </w:r>
      <w:r w:rsidR="000B426E" w:rsidRPr="00777563">
        <w:rPr>
          <w:sz w:val="26"/>
          <w:szCs w:val="26"/>
        </w:rPr>
        <w:t>;</w:t>
      </w:r>
    </w:p>
    <w:p w:rsidR="000B426E" w:rsidRPr="00FB1E98" w:rsidRDefault="00BD298B" w:rsidP="007E3D8D">
      <w:pPr>
        <w:pStyle w:val="tjbmf"/>
        <w:spacing w:before="0" w:beforeAutospacing="0" w:after="0" w:afterAutospacing="0"/>
        <w:ind w:firstLine="709"/>
        <w:jc w:val="both"/>
        <w:rPr>
          <w:sz w:val="26"/>
          <w:szCs w:val="26"/>
        </w:rPr>
      </w:pPr>
      <w:r>
        <w:rPr>
          <w:sz w:val="26"/>
          <w:szCs w:val="26"/>
          <w:lang w:val="uk-UA"/>
        </w:rPr>
        <w:t>4.8</w:t>
      </w:r>
      <w:r w:rsidR="00B945D8">
        <w:rPr>
          <w:sz w:val="26"/>
          <w:szCs w:val="26"/>
          <w:lang w:val="uk-UA"/>
        </w:rPr>
        <w:t>.14</w:t>
      </w:r>
      <w:r w:rsidR="007E3D8D">
        <w:rPr>
          <w:sz w:val="26"/>
          <w:szCs w:val="26"/>
          <w:lang w:val="uk-UA"/>
        </w:rPr>
        <w:t xml:space="preserve">. </w:t>
      </w:r>
      <w:r w:rsidR="000B426E" w:rsidRPr="00FB1E98">
        <w:rPr>
          <w:sz w:val="26"/>
          <w:szCs w:val="26"/>
        </w:rPr>
        <w:t>сприяє створенню безпечних умов навчання та праці учасників освітнього процесу;</w:t>
      </w:r>
    </w:p>
    <w:p w:rsidR="000B426E" w:rsidRPr="00FB1E98" w:rsidRDefault="00BD298B" w:rsidP="007E3D8D">
      <w:pPr>
        <w:pStyle w:val="tjbmf"/>
        <w:spacing w:before="0" w:beforeAutospacing="0" w:after="0" w:afterAutospacing="0"/>
        <w:ind w:firstLine="709"/>
        <w:jc w:val="both"/>
        <w:rPr>
          <w:sz w:val="26"/>
          <w:szCs w:val="26"/>
        </w:rPr>
      </w:pPr>
      <w:r>
        <w:rPr>
          <w:sz w:val="26"/>
          <w:szCs w:val="26"/>
          <w:lang w:val="uk-UA"/>
        </w:rPr>
        <w:t>4.8</w:t>
      </w:r>
      <w:r w:rsidR="00B945D8">
        <w:rPr>
          <w:sz w:val="26"/>
          <w:szCs w:val="26"/>
          <w:lang w:val="uk-UA"/>
        </w:rPr>
        <w:t>.15</w:t>
      </w:r>
      <w:r w:rsidR="007E3D8D">
        <w:rPr>
          <w:sz w:val="26"/>
          <w:szCs w:val="26"/>
          <w:lang w:val="uk-UA"/>
        </w:rPr>
        <w:t xml:space="preserve">. </w:t>
      </w:r>
      <w:r w:rsidR="000B426E" w:rsidRPr="00FB1E98">
        <w:rPr>
          <w:sz w:val="26"/>
          <w:szCs w:val="26"/>
        </w:rPr>
        <w:t>затверджує стратегі</w:t>
      </w:r>
      <w:r w:rsidR="007B23D6" w:rsidRPr="00FB1E98">
        <w:rPr>
          <w:sz w:val="26"/>
          <w:szCs w:val="26"/>
        </w:rPr>
        <w:t>ю (перспективний план) розвитку</w:t>
      </w:r>
      <w:r w:rsidR="007B23D6" w:rsidRPr="00FB1E98">
        <w:rPr>
          <w:sz w:val="26"/>
          <w:szCs w:val="26"/>
          <w:lang w:val="uk-UA"/>
        </w:rPr>
        <w:t xml:space="preserve"> </w:t>
      </w:r>
      <w:r w:rsidR="00712DC5">
        <w:rPr>
          <w:sz w:val="26"/>
          <w:szCs w:val="26"/>
          <w:lang w:val="uk-UA"/>
        </w:rPr>
        <w:t>закладу</w:t>
      </w:r>
      <w:r w:rsidR="000B426E" w:rsidRPr="00FB1E98">
        <w:rPr>
          <w:sz w:val="26"/>
          <w:szCs w:val="26"/>
        </w:rPr>
        <w:t xml:space="preserve"> та освітні програми, розроблені педагогічною радою;</w:t>
      </w:r>
    </w:p>
    <w:p w:rsidR="000B426E" w:rsidRPr="00FB1E98" w:rsidRDefault="00BD298B" w:rsidP="007E3D8D">
      <w:pPr>
        <w:pStyle w:val="tjbmf"/>
        <w:spacing w:before="0" w:beforeAutospacing="0" w:after="0" w:afterAutospacing="0"/>
        <w:ind w:firstLine="709"/>
        <w:jc w:val="both"/>
        <w:rPr>
          <w:sz w:val="26"/>
          <w:szCs w:val="26"/>
          <w:lang w:val="uk-UA"/>
        </w:rPr>
      </w:pPr>
      <w:r>
        <w:rPr>
          <w:sz w:val="26"/>
          <w:szCs w:val="26"/>
          <w:lang w:val="uk-UA"/>
        </w:rPr>
        <w:t>4.8</w:t>
      </w:r>
      <w:r w:rsidR="00B945D8">
        <w:rPr>
          <w:sz w:val="26"/>
          <w:szCs w:val="26"/>
          <w:lang w:val="uk-UA"/>
        </w:rPr>
        <w:t>.16</w:t>
      </w:r>
      <w:r w:rsidR="007E3D8D">
        <w:rPr>
          <w:sz w:val="26"/>
          <w:szCs w:val="26"/>
          <w:lang w:val="uk-UA"/>
        </w:rPr>
        <w:t xml:space="preserve">. </w:t>
      </w:r>
      <w:r w:rsidR="000B426E" w:rsidRPr="00FB1E98">
        <w:rPr>
          <w:sz w:val="26"/>
          <w:szCs w:val="26"/>
        </w:rPr>
        <w:t xml:space="preserve">здійснює інші повноваження, передбачені законом та </w:t>
      </w:r>
      <w:r w:rsidR="00BB28ED" w:rsidRPr="00FB1E98">
        <w:rPr>
          <w:sz w:val="26"/>
          <w:szCs w:val="26"/>
          <w:lang w:val="uk-UA"/>
        </w:rPr>
        <w:t xml:space="preserve"> цим </w:t>
      </w:r>
      <w:r w:rsidR="001050ED">
        <w:rPr>
          <w:sz w:val="26"/>
          <w:szCs w:val="26"/>
          <w:lang w:val="uk-UA"/>
        </w:rPr>
        <w:t>С</w:t>
      </w:r>
      <w:r w:rsidR="000B426E" w:rsidRPr="00FB1E98">
        <w:rPr>
          <w:sz w:val="26"/>
          <w:szCs w:val="26"/>
        </w:rPr>
        <w:t>татутом.</w:t>
      </w:r>
    </w:p>
    <w:p w:rsidR="002C72E2" w:rsidRDefault="0045244A" w:rsidP="007A235F">
      <w:pPr>
        <w:shd w:val="clear" w:color="auto" w:fill="FFFFFF"/>
        <w:tabs>
          <w:tab w:val="left" w:pos="426"/>
        </w:tabs>
        <w:ind w:firstLine="426"/>
        <w:jc w:val="both"/>
        <w:rPr>
          <w:sz w:val="26"/>
          <w:szCs w:val="26"/>
          <w:lang w:val="uk-UA"/>
        </w:rPr>
      </w:pPr>
      <w:r w:rsidRPr="00FB1E98">
        <w:rPr>
          <w:sz w:val="26"/>
          <w:szCs w:val="26"/>
          <w:lang w:val="uk-UA"/>
        </w:rPr>
        <w:t xml:space="preserve">      </w:t>
      </w:r>
    </w:p>
    <w:p w:rsidR="001050ED" w:rsidRDefault="001050ED" w:rsidP="002C72E2">
      <w:pPr>
        <w:pStyle w:val="tjbmf"/>
        <w:spacing w:before="0" w:beforeAutospacing="0" w:after="0" w:afterAutospacing="0"/>
        <w:ind w:firstLine="709"/>
        <w:jc w:val="both"/>
        <w:rPr>
          <w:sz w:val="26"/>
          <w:szCs w:val="26"/>
          <w:lang w:val="uk-UA"/>
        </w:rPr>
      </w:pPr>
      <w:r w:rsidRPr="00E27029">
        <w:rPr>
          <w:b/>
          <w:sz w:val="26"/>
          <w:szCs w:val="26"/>
          <w:lang w:val="uk-UA"/>
        </w:rPr>
        <w:t xml:space="preserve">4.9. </w:t>
      </w:r>
      <w:r w:rsidR="007C7B54" w:rsidRPr="001050ED">
        <w:rPr>
          <w:b/>
          <w:sz w:val="26"/>
          <w:szCs w:val="26"/>
          <w:u w:val="single"/>
          <w:lang w:val="uk-UA"/>
        </w:rPr>
        <w:t xml:space="preserve">Педагогічна </w:t>
      </w:r>
      <w:r w:rsidRPr="001050ED">
        <w:rPr>
          <w:b/>
          <w:sz w:val="26"/>
          <w:szCs w:val="26"/>
          <w:u w:val="single"/>
          <w:lang w:val="uk-UA"/>
        </w:rPr>
        <w:t>рада закладу</w:t>
      </w:r>
      <w:r>
        <w:rPr>
          <w:sz w:val="26"/>
          <w:szCs w:val="26"/>
          <w:lang w:val="uk-UA"/>
        </w:rPr>
        <w:t>:</w:t>
      </w:r>
      <w:r w:rsidR="007C7B54" w:rsidRPr="007C7B54">
        <w:rPr>
          <w:sz w:val="26"/>
          <w:szCs w:val="26"/>
          <w:lang w:val="uk-UA"/>
        </w:rPr>
        <w:t xml:space="preserve"> </w:t>
      </w:r>
    </w:p>
    <w:p w:rsidR="007C7B54" w:rsidRDefault="001050ED" w:rsidP="002C72E2">
      <w:pPr>
        <w:pStyle w:val="tjbmf"/>
        <w:spacing w:before="0" w:beforeAutospacing="0" w:after="0" w:afterAutospacing="0"/>
        <w:ind w:firstLine="709"/>
        <w:jc w:val="both"/>
        <w:rPr>
          <w:sz w:val="26"/>
          <w:szCs w:val="26"/>
          <w:u w:val="single"/>
          <w:lang w:val="uk-UA"/>
        </w:rPr>
      </w:pPr>
      <w:r>
        <w:rPr>
          <w:sz w:val="26"/>
          <w:szCs w:val="26"/>
          <w:lang w:val="uk-UA"/>
        </w:rPr>
        <w:t>4</w:t>
      </w:r>
      <w:r w:rsidRPr="007C7B54">
        <w:rPr>
          <w:sz w:val="26"/>
          <w:szCs w:val="26"/>
          <w:lang w:val="uk-UA"/>
        </w:rPr>
        <w:t>.</w:t>
      </w:r>
      <w:r>
        <w:rPr>
          <w:sz w:val="26"/>
          <w:szCs w:val="26"/>
          <w:lang w:val="uk-UA"/>
        </w:rPr>
        <w:t>9</w:t>
      </w:r>
      <w:r w:rsidRPr="00592E9D">
        <w:rPr>
          <w:sz w:val="26"/>
          <w:szCs w:val="26"/>
          <w:lang w:val="uk-UA"/>
        </w:rPr>
        <w:t>.</w:t>
      </w:r>
      <w:r>
        <w:rPr>
          <w:sz w:val="26"/>
          <w:szCs w:val="26"/>
          <w:lang w:val="uk-UA"/>
        </w:rPr>
        <w:t>1.</w:t>
      </w:r>
      <w:r w:rsidRPr="00592E9D">
        <w:rPr>
          <w:sz w:val="26"/>
          <w:szCs w:val="26"/>
          <w:lang w:val="uk-UA"/>
        </w:rPr>
        <w:t xml:space="preserve"> </w:t>
      </w:r>
      <w:r w:rsidR="007C7B54" w:rsidRPr="007C7B54">
        <w:rPr>
          <w:sz w:val="26"/>
          <w:szCs w:val="26"/>
          <w:lang w:val="uk-UA"/>
        </w:rPr>
        <w:t>об</w:t>
      </w:r>
      <w:r w:rsidR="007C7B54" w:rsidRPr="007C7B54">
        <w:rPr>
          <w:color w:val="2A2928"/>
          <w:sz w:val="26"/>
          <w:szCs w:val="26"/>
          <w:lang w:val="uk-UA"/>
        </w:rPr>
        <w:t>’</w:t>
      </w:r>
      <w:r w:rsidR="007C7B54" w:rsidRPr="007C7B54">
        <w:rPr>
          <w:sz w:val="26"/>
          <w:szCs w:val="26"/>
          <w:lang w:val="uk-UA"/>
        </w:rPr>
        <w:t>єднує педагогічних працівників закладу і створюється з метою розвитку та вдосконалення освітнього процесу, підвищення професійної майстерності та творчого зростання педагогічного колективу</w:t>
      </w:r>
      <w:r>
        <w:rPr>
          <w:sz w:val="26"/>
          <w:szCs w:val="26"/>
          <w:lang w:val="uk-UA"/>
        </w:rPr>
        <w:t>;</w:t>
      </w:r>
    </w:p>
    <w:p w:rsidR="0045244A" w:rsidRPr="001050ED" w:rsidRDefault="00BD298B" w:rsidP="002C72E2">
      <w:pPr>
        <w:pStyle w:val="tjbmf"/>
        <w:spacing w:before="0" w:beforeAutospacing="0" w:after="0" w:afterAutospacing="0"/>
        <w:ind w:firstLine="709"/>
        <w:jc w:val="both"/>
        <w:rPr>
          <w:sz w:val="26"/>
          <w:szCs w:val="26"/>
          <w:lang w:val="uk-UA"/>
        </w:rPr>
      </w:pPr>
      <w:r>
        <w:rPr>
          <w:sz w:val="26"/>
          <w:szCs w:val="26"/>
          <w:lang w:val="uk-UA"/>
        </w:rPr>
        <w:t>4</w:t>
      </w:r>
      <w:r w:rsidRPr="007C7B54">
        <w:rPr>
          <w:sz w:val="26"/>
          <w:szCs w:val="26"/>
          <w:lang w:val="uk-UA"/>
        </w:rPr>
        <w:t>.</w:t>
      </w:r>
      <w:r>
        <w:rPr>
          <w:sz w:val="26"/>
          <w:szCs w:val="26"/>
          <w:lang w:val="uk-UA"/>
        </w:rPr>
        <w:t>9</w:t>
      </w:r>
      <w:r w:rsidR="001050ED">
        <w:rPr>
          <w:sz w:val="26"/>
          <w:szCs w:val="26"/>
          <w:lang w:val="uk-UA"/>
        </w:rPr>
        <w:t>.2</w:t>
      </w:r>
      <w:r w:rsidR="007E3D8D">
        <w:rPr>
          <w:sz w:val="26"/>
          <w:szCs w:val="26"/>
          <w:lang w:val="uk-UA"/>
        </w:rPr>
        <w:t>.</w:t>
      </w:r>
      <w:r w:rsidR="001050ED">
        <w:rPr>
          <w:sz w:val="26"/>
          <w:szCs w:val="26"/>
          <w:lang w:val="uk-UA"/>
        </w:rPr>
        <w:t xml:space="preserve"> </w:t>
      </w:r>
      <w:r w:rsidR="0045244A" w:rsidRPr="001050ED">
        <w:rPr>
          <w:sz w:val="26"/>
          <w:szCs w:val="26"/>
          <w:lang w:val="uk-UA"/>
        </w:rPr>
        <w:t xml:space="preserve">планує роботу </w:t>
      </w:r>
      <w:r w:rsidR="00712DC5">
        <w:rPr>
          <w:sz w:val="26"/>
          <w:szCs w:val="26"/>
          <w:lang w:val="uk-UA"/>
        </w:rPr>
        <w:t>закладу</w:t>
      </w:r>
      <w:r w:rsidR="0045244A" w:rsidRPr="001050ED">
        <w:rPr>
          <w:sz w:val="26"/>
          <w:szCs w:val="26"/>
          <w:lang w:val="uk-UA"/>
        </w:rPr>
        <w:t>;</w:t>
      </w:r>
    </w:p>
    <w:p w:rsidR="0045244A" w:rsidRPr="001050ED" w:rsidRDefault="00BD298B" w:rsidP="002C72E2">
      <w:pPr>
        <w:pStyle w:val="tjbmf"/>
        <w:spacing w:before="0" w:beforeAutospacing="0" w:after="0" w:afterAutospacing="0"/>
        <w:ind w:firstLine="709"/>
        <w:jc w:val="both"/>
        <w:rPr>
          <w:sz w:val="26"/>
          <w:szCs w:val="26"/>
          <w:lang w:val="uk-UA"/>
        </w:rPr>
      </w:pPr>
      <w:r>
        <w:rPr>
          <w:sz w:val="26"/>
          <w:szCs w:val="26"/>
          <w:lang w:val="uk-UA"/>
        </w:rPr>
        <w:t>4</w:t>
      </w:r>
      <w:r w:rsidRPr="007C7B54">
        <w:rPr>
          <w:sz w:val="26"/>
          <w:szCs w:val="26"/>
          <w:lang w:val="uk-UA"/>
        </w:rPr>
        <w:t>.</w:t>
      </w:r>
      <w:r>
        <w:rPr>
          <w:sz w:val="26"/>
          <w:szCs w:val="26"/>
          <w:lang w:val="uk-UA"/>
        </w:rPr>
        <w:t>9</w:t>
      </w:r>
      <w:r w:rsidR="001050ED">
        <w:rPr>
          <w:sz w:val="26"/>
          <w:szCs w:val="26"/>
          <w:lang w:val="uk-UA"/>
        </w:rPr>
        <w:t>.3</w:t>
      </w:r>
      <w:r w:rsidR="007E3D8D">
        <w:rPr>
          <w:sz w:val="26"/>
          <w:szCs w:val="26"/>
          <w:lang w:val="uk-UA"/>
        </w:rPr>
        <w:t xml:space="preserve">. </w:t>
      </w:r>
      <w:r w:rsidR="0045244A" w:rsidRPr="001050ED">
        <w:rPr>
          <w:sz w:val="26"/>
          <w:szCs w:val="26"/>
          <w:lang w:val="uk-UA"/>
        </w:rPr>
        <w:t xml:space="preserve">розробляє стратегію (перспективний план) розвитку </w:t>
      </w:r>
      <w:r w:rsidR="00712DC5">
        <w:rPr>
          <w:sz w:val="26"/>
          <w:szCs w:val="26"/>
          <w:lang w:val="uk-UA"/>
        </w:rPr>
        <w:t>закладу</w:t>
      </w:r>
      <w:r w:rsidR="0045244A" w:rsidRPr="001050ED">
        <w:rPr>
          <w:sz w:val="26"/>
          <w:szCs w:val="26"/>
          <w:lang w:val="uk-UA"/>
        </w:rPr>
        <w:t>;</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1050ED">
        <w:rPr>
          <w:sz w:val="26"/>
          <w:szCs w:val="26"/>
          <w:lang w:val="uk-UA"/>
        </w:rPr>
        <w:t>.4</w:t>
      </w:r>
      <w:r w:rsidR="007E3D8D">
        <w:rPr>
          <w:sz w:val="26"/>
          <w:szCs w:val="26"/>
          <w:lang w:val="uk-UA"/>
        </w:rPr>
        <w:t xml:space="preserve">. </w:t>
      </w:r>
      <w:r w:rsidR="0045244A" w:rsidRPr="00FB1E98">
        <w:rPr>
          <w:sz w:val="26"/>
          <w:szCs w:val="26"/>
        </w:rPr>
        <w:t>схвалює освітню (освітні) програму (програми)</w:t>
      </w:r>
      <w:r w:rsidR="003449C3" w:rsidRPr="00FB1E98">
        <w:rPr>
          <w:sz w:val="26"/>
          <w:szCs w:val="26"/>
          <w:lang w:val="uk-UA"/>
        </w:rPr>
        <w:t xml:space="preserve"> </w:t>
      </w:r>
      <w:r w:rsidR="00712DC5">
        <w:rPr>
          <w:sz w:val="26"/>
          <w:szCs w:val="26"/>
          <w:lang w:val="uk-UA"/>
        </w:rPr>
        <w:t>закладу</w:t>
      </w:r>
      <w:r w:rsidR="0045244A" w:rsidRPr="00FB1E98">
        <w:rPr>
          <w:sz w:val="26"/>
          <w:szCs w:val="26"/>
        </w:rPr>
        <w:t xml:space="preserve"> та оцінює результативність її (їх) виконання;</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5567A1">
        <w:rPr>
          <w:sz w:val="26"/>
          <w:szCs w:val="26"/>
          <w:lang w:val="uk-UA"/>
        </w:rPr>
        <w:t>.5</w:t>
      </w:r>
      <w:r w:rsidR="007E3D8D">
        <w:rPr>
          <w:sz w:val="26"/>
          <w:szCs w:val="26"/>
          <w:lang w:val="uk-UA"/>
        </w:rPr>
        <w:t xml:space="preserve">. </w:t>
      </w:r>
      <w:r w:rsidR="0045244A" w:rsidRPr="00FB1E98">
        <w:rPr>
          <w:sz w:val="26"/>
          <w:szCs w:val="26"/>
        </w:rPr>
        <w:t xml:space="preserve">розглядає питання формування контингенту </w:t>
      </w:r>
      <w:r w:rsidR="00712DC5">
        <w:rPr>
          <w:sz w:val="26"/>
          <w:szCs w:val="26"/>
          <w:lang w:val="uk-UA"/>
        </w:rPr>
        <w:t>закладу</w:t>
      </w:r>
      <w:r w:rsidR="0045244A" w:rsidRPr="00FB1E98">
        <w:rPr>
          <w:sz w:val="26"/>
          <w:szCs w:val="26"/>
        </w:rPr>
        <w:t xml:space="preserve"> та схвалює план прийому до </w:t>
      </w:r>
      <w:r w:rsidR="00712DC5">
        <w:rPr>
          <w:sz w:val="26"/>
          <w:szCs w:val="26"/>
          <w:lang w:val="uk-UA"/>
        </w:rPr>
        <w:t>закладу</w:t>
      </w:r>
      <w:r w:rsidR="0045244A" w:rsidRPr="00FB1E98">
        <w:rPr>
          <w:sz w:val="26"/>
          <w:szCs w:val="26"/>
        </w:rPr>
        <w:t xml:space="preserve"> на відповідний </w:t>
      </w:r>
      <w:proofErr w:type="gramStart"/>
      <w:r w:rsidR="0045244A" w:rsidRPr="00FB1E98">
        <w:rPr>
          <w:sz w:val="26"/>
          <w:szCs w:val="26"/>
        </w:rPr>
        <w:t>р</w:t>
      </w:r>
      <w:proofErr w:type="gramEnd"/>
      <w:r w:rsidR="0045244A" w:rsidRPr="00FB1E98">
        <w:rPr>
          <w:sz w:val="26"/>
          <w:szCs w:val="26"/>
        </w:rPr>
        <w:t>ік, надає відповідні пропозиції директору на затвердження;</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8357C0">
        <w:rPr>
          <w:sz w:val="26"/>
          <w:szCs w:val="26"/>
          <w:lang w:val="uk-UA"/>
        </w:rPr>
        <w:t>.6</w:t>
      </w:r>
      <w:r w:rsidR="007E3D8D">
        <w:rPr>
          <w:sz w:val="26"/>
          <w:szCs w:val="26"/>
          <w:lang w:val="uk-UA"/>
        </w:rPr>
        <w:t xml:space="preserve">. </w:t>
      </w:r>
      <w:r w:rsidR="0045244A" w:rsidRPr="00FB1E98">
        <w:rPr>
          <w:sz w:val="26"/>
          <w:szCs w:val="26"/>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D861C9">
        <w:rPr>
          <w:sz w:val="26"/>
          <w:szCs w:val="26"/>
          <w:lang w:val="uk-UA"/>
        </w:rPr>
        <w:t>.7</w:t>
      </w:r>
      <w:r w:rsidR="007C7B54">
        <w:rPr>
          <w:sz w:val="26"/>
          <w:szCs w:val="26"/>
          <w:lang w:val="uk-UA"/>
        </w:rPr>
        <w:t xml:space="preserve">. </w:t>
      </w:r>
      <w:r w:rsidR="0045244A" w:rsidRPr="00FB1E98">
        <w:rPr>
          <w:sz w:val="26"/>
          <w:szCs w:val="26"/>
        </w:rPr>
        <w:t xml:space="preserve">приймає </w:t>
      </w:r>
      <w:proofErr w:type="gramStart"/>
      <w:r w:rsidR="0045244A" w:rsidRPr="00FB1E98">
        <w:rPr>
          <w:sz w:val="26"/>
          <w:szCs w:val="26"/>
        </w:rPr>
        <w:t>р</w:t>
      </w:r>
      <w:proofErr w:type="gramEnd"/>
      <w:r w:rsidR="0045244A" w:rsidRPr="00FB1E98">
        <w:rPr>
          <w:sz w:val="26"/>
          <w:szCs w:val="26"/>
        </w:rPr>
        <w:t>ішення щодо видачі документів про початкову мистецьку освіту;</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A83B7D">
        <w:rPr>
          <w:sz w:val="26"/>
          <w:szCs w:val="26"/>
          <w:lang w:val="uk-UA"/>
        </w:rPr>
        <w:t>.8</w:t>
      </w:r>
      <w:r w:rsidR="007E3D8D">
        <w:rPr>
          <w:sz w:val="26"/>
          <w:szCs w:val="26"/>
          <w:lang w:val="uk-UA"/>
        </w:rPr>
        <w:t xml:space="preserve">. </w:t>
      </w:r>
      <w:r w:rsidR="0045244A" w:rsidRPr="00FB1E98">
        <w:rPr>
          <w:sz w:val="26"/>
          <w:szCs w:val="26"/>
        </w:rPr>
        <w:t>розглядає актуальні питання організації, забезпечення та розвитку</w:t>
      </w:r>
      <w:r w:rsidR="003449C3" w:rsidRPr="00FB1E98">
        <w:rPr>
          <w:sz w:val="26"/>
          <w:szCs w:val="26"/>
        </w:rPr>
        <w:t xml:space="preserve"> освітнього процесу в</w:t>
      </w:r>
      <w:r w:rsidR="0045244A" w:rsidRPr="00FB1E98">
        <w:rPr>
          <w:sz w:val="26"/>
          <w:szCs w:val="26"/>
        </w:rPr>
        <w:t xml:space="preserve"> </w:t>
      </w:r>
      <w:r w:rsidR="00712DC5">
        <w:rPr>
          <w:sz w:val="26"/>
          <w:szCs w:val="26"/>
          <w:lang w:val="uk-UA"/>
        </w:rPr>
        <w:t>закладі</w:t>
      </w:r>
      <w:r w:rsidR="0045244A" w:rsidRPr="00FB1E98">
        <w:rPr>
          <w:sz w:val="26"/>
          <w:szCs w:val="26"/>
        </w:rPr>
        <w:t xml:space="preserve">, </w:t>
      </w:r>
      <w:r w:rsidR="00712DC5">
        <w:rPr>
          <w:sz w:val="26"/>
          <w:szCs w:val="26"/>
          <w:lang w:val="uk-UA"/>
        </w:rPr>
        <w:t>його</w:t>
      </w:r>
      <w:r w:rsidR="0045244A" w:rsidRPr="00FB1E98">
        <w:rPr>
          <w:sz w:val="26"/>
          <w:szCs w:val="26"/>
        </w:rPr>
        <w:t xml:space="preserve"> структурних </w:t>
      </w:r>
      <w:proofErr w:type="gramStart"/>
      <w:r w:rsidR="0045244A" w:rsidRPr="00FB1E98">
        <w:rPr>
          <w:sz w:val="26"/>
          <w:szCs w:val="26"/>
        </w:rPr>
        <w:t>п</w:t>
      </w:r>
      <w:proofErr w:type="gramEnd"/>
      <w:r w:rsidR="0045244A" w:rsidRPr="00FB1E98">
        <w:rPr>
          <w:sz w:val="26"/>
          <w:szCs w:val="26"/>
        </w:rPr>
        <w:t>ідрозділах;</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7E3D8D">
        <w:rPr>
          <w:sz w:val="26"/>
          <w:szCs w:val="26"/>
          <w:lang w:val="uk-UA"/>
        </w:rPr>
        <w:t>.</w:t>
      </w:r>
      <w:r w:rsidR="00DA4A9B">
        <w:rPr>
          <w:sz w:val="26"/>
          <w:szCs w:val="26"/>
          <w:lang w:val="uk-UA"/>
        </w:rPr>
        <w:t>9</w:t>
      </w:r>
      <w:r w:rsidR="007E3D8D">
        <w:rPr>
          <w:sz w:val="26"/>
          <w:szCs w:val="26"/>
          <w:lang w:val="uk-UA"/>
        </w:rPr>
        <w:t xml:space="preserve">. </w:t>
      </w:r>
      <w:r w:rsidR="0045244A" w:rsidRPr="00FB1E98">
        <w:rPr>
          <w:sz w:val="26"/>
          <w:szCs w:val="26"/>
        </w:rPr>
        <w:t xml:space="preserve">обговорює питання та визначає заходи щодо </w:t>
      </w:r>
      <w:proofErr w:type="gramStart"/>
      <w:r w:rsidR="0045244A" w:rsidRPr="00FB1E98">
        <w:rPr>
          <w:sz w:val="26"/>
          <w:szCs w:val="26"/>
        </w:rPr>
        <w:t>п</w:t>
      </w:r>
      <w:proofErr w:type="gramEnd"/>
      <w:r w:rsidR="0045244A" w:rsidRPr="00FB1E98">
        <w:rPr>
          <w:sz w:val="26"/>
          <w:szCs w:val="26"/>
        </w:rPr>
        <w:t>ідвищення кваліфікації педагогічних працівників, затверджує щорічний план підвищення кваліфікації педагогічних працівників;</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EF6028">
        <w:rPr>
          <w:sz w:val="26"/>
          <w:szCs w:val="26"/>
          <w:lang w:val="uk-UA"/>
        </w:rPr>
        <w:t>.10</w:t>
      </w:r>
      <w:r w:rsidR="002C72E2">
        <w:rPr>
          <w:sz w:val="26"/>
          <w:szCs w:val="26"/>
          <w:lang w:val="uk-UA"/>
        </w:rPr>
        <w:t xml:space="preserve">. </w:t>
      </w:r>
      <w:r w:rsidR="0045244A" w:rsidRPr="00FB1E98">
        <w:rPr>
          <w:sz w:val="26"/>
          <w:szCs w:val="26"/>
        </w:rPr>
        <w:t xml:space="preserve">ухвалює </w:t>
      </w:r>
      <w:proofErr w:type="gramStart"/>
      <w:r w:rsidR="0045244A" w:rsidRPr="00FB1E98">
        <w:rPr>
          <w:sz w:val="26"/>
          <w:szCs w:val="26"/>
        </w:rPr>
        <w:t>р</w:t>
      </w:r>
      <w:proofErr w:type="gramEnd"/>
      <w:r w:rsidR="0045244A" w:rsidRPr="00FB1E98">
        <w:rPr>
          <w:sz w:val="26"/>
          <w:szCs w:val="26"/>
        </w:rPr>
        <w:t xml:space="preserve">ішення щодо відзначення, морального та матеріального заохочення учнів, працівників </w:t>
      </w:r>
      <w:r w:rsidR="00712DC5">
        <w:rPr>
          <w:sz w:val="26"/>
          <w:szCs w:val="26"/>
          <w:lang w:val="uk-UA"/>
        </w:rPr>
        <w:t>закладу</w:t>
      </w:r>
      <w:r w:rsidR="0045244A" w:rsidRPr="00FB1E98">
        <w:rPr>
          <w:sz w:val="26"/>
          <w:szCs w:val="26"/>
        </w:rPr>
        <w:t xml:space="preserve"> та інших учасників освітнього процесу;</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CC20DC">
        <w:rPr>
          <w:sz w:val="26"/>
          <w:szCs w:val="26"/>
          <w:lang w:val="uk-UA"/>
        </w:rPr>
        <w:t>.11</w:t>
      </w:r>
      <w:r w:rsidR="002C72E2">
        <w:rPr>
          <w:sz w:val="26"/>
          <w:szCs w:val="26"/>
          <w:lang w:val="uk-UA"/>
        </w:rPr>
        <w:t xml:space="preserve">. </w:t>
      </w:r>
      <w:r w:rsidR="0045244A" w:rsidRPr="00FB1E98">
        <w:rPr>
          <w:sz w:val="26"/>
          <w:szCs w:val="26"/>
        </w:rPr>
        <w:t>розглядає питання щодо відповідальності учнів, працівникі</w:t>
      </w:r>
      <w:proofErr w:type="gramStart"/>
      <w:r w:rsidR="0045244A" w:rsidRPr="00FB1E98">
        <w:rPr>
          <w:sz w:val="26"/>
          <w:szCs w:val="26"/>
        </w:rPr>
        <w:t>в</w:t>
      </w:r>
      <w:proofErr w:type="gramEnd"/>
      <w:r w:rsidR="0045244A" w:rsidRPr="00FB1E98">
        <w:rPr>
          <w:sz w:val="26"/>
          <w:szCs w:val="26"/>
        </w:rPr>
        <w:t xml:space="preserve"> </w:t>
      </w:r>
      <w:r w:rsidR="00712DC5">
        <w:rPr>
          <w:sz w:val="26"/>
          <w:szCs w:val="26"/>
          <w:lang w:val="uk-UA"/>
        </w:rPr>
        <w:t>закладу</w:t>
      </w:r>
      <w:r w:rsidR="0045244A" w:rsidRPr="00FB1E98">
        <w:rPr>
          <w:sz w:val="26"/>
          <w:szCs w:val="26"/>
        </w:rPr>
        <w:t xml:space="preserve"> та інших учасників освітнього процесу за невиконання ними своїх обов'язків;</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9</w:t>
      </w:r>
      <w:r w:rsidR="002C72E2">
        <w:rPr>
          <w:sz w:val="26"/>
          <w:szCs w:val="26"/>
          <w:lang w:val="uk-UA"/>
        </w:rPr>
        <w:t>.1</w:t>
      </w:r>
      <w:r w:rsidR="009B777F">
        <w:rPr>
          <w:sz w:val="26"/>
          <w:szCs w:val="26"/>
          <w:lang w:val="uk-UA"/>
        </w:rPr>
        <w:t>2</w:t>
      </w:r>
      <w:r w:rsidR="002C72E2">
        <w:rPr>
          <w:sz w:val="26"/>
          <w:szCs w:val="26"/>
          <w:lang w:val="uk-UA"/>
        </w:rPr>
        <w:t xml:space="preserve">. </w:t>
      </w:r>
      <w:r w:rsidR="0045244A" w:rsidRPr="00FB1E98">
        <w:rPr>
          <w:sz w:val="26"/>
          <w:szCs w:val="26"/>
        </w:rPr>
        <w:t xml:space="preserve">має право ініціювати проведення позапланового інституційного аудиту та громадської акредитації </w:t>
      </w:r>
      <w:r w:rsidR="00712DC5">
        <w:rPr>
          <w:sz w:val="26"/>
          <w:szCs w:val="26"/>
          <w:lang w:val="uk-UA"/>
        </w:rPr>
        <w:t>закладу</w:t>
      </w:r>
      <w:r w:rsidR="0045244A" w:rsidRPr="00FB1E98">
        <w:rPr>
          <w:sz w:val="26"/>
          <w:szCs w:val="26"/>
        </w:rPr>
        <w:t>;</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lastRenderedPageBreak/>
        <w:t>4</w:t>
      </w:r>
      <w:r w:rsidRPr="007C7B54">
        <w:rPr>
          <w:sz w:val="26"/>
          <w:szCs w:val="26"/>
          <w:lang w:val="uk-UA"/>
        </w:rPr>
        <w:t>.</w:t>
      </w:r>
      <w:r>
        <w:rPr>
          <w:sz w:val="26"/>
          <w:szCs w:val="26"/>
          <w:lang w:val="uk-UA"/>
        </w:rPr>
        <w:t>9</w:t>
      </w:r>
      <w:r w:rsidR="002C72E2">
        <w:rPr>
          <w:sz w:val="26"/>
          <w:szCs w:val="26"/>
          <w:lang w:val="uk-UA"/>
        </w:rPr>
        <w:t>.1</w:t>
      </w:r>
      <w:r w:rsidR="00B93746">
        <w:rPr>
          <w:sz w:val="26"/>
          <w:szCs w:val="26"/>
          <w:lang w:val="uk-UA"/>
        </w:rPr>
        <w:t>3</w:t>
      </w:r>
      <w:r w:rsidR="002C72E2">
        <w:rPr>
          <w:sz w:val="26"/>
          <w:szCs w:val="26"/>
          <w:lang w:val="uk-UA"/>
        </w:rPr>
        <w:t xml:space="preserve">. </w:t>
      </w:r>
      <w:r w:rsidR="0045244A" w:rsidRPr="00FB1E98">
        <w:rPr>
          <w:sz w:val="26"/>
          <w:szCs w:val="26"/>
        </w:rPr>
        <w:t>розглядає інші п</w:t>
      </w:r>
      <w:r w:rsidR="00F00E10" w:rsidRPr="00FB1E98">
        <w:rPr>
          <w:sz w:val="26"/>
          <w:szCs w:val="26"/>
        </w:rPr>
        <w:t>итання, віднесені законом та</w:t>
      </w:r>
      <w:r w:rsidR="00F00E10" w:rsidRPr="00FB1E98">
        <w:rPr>
          <w:sz w:val="26"/>
          <w:szCs w:val="26"/>
          <w:lang w:val="uk-UA"/>
        </w:rPr>
        <w:t xml:space="preserve"> цим</w:t>
      </w:r>
      <w:r w:rsidR="00F00E10" w:rsidRPr="00FB1E98">
        <w:rPr>
          <w:sz w:val="26"/>
          <w:szCs w:val="26"/>
        </w:rPr>
        <w:t xml:space="preserve"> статутом</w:t>
      </w:r>
      <w:r w:rsidR="00F00E10" w:rsidRPr="00FB1E98">
        <w:rPr>
          <w:sz w:val="26"/>
          <w:szCs w:val="26"/>
          <w:lang w:val="uk-UA"/>
        </w:rPr>
        <w:t xml:space="preserve"> </w:t>
      </w:r>
      <w:r w:rsidR="0045244A" w:rsidRPr="00FB1E98">
        <w:rPr>
          <w:sz w:val="26"/>
          <w:szCs w:val="26"/>
        </w:rPr>
        <w:t>до її повноважень.</w:t>
      </w:r>
    </w:p>
    <w:p w:rsidR="0045244A" w:rsidRPr="00FB1E98" w:rsidRDefault="00BD298B" w:rsidP="002C72E2">
      <w:pPr>
        <w:pStyle w:val="tjbmf"/>
        <w:spacing w:before="0" w:beforeAutospacing="0" w:after="0" w:afterAutospacing="0"/>
        <w:ind w:firstLine="709"/>
        <w:jc w:val="both"/>
        <w:rPr>
          <w:sz w:val="26"/>
          <w:szCs w:val="26"/>
        </w:rPr>
      </w:pPr>
      <w:r>
        <w:rPr>
          <w:sz w:val="26"/>
          <w:szCs w:val="26"/>
          <w:lang w:val="uk-UA"/>
        </w:rPr>
        <w:t>4</w:t>
      </w:r>
      <w:r w:rsidRPr="007C7B54">
        <w:rPr>
          <w:sz w:val="26"/>
          <w:szCs w:val="26"/>
          <w:lang w:val="uk-UA"/>
        </w:rPr>
        <w:t>.</w:t>
      </w:r>
      <w:r>
        <w:rPr>
          <w:sz w:val="26"/>
          <w:szCs w:val="26"/>
          <w:lang w:val="uk-UA"/>
        </w:rPr>
        <w:t>10</w:t>
      </w:r>
      <w:r w:rsidR="002C72E2">
        <w:rPr>
          <w:sz w:val="26"/>
          <w:szCs w:val="26"/>
          <w:lang w:val="uk-UA"/>
        </w:rPr>
        <w:t xml:space="preserve">. </w:t>
      </w:r>
      <w:proofErr w:type="gramStart"/>
      <w:r w:rsidR="0045244A" w:rsidRPr="00FB1E98">
        <w:rPr>
          <w:sz w:val="26"/>
          <w:szCs w:val="26"/>
        </w:rPr>
        <w:t>Р</w:t>
      </w:r>
      <w:proofErr w:type="gramEnd"/>
      <w:r w:rsidR="0045244A" w:rsidRPr="00FB1E98">
        <w:rPr>
          <w:sz w:val="26"/>
          <w:szCs w:val="26"/>
        </w:rPr>
        <w:t xml:space="preserve">ішення педагогічної ради вводяться в дію наказами директора </w:t>
      </w:r>
      <w:r w:rsidR="00712DC5">
        <w:rPr>
          <w:sz w:val="26"/>
          <w:szCs w:val="26"/>
          <w:lang w:val="uk-UA"/>
        </w:rPr>
        <w:t>закладу</w:t>
      </w:r>
      <w:r w:rsidR="0045244A" w:rsidRPr="00FB1E98">
        <w:rPr>
          <w:sz w:val="26"/>
          <w:szCs w:val="26"/>
        </w:rPr>
        <w:t>.</w:t>
      </w:r>
    </w:p>
    <w:p w:rsidR="004E3D9E" w:rsidRPr="004E3D9E" w:rsidRDefault="00BD298B" w:rsidP="004E3D9E">
      <w:pPr>
        <w:shd w:val="clear" w:color="auto" w:fill="FFFFFF"/>
        <w:tabs>
          <w:tab w:val="left" w:pos="426"/>
        </w:tabs>
        <w:ind w:firstLine="709"/>
        <w:jc w:val="both"/>
        <w:rPr>
          <w:sz w:val="26"/>
          <w:szCs w:val="26"/>
        </w:rPr>
      </w:pPr>
      <w:r>
        <w:rPr>
          <w:sz w:val="26"/>
          <w:szCs w:val="26"/>
          <w:lang w:val="uk-UA"/>
        </w:rPr>
        <w:t>4.11</w:t>
      </w:r>
      <w:r w:rsidR="002C72E2" w:rsidRPr="004E3D9E">
        <w:rPr>
          <w:sz w:val="26"/>
          <w:szCs w:val="26"/>
          <w:lang w:val="uk-UA"/>
        </w:rPr>
        <w:t>.</w:t>
      </w:r>
      <w:r w:rsidR="00BF2EDF">
        <w:rPr>
          <w:sz w:val="26"/>
          <w:szCs w:val="26"/>
        </w:rPr>
        <w:t xml:space="preserve"> </w:t>
      </w:r>
      <w:r w:rsidR="004E3D9E" w:rsidRPr="00EA69FB">
        <w:rPr>
          <w:sz w:val="26"/>
          <w:szCs w:val="26"/>
          <w:lang w:val="uk-UA"/>
        </w:rPr>
        <w:t xml:space="preserve">Директор закладу є головою педагогічної ради. За відсутності директора обов'язки голови педагогічної ради виконує </w:t>
      </w:r>
      <w:r w:rsidR="00C0799E">
        <w:rPr>
          <w:sz w:val="26"/>
          <w:szCs w:val="26"/>
          <w:lang w:val="uk-UA"/>
        </w:rPr>
        <w:t xml:space="preserve">заступник директора з </w:t>
      </w:r>
      <w:r w:rsidR="00C0799E" w:rsidRPr="00EA69FB">
        <w:rPr>
          <w:sz w:val="26"/>
          <w:szCs w:val="26"/>
          <w:lang w:val="uk-UA"/>
        </w:rPr>
        <w:t xml:space="preserve">навчально-методичної </w:t>
      </w:r>
      <w:r w:rsidR="004E3D9E" w:rsidRPr="00EA69FB">
        <w:rPr>
          <w:sz w:val="26"/>
          <w:szCs w:val="26"/>
          <w:lang w:val="uk-UA"/>
        </w:rPr>
        <w:t xml:space="preserve"> роботи</w:t>
      </w:r>
      <w:r w:rsidR="00BF2EDF" w:rsidRPr="00EA69FB">
        <w:rPr>
          <w:sz w:val="26"/>
          <w:szCs w:val="26"/>
          <w:lang w:val="uk-UA"/>
        </w:rPr>
        <w:t>, за відсутності попереднього -</w:t>
      </w:r>
      <w:r w:rsidR="004E3D9E" w:rsidRPr="00EA69FB">
        <w:rPr>
          <w:sz w:val="26"/>
          <w:szCs w:val="26"/>
          <w:lang w:val="uk-UA"/>
        </w:rPr>
        <w:t xml:space="preserve"> заступник директора </w:t>
      </w:r>
      <w:r w:rsidR="00C0799E">
        <w:rPr>
          <w:sz w:val="26"/>
          <w:szCs w:val="26"/>
          <w:lang w:val="uk-UA"/>
        </w:rPr>
        <w:t>навчально-виховної</w:t>
      </w:r>
      <w:r w:rsidR="004E3D9E" w:rsidRPr="00EA69FB">
        <w:rPr>
          <w:sz w:val="26"/>
          <w:szCs w:val="26"/>
          <w:lang w:val="uk-UA"/>
        </w:rPr>
        <w:t xml:space="preserve"> роботи.</w:t>
      </w:r>
      <w:r w:rsidR="00BF2EDF" w:rsidRPr="00EA69FB">
        <w:rPr>
          <w:sz w:val="26"/>
          <w:szCs w:val="26"/>
          <w:lang w:val="uk-UA"/>
        </w:rPr>
        <w:t xml:space="preserve"> </w:t>
      </w:r>
      <w:r w:rsidR="004E3D9E" w:rsidRPr="00EA69FB">
        <w:rPr>
          <w:sz w:val="26"/>
          <w:szCs w:val="26"/>
        </w:rPr>
        <w:t>Обов</w:t>
      </w:r>
      <w:r w:rsidR="004E3D9E" w:rsidRPr="00EA69FB">
        <w:rPr>
          <w:color w:val="2A2928"/>
          <w:sz w:val="26"/>
          <w:szCs w:val="26"/>
        </w:rPr>
        <w:t>’</w:t>
      </w:r>
      <w:r w:rsidR="004E3D9E" w:rsidRPr="00EA69FB">
        <w:rPr>
          <w:sz w:val="26"/>
          <w:szCs w:val="26"/>
        </w:rPr>
        <w:t xml:space="preserve">язки секретаря виконує один з </w:t>
      </w:r>
      <w:r w:rsidR="004E3D9E" w:rsidRPr="00EA69FB">
        <w:rPr>
          <w:sz w:val="26"/>
          <w:szCs w:val="26"/>
          <w:lang w:val="uk-UA"/>
        </w:rPr>
        <w:t>педагогічних працівників</w:t>
      </w:r>
      <w:r w:rsidR="004E3D9E" w:rsidRPr="00EA69FB">
        <w:rPr>
          <w:sz w:val="26"/>
          <w:szCs w:val="26"/>
        </w:rPr>
        <w:t xml:space="preserve">, який обирається строком на один </w:t>
      </w:r>
      <w:proofErr w:type="gramStart"/>
      <w:r w:rsidR="004E3D9E" w:rsidRPr="00EA69FB">
        <w:rPr>
          <w:sz w:val="26"/>
          <w:szCs w:val="26"/>
        </w:rPr>
        <w:t>р</w:t>
      </w:r>
      <w:proofErr w:type="gramEnd"/>
      <w:r w:rsidR="004E3D9E" w:rsidRPr="00EA69FB">
        <w:rPr>
          <w:sz w:val="26"/>
          <w:szCs w:val="26"/>
        </w:rPr>
        <w:t>ік.</w:t>
      </w:r>
      <w:r w:rsidR="004E3D9E" w:rsidRPr="004E3D9E">
        <w:rPr>
          <w:sz w:val="26"/>
          <w:szCs w:val="26"/>
        </w:rPr>
        <w:t xml:space="preserve"> </w:t>
      </w:r>
    </w:p>
    <w:p w:rsidR="002C72E2" w:rsidRPr="007A6532" w:rsidRDefault="004E3D9E" w:rsidP="007A6532">
      <w:pPr>
        <w:shd w:val="clear" w:color="auto" w:fill="FFFFFF"/>
        <w:tabs>
          <w:tab w:val="left" w:pos="426"/>
        </w:tabs>
        <w:ind w:firstLine="709"/>
        <w:jc w:val="both"/>
        <w:rPr>
          <w:sz w:val="26"/>
          <w:szCs w:val="26"/>
        </w:rPr>
      </w:pPr>
      <w:r w:rsidRPr="004E3D9E">
        <w:rPr>
          <w:sz w:val="26"/>
          <w:szCs w:val="26"/>
        </w:rPr>
        <w:t xml:space="preserve">Робота педагогічної </w:t>
      </w:r>
      <w:proofErr w:type="gramStart"/>
      <w:r w:rsidRPr="004E3D9E">
        <w:rPr>
          <w:sz w:val="26"/>
          <w:szCs w:val="26"/>
        </w:rPr>
        <w:t>ради</w:t>
      </w:r>
      <w:proofErr w:type="gramEnd"/>
      <w:r w:rsidRPr="004E3D9E">
        <w:rPr>
          <w:sz w:val="26"/>
          <w:szCs w:val="26"/>
        </w:rPr>
        <w:t xml:space="preserve"> проводиться відповідно до потреб закладу. Обов’язковим є проведення засідань педагогічної ради на початку та в кінці навчального року, а також </w:t>
      </w:r>
      <w:proofErr w:type="gramStart"/>
      <w:r w:rsidRPr="004E3D9E">
        <w:rPr>
          <w:sz w:val="26"/>
          <w:szCs w:val="26"/>
        </w:rPr>
        <w:t>п</w:t>
      </w:r>
      <w:proofErr w:type="gramEnd"/>
      <w:r w:rsidRPr="004E3D9E">
        <w:rPr>
          <w:sz w:val="26"/>
          <w:szCs w:val="26"/>
        </w:rPr>
        <w:t>ісля кожної навчальної чверті.</w:t>
      </w:r>
    </w:p>
    <w:p w:rsidR="00646119" w:rsidRPr="00646119" w:rsidRDefault="00BD298B" w:rsidP="00646119">
      <w:pPr>
        <w:tabs>
          <w:tab w:val="left" w:pos="426"/>
          <w:tab w:val="left" w:pos="993"/>
        </w:tabs>
        <w:ind w:firstLine="709"/>
        <w:jc w:val="both"/>
        <w:rPr>
          <w:sz w:val="26"/>
          <w:szCs w:val="26"/>
          <w:lang w:val="uk-UA"/>
        </w:rPr>
      </w:pPr>
      <w:r>
        <w:rPr>
          <w:sz w:val="26"/>
          <w:szCs w:val="26"/>
          <w:lang w:val="uk-UA"/>
        </w:rPr>
        <w:t>4.12</w:t>
      </w:r>
      <w:r w:rsidR="002C72E2" w:rsidRPr="00646119">
        <w:rPr>
          <w:sz w:val="26"/>
          <w:szCs w:val="26"/>
          <w:lang w:val="uk-UA"/>
        </w:rPr>
        <w:t>.</w:t>
      </w:r>
      <w:r w:rsidR="005515A1" w:rsidRPr="00646119">
        <w:rPr>
          <w:sz w:val="26"/>
          <w:szCs w:val="26"/>
        </w:rPr>
        <w:t xml:space="preserve"> Вищим колегіальним органом громадського самоврядування </w:t>
      </w:r>
      <w:r w:rsidR="00712DC5">
        <w:rPr>
          <w:sz w:val="26"/>
          <w:szCs w:val="26"/>
          <w:lang w:val="uk-UA"/>
        </w:rPr>
        <w:t>закладу</w:t>
      </w:r>
      <w:r w:rsidR="005515A1" w:rsidRPr="00646119">
        <w:rPr>
          <w:sz w:val="26"/>
          <w:szCs w:val="26"/>
        </w:rPr>
        <w:t xml:space="preserve"> є </w:t>
      </w:r>
      <w:r w:rsidR="005515A1" w:rsidRPr="00646119">
        <w:rPr>
          <w:sz w:val="26"/>
          <w:szCs w:val="26"/>
          <w:u w:val="single"/>
        </w:rPr>
        <w:t>загальні збори колективу</w:t>
      </w:r>
      <w:r w:rsidR="005515A1" w:rsidRPr="00646119">
        <w:rPr>
          <w:sz w:val="26"/>
          <w:szCs w:val="26"/>
        </w:rPr>
        <w:t>.</w:t>
      </w:r>
      <w:r w:rsidR="00646119" w:rsidRPr="00646119">
        <w:rPr>
          <w:sz w:val="26"/>
          <w:szCs w:val="26"/>
          <w:lang w:val="uk-UA"/>
        </w:rPr>
        <w:t xml:space="preserve"> Повноваження, засади формування та діяльності загальних зборів колективу визначаються законодавством.</w:t>
      </w:r>
    </w:p>
    <w:p w:rsidR="005515A1" w:rsidRPr="00646119" w:rsidRDefault="00BD298B" w:rsidP="002C72E2">
      <w:pPr>
        <w:pStyle w:val="tjbmf"/>
        <w:spacing w:before="0" w:beforeAutospacing="0" w:after="0" w:afterAutospacing="0"/>
        <w:ind w:firstLine="709"/>
        <w:jc w:val="both"/>
        <w:rPr>
          <w:sz w:val="26"/>
          <w:szCs w:val="26"/>
          <w:lang w:val="uk-UA"/>
        </w:rPr>
      </w:pPr>
      <w:r>
        <w:rPr>
          <w:sz w:val="26"/>
          <w:szCs w:val="26"/>
          <w:lang w:val="uk-UA"/>
        </w:rPr>
        <w:t>4.13</w:t>
      </w:r>
      <w:r w:rsidR="002C72E2" w:rsidRPr="00646119">
        <w:rPr>
          <w:sz w:val="26"/>
          <w:szCs w:val="26"/>
          <w:lang w:val="uk-UA"/>
        </w:rPr>
        <w:t xml:space="preserve">. </w:t>
      </w:r>
      <w:r w:rsidR="005515A1" w:rsidRPr="00646119">
        <w:rPr>
          <w:sz w:val="26"/>
          <w:szCs w:val="26"/>
        </w:rPr>
        <w:t xml:space="preserve">Загальні збори колективу мають права (повноваження), визначені </w:t>
      </w:r>
      <w:hyperlink r:id="rId18" w:tgtFrame="_top" w:history="1">
        <w:r w:rsidR="005515A1" w:rsidRPr="00646119">
          <w:rPr>
            <w:rStyle w:val="a8"/>
            <w:color w:val="auto"/>
            <w:sz w:val="26"/>
            <w:szCs w:val="26"/>
            <w:u w:val="none"/>
          </w:rPr>
          <w:t>Законом України "Про позашкільну освіту"</w:t>
        </w:r>
      </w:hyperlink>
      <w:r w:rsidR="00646119">
        <w:rPr>
          <w:sz w:val="26"/>
          <w:szCs w:val="26"/>
          <w:lang w:val="uk-UA"/>
        </w:rPr>
        <w:t xml:space="preserve"> </w:t>
      </w:r>
      <w:r w:rsidR="005515A1" w:rsidRPr="00646119">
        <w:rPr>
          <w:sz w:val="26"/>
          <w:szCs w:val="26"/>
        </w:rPr>
        <w:t xml:space="preserve">та інші права, не </w:t>
      </w:r>
      <w:proofErr w:type="gramStart"/>
      <w:r w:rsidR="005515A1" w:rsidRPr="00646119">
        <w:rPr>
          <w:sz w:val="26"/>
          <w:szCs w:val="26"/>
        </w:rPr>
        <w:t>заборонен</w:t>
      </w:r>
      <w:proofErr w:type="gramEnd"/>
      <w:r w:rsidR="005515A1" w:rsidRPr="00646119">
        <w:rPr>
          <w:sz w:val="26"/>
          <w:szCs w:val="26"/>
        </w:rPr>
        <w:t>і законодавством.</w:t>
      </w:r>
    </w:p>
    <w:p w:rsidR="00646119" w:rsidRPr="00646119" w:rsidRDefault="00646119" w:rsidP="00A6396B">
      <w:pPr>
        <w:tabs>
          <w:tab w:val="left" w:pos="426"/>
          <w:tab w:val="left" w:pos="993"/>
        </w:tabs>
        <w:ind w:firstLine="709"/>
        <w:jc w:val="both"/>
        <w:rPr>
          <w:sz w:val="26"/>
          <w:szCs w:val="26"/>
          <w:lang w:val="uk-UA"/>
        </w:rPr>
      </w:pPr>
      <w:r w:rsidRPr="00646119">
        <w:rPr>
          <w:sz w:val="26"/>
          <w:szCs w:val="26"/>
          <w:lang w:val="uk-UA"/>
        </w:rPr>
        <w:t xml:space="preserve">Рішенням загальних зборів може створюватися рада закладу, що діє в період між загальними зборами. </w:t>
      </w:r>
    </w:p>
    <w:p w:rsidR="00646119" w:rsidRPr="00646119" w:rsidRDefault="00646119" w:rsidP="00A6396B">
      <w:pPr>
        <w:tabs>
          <w:tab w:val="left" w:pos="426"/>
          <w:tab w:val="left" w:pos="993"/>
        </w:tabs>
        <w:ind w:firstLine="709"/>
        <w:jc w:val="both"/>
        <w:rPr>
          <w:sz w:val="26"/>
          <w:szCs w:val="26"/>
          <w:lang w:val="uk-UA"/>
        </w:rPr>
      </w:pPr>
      <w:r w:rsidRPr="00646119">
        <w:rPr>
          <w:sz w:val="26"/>
          <w:szCs w:val="26"/>
          <w:lang w:val="uk-UA"/>
        </w:rPr>
        <w:t>Кількість членів ради закладу визначається загальними зборами трудового колективу.</w:t>
      </w:r>
    </w:p>
    <w:p w:rsidR="00646119" w:rsidRPr="00646119" w:rsidRDefault="00646119" w:rsidP="00A6396B">
      <w:pPr>
        <w:tabs>
          <w:tab w:val="left" w:pos="426"/>
          <w:tab w:val="left" w:pos="993"/>
        </w:tabs>
        <w:ind w:firstLine="709"/>
        <w:jc w:val="both"/>
        <w:rPr>
          <w:sz w:val="26"/>
          <w:szCs w:val="26"/>
          <w:lang w:val="uk-UA"/>
        </w:rPr>
      </w:pPr>
      <w:r w:rsidRPr="00646119">
        <w:rPr>
          <w:sz w:val="26"/>
          <w:szCs w:val="26"/>
          <w:lang w:val="uk-UA"/>
        </w:rPr>
        <w:t>До складу ради закладу делегуються завідуючі відділеннями, відділами, представники громадських організацій та керівництва закладу.</w:t>
      </w:r>
    </w:p>
    <w:p w:rsidR="00646119" w:rsidRPr="00646119" w:rsidRDefault="00646119" w:rsidP="00425DDA">
      <w:pPr>
        <w:tabs>
          <w:tab w:val="left" w:pos="426"/>
          <w:tab w:val="left" w:pos="993"/>
        </w:tabs>
        <w:ind w:firstLine="709"/>
        <w:jc w:val="both"/>
        <w:rPr>
          <w:sz w:val="26"/>
          <w:szCs w:val="26"/>
          <w:lang w:val="uk-UA"/>
        </w:rPr>
      </w:pPr>
      <w:r w:rsidRPr="00646119">
        <w:rPr>
          <w:sz w:val="26"/>
          <w:szCs w:val="26"/>
          <w:lang w:val="uk-UA"/>
        </w:rPr>
        <w:t xml:space="preserve">Засідання ради є правочинним, якщо в ньому бере участь не менше 2/3 </w:t>
      </w:r>
      <w:r w:rsidR="004E59AC">
        <w:rPr>
          <w:sz w:val="26"/>
          <w:szCs w:val="26"/>
          <w:lang w:val="uk-UA"/>
        </w:rPr>
        <w:t>від загальної кількості її</w:t>
      </w:r>
      <w:r w:rsidR="004E59AC" w:rsidRPr="00646119">
        <w:rPr>
          <w:sz w:val="26"/>
          <w:szCs w:val="26"/>
          <w:lang w:val="uk-UA"/>
        </w:rPr>
        <w:t xml:space="preserve"> членів</w:t>
      </w:r>
      <w:r w:rsidRPr="00646119">
        <w:rPr>
          <w:sz w:val="26"/>
          <w:szCs w:val="26"/>
          <w:lang w:val="uk-UA"/>
        </w:rPr>
        <w:t>.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2C72E2" w:rsidRPr="00D6330F" w:rsidRDefault="00BD298B" w:rsidP="00D6330F">
      <w:pPr>
        <w:pStyle w:val="rvps2"/>
        <w:spacing w:before="0" w:beforeAutospacing="0" w:after="0" w:afterAutospacing="0"/>
        <w:ind w:firstLine="709"/>
        <w:jc w:val="both"/>
        <w:rPr>
          <w:sz w:val="26"/>
          <w:szCs w:val="26"/>
        </w:rPr>
      </w:pPr>
      <w:r>
        <w:rPr>
          <w:sz w:val="26"/>
          <w:szCs w:val="26"/>
          <w:lang w:val="uk-UA"/>
        </w:rPr>
        <w:t>4.14</w:t>
      </w:r>
      <w:r w:rsidR="002C72E2" w:rsidRPr="00D6330F">
        <w:rPr>
          <w:sz w:val="26"/>
          <w:szCs w:val="26"/>
          <w:lang w:val="uk-UA"/>
        </w:rPr>
        <w:t>.</w:t>
      </w:r>
      <w:r w:rsidR="002C72E2" w:rsidRPr="00D6330F">
        <w:rPr>
          <w:sz w:val="26"/>
          <w:szCs w:val="26"/>
        </w:rPr>
        <w:t xml:space="preserve"> Процедура формування </w:t>
      </w:r>
      <w:proofErr w:type="gramStart"/>
      <w:r w:rsidR="002C72E2" w:rsidRPr="00D6330F">
        <w:rPr>
          <w:sz w:val="26"/>
          <w:szCs w:val="26"/>
          <w:u w:val="single"/>
        </w:rPr>
        <w:t>п</w:t>
      </w:r>
      <w:proofErr w:type="gramEnd"/>
      <w:r w:rsidR="002C72E2" w:rsidRPr="00D6330F">
        <w:rPr>
          <w:sz w:val="26"/>
          <w:szCs w:val="26"/>
          <w:u w:val="single"/>
        </w:rPr>
        <w:t>іклувальної ради</w:t>
      </w:r>
      <w:r w:rsidR="002C72E2" w:rsidRPr="00D6330F">
        <w:rPr>
          <w:sz w:val="26"/>
          <w:szCs w:val="26"/>
        </w:rPr>
        <w:t xml:space="preserve"> </w:t>
      </w:r>
      <w:r w:rsidR="00902C08">
        <w:rPr>
          <w:sz w:val="26"/>
          <w:szCs w:val="26"/>
          <w:lang w:val="uk-UA"/>
        </w:rPr>
        <w:t>закладу</w:t>
      </w:r>
      <w:r w:rsidR="002C72E2" w:rsidRPr="00D6330F">
        <w:rPr>
          <w:sz w:val="26"/>
          <w:szCs w:val="26"/>
        </w:rPr>
        <w:t>, перелік і строк повноважень, а також порядок її діяльності визначаються законодавством.</w:t>
      </w:r>
    </w:p>
    <w:p w:rsidR="002C72E2" w:rsidRPr="00D6330F" w:rsidRDefault="00BD298B" w:rsidP="00D6330F">
      <w:pPr>
        <w:pStyle w:val="rvps2"/>
        <w:spacing w:before="0" w:beforeAutospacing="0" w:after="0" w:afterAutospacing="0"/>
        <w:ind w:firstLine="709"/>
        <w:jc w:val="both"/>
        <w:rPr>
          <w:sz w:val="26"/>
          <w:szCs w:val="26"/>
        </w:rPr>
      </w:pPr>
      <w:bookmarkStart w:id="18" w:name="n136"/>
      <w:bookmarkEnd w:id="18"/>
      <w:r>
        <w:rPr>
          <w:sz w:val="26"/>
          <w:szCs w:val="26"/>
          <w:lang w:val="uk-UA"/>
        </w:rPr>
        <w:t>4.15</w:t>
      </w:r>
      <w:r w:rsidR="00D6330F">
        <w:rPr>
          <w:sz w:val="26"/>
          <w:szCs w:val="26"/>
          <w:lang w:val="uk-UA"/>
        </w:rPr>
        <w:t>.</w:t>
      </w:r>
      <w:r w:rsidR="00B945D8">
        <w:rPr>
          <w:sz w:val="26"/>
          <w:szCs w:val="26"/>
          <w:lang w:val="uk-UA"/>
        </w:rPr>
        <w:t xml:space="preserve"> </w:t>
      </w:r>
      <w:proofErr w:type="gramStart"/>
      <w:r w:rsidR="002C72E2" w:rsidRPr="00D6330F">
        <w:rPr>
          <w:sz w:val="26"/>
          <w:szCs w:val="26"/>
        </w:rPr>
        <w:t>П</w:t>
      </w:r>
      <w:proofErr w:type="gramEnd"/>
      <w:r w:rsidR="002C72E2" w:rsidRPr="00D6330F">
        <w:rPr>
          <w:sz w:val="26"/>
          <w:szCs w:val="26"/>
        </w:rPr>
        <w:t xml:space="preserve">іклувальна рада сприяє вирішенню перспективних завдань розвитку </w:t>
      </w:r>
      <w:r w:rsidR="00712DC5">
        <w:rPr>
          <w:sz w:val="26"/>
          <w:szCs w:val="26"/>
          <w:lang w:val="uk-UA"/>
        </w:rPr>
        <w:t>закладу</w:t>
      </w:r>
      <w:r w:rsidR="002C72E2" w:rsidRPr="00D6330F">
        <w:rPr>
          <w:sz w:val="26"/>
          <w:szCs w:val="26"/>
        </w:rPr>
        <w:t>,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2C72E2" w:rsidRPr="00D6330F" w:rsidRDefault="00BD298B" w:rsidP="00D6330F">
      <w:pPr>
        <w:pStyle w:val="rvps2"/>
        <w:spacing w:before="0" w:beforeAutospacing="0" w:after="0" w:afterAutospacing="0"/>
        <w:ind w:firstLine="709"/>
        <w:jc w:val="both"/>
        <w:rPr>
          <w:sz w:val="26"/>
          <w:szCs w:val="26"/>
        </w:rPr>
      </w:pPr>
      <w:bookmarkStart w:id="19" w:name="n137"/>
      <w:bookmarkEnd w:id="19"/>
      <w:r>
        <w:rPr>
          <w:sz w:val="26"/>
          <w:szCs w:val="26"/>
          <w:lang w:val="uk-UA"/>
        </w:rPr>
        <w:t>4.16</w:t>
      </w:r>
      <w:r w:rsidR="00D6330F">
        <w:rPr>
          <w:sz w:val="26"/>
          <w:szCs w:val="26"/>
          <w:lang w:val="uk-UA"/>
        </w:rPr>
        <w:t xml:space="preserve">. </w:t>
      </w:r>
      <w:r w:rsidR="002C72E2" w:rsidRPr="00D6330F">
        <w:rPr>
          <w:sz w:val="26"/>
          <w:szCs w:val="26"/>
        </w:rPr>
        <w:t xml:space="preserve">Члени </w:t>
      </w:r>
      <w:proofErr w:type="gramStart"/>
      <w:r w:rsidR="002C72E2" w:rsidRPr="00D6330F">
        <w:rPr>
          <w:sz w:val="26"/>
          <w:szCs w:val="26"/>
        </w:rPr>
        <w:t>п</w:t>
      </w:r>
      <w:proofErr w:type="gramEnd"/>
      <w:r w:rsidR="002C72E2" w:rsidRPr="00D6330F">
        <w:rPr>
          <w:sz w:val="26"/>
          <w:szCs w:val="26"/>
        </w:rPr>
        <w:t xml:space="preserve">іклувальної ради мають право брати участь у роботі колегіальних органів </w:t>
      </w:r>
      <w:r w:rsidR="00712DC5">
        <w:rPr>
          <w:sz w:val="26"/>
          <w:szCs w:val="26"/>
          <w:lang w:val="uk-UA"/>
        </w:rPr>
        <w:t>закладу</w:t>
      </w:r>
      <w:r w:rsidR="002C72E2" w:rsidRPr="00D6330F">
        <w:rPr>
          <w:sz w:val="26"/>
          <w:szCs w:val="26"/>
        </w:rPr>
        <w:t xml:space="preserve"> з правом дорадчого голосу. До складу </w:t>
      </w:r>
      <w:proofErr w:type="gramStart"/>
      <w:r w:rsidR="002C72E2" w:rsidRPr="00D6330F">
        <w:rPr>
          <w:sz w:val="26"/>
          <w:szCs w:val="26"/>
        </w:rPr>
        <w:t>п</w:t>
      </w:r>
      <w:proofErr w:type="gramEnd"/>
      <w:r w:rsidR="002C72E2" w:rsidRPr="00D6330F">
        <w:rPr>
          <w:sz w:val="26"/>
          <w:szCs w:val="26"/>
        </w:rPr>
        <w:t xml:space="preserve">іклувальної ради </w:t>
      </w:r>
      <w:r w:rsidR="00712DC5">
        <w:rPr>
          <w:sz w:val="26"/>
          <w:szCs w:val="26"/>
          <w:lang w:val="uk-UA"/>
        </w:rPr>
        <w:t>закладу</w:t>
      </w:r>
      <w:r w:rsidR="00712DC5" w:rsidRPr="00D6330F">
        <w:rPr>
          <w:sz w:val="26"/>
          <w:szCs w:val="26"/>
        </w:rPr>
        <w:t xml:space="preserve"> </w:t>
      </w:r>
      <w:r w:rsidR="002C72E2" w:rsidRPr="00D6330F">
        <w:rPr>
          <w:sz w:val="26"/>
          <w:szCs w:val="26"/>
        </w:rPr>
        <w:t xml:space="preserve">не можуть входити здобувачі початкової мистецької освіти та працівники </w:t>
      </w:r>
      <w:r w:rsidR="00712DC5">
        <w:rPr>
          <w:sz w:val="26"/>
          <w:szCs w:val="26"/>
          <w:lang w:val="uk-UA"/>
        </w:rPr>
        <w:t>цього закладу</w:t>
      </w:r>
      <w:r w:rsidR="002C72E2" w:rsidRPr="00D6330F">
        <w:rPr>
          <w:sz w:val="26"/>
          <w:szCs w:val="26"/>
        </w:rPr>
        <w:t>.</w:t>
      </w:r>
    </w:p>
    <w:p w:rsidR="002C72E2" w:rsidRPr="00D6330F" w:rsidRDefault="00BD298B" w:rsidP="00D6330F">
      <w:pPr>
        <w:pStyle w:val="rvps2"/>
        <w:spacing w:before="0" w:beforeAutospacing="0" w:after="0" w:afterAutospacing="0"/>
        <w:ind w:firstLine="709"/>
        <w:jc w:val="both"/>
        <w:rPr>
          <w:sz w:val="26"/>
          <w:szCs w:val="26"/>
        </w:rPr>
      </w:pPr>
      <w:bookmarkStart w:id="20" w:name="n138"/>
      <w:bookmarkEnd w:id="20"/>
      <w:r>
        <w:rPr>
          <w:sz w:val="26"/>
          <w:szCs w:val="26"/>
          <w:lang w:val="uk-UA"/>
        </w:rPr>
        <w:t>4.17</w:t>
      </w:r>
      <w:r w:rsidR="00D6330F">
        <w:rPr>
          <w:sz w:val="26"/>
          <w:szCs w:val="26"/>
          <w:lang w:val="uk-UA"/>
        </w:rPr>
        <w:t xml:space="preserve">. </w:t>
      </w:r>
      <w:proofErr w:type="gramStart"/>
      <w:r w:rsidR="002C72E2" w:rsidRPr="00D6330F">
        <w:rPr>
          <w:sz w:val="26"/>
          <w:szCs w:val="26"/>
        </w:rPr>
        <w:t>П</w:t>
      </w:r>
      <w:proofErr w:type="gramEnd"/>
      <w:r w:rsidR="002C72E2" w:rsidRPr="00D6330F">
        <w:rPr>
          <w:sz w:val="26"/>
          <w:szCs w:val="26"/>
        </w:rPr>
        <w:t>іклувальна рада має право:</w:t>
      </w:r>
    </w:p>
    <w:p w:rsidR="002C72E2" w:rsidRPr="00D6330F" w:rsidRDefault="00BD298B" w:rsidP="00D6330F">
      <w:pPr>
        <w:pStyle w:val="rvps2"/>
        <w:spacing w:before="0" w:beforeAutospacing="0" w:after="0" w:afterAutospacing="0"/>
        <w:ind w:firstLine="709"/>
        <w:jc w:val="both"/>
        <w:rPr>
          <w:sz w:val="26"/>
          <w:szCs w:val="26"/>
        </w:rPr>
      </w:pPr>
      <w:bookmarkStart w:id="21" w:name="n139"/>
      <w:bookmarkEnd w:id="21"/>
      <w:r>
        <w:rPr>
          <w:sz w:val="26"/>
          <w:szCs w:val="26"/>
          <w:lang w:val="uk-UA"/>
        </w:rPr>
        <w:t>4.17</w:t>
      </w:r>
      <w:r w:rsidR="00D6330F">
        <w:rPr>
          <w:sz w:val="26"/>
          <w:szCs w:val="26"/>
          <w:lang w:val="uk-UA"/>
        </w:rPr>
        <w:t xml:space="preserve">.1. </w:t>
      </w:r>
      <w:r w:rsidR="002C72E2" w:rsidRPr="00D6330F">
        <w:rPr>
          <w:sz w:val="26"/>
          <w:szCs w:val="26"/>
        </w:rPr>
        <w:t>брати участь у визначенні стратегії (</w:t>
      </w:r>
      <w:proofErr w:type="gramStart"/>
      <w:r w:rsidR="002C72E2" w:rsidRPr="00D6330F">
        <w:rPr>
          <w:sz w:val="26"/>
          <w:szCs w:val="26"/>
        </w:rPr>
        <w:t>перспективного</w:t>
      </w:r>
      <w:proofErr w:type="gramEnd"/>
      <w:r w:rsidR="002C72E2" w:rsidRPr="00D6330F">
        <w:rPr>
          <w:sz w:val="26"/>
          <w:szCs w:val="26"/>
        </w:rPr>
        <w:t xml:space="preserve"> плану) розвитку </w:t>
      </w:r>
      <w:r w:rsidR="00712DC5">
        <w:rPr>
          <w:sz w:val="26"/>
          <w:szCs w:val="26"/>
          <w:lang w:val="uk-UA"/>
        </w:rPr>
        <w:t>закладу</w:t>
      </w:r>
      <w:r w:rsidR="00712DC5" w:rsidRPr="00D6330F">
        <w:rPr>
          <w:sz w:val="26"/>
          <w:szCs w:val="26"/>
        </w:rPr>
        <w:t xml:space="preserve"> </w:t>
      </w:r>
      <w:r w:rsidR="002C72E2" w:rsidRPr="00D6330F">
        <w:rPr>
          <w:sz w:val="26"/>
          <w:szCs w:val="26"/>
        </w:rPr>
        <w:t>та контролювати її (його) виконання;</w:t>
      </w:r>
    </w:p>
    <w:p w:rsidR="002C72E2" w:rsidRPr="00D6330F" w:rsidRDefault="00BD298B" w:rsidP="00D6330F">
      <w:pPr>
        <w:pStyle w:val="rvps2"/>
        <w:spacing w:before="0" w:beforeAutospacing="0" w:after="0" w:afterAutospacing="0"/>
        <w:ind w:firstLine="709"/>
        <w:jc w:val="both"/>
        <w:rPr>
          <w:sz w:val="26"/>
          <w:szCs w:val="26"/>
        </w:rPr>
      </w:pPr>
      <w:bookmarkStart w:id="22" w:name="n140"/>
      <w:bookmarkEnd w:id="22"/>
      <w:r>
        <w:rPr>
          <w:sz w:val="26"/>
          <w:szCs w:val="26"/>
          <w:lang w:val="uk-UA"/>
        </w:rPr>
        <w:t>4.17</w:t>
      </w:r>
      <w:r w:rsidR="00D6330F">
        <w:rPr>
          <w:sz w:val="26"/>
          <w:szCs w:val="26"/>
          <w:lang w:val="uk-UA"/>
        </w:rPr>
        <w:t xml:space="preserve">.2 </w:t>
      </w:r>
      <w:r w:rsidR="002C72E2" w:rsidRPr="00D6330F">
        <w:rPr>
          <w:sz w:val="26"/>
          <w:szCs w:val="26"/>
        </w:rPr>
        <w:t>сприяти залученню додаткових джерел фінансування;</w:t>
      </w:r>
    </w:p>
    <w:p w:rsidR="002C72E2" w:rsidRPr="00D6330F" w:rsidRDefault="00BD298B" w:rsidP="00D6330F">
      <w:pPr>
        <w:pStyle w:val="rvps2"/>
        <w:spacing w:before="0" w:beforeAutospacing="0" w:after="0" w:afterAutospacing="0"/>
        <w:ind w:firstLine="709"/>
        <w:jc w:val="both"/>
        <w:rPr>
          <w:sz w:val="26"/>
          <w:szCs w:val="26"/>
        </w:rPr>
      </w:pPr>
      <w:bookmarkStart w:id="23" w:name="n141"/>
      <w:bookmarkEnd w:id="23"/>
      <w:r>
        <w:rPr>
          <w:sz w:val="26"/>
          <w:szCs w:val="26"/>
          <w:lang w:val="uk-UA"/>
        </w:rPr>
        <w:t>4.17</w:t>
      </w:r>
      <w:r w:rsidR="00D6330F">
        <w:rPr>
          <w:sz w:val="26"/>
          <w:szCs w:val="26"/>
          <w:lang w:val="uk-UA"/>
        </w:rPr>
        <w:t xml:space="preserve">.3. </w:t>
      </w:r>
      <w:r w:rsidR="002C72E2" w:rsidRPr="00D6330F">
        <w:rPr>
          <w:sz w:val="26"/>
          <w:szCs w:val="26"/>
        </w:rPr>
        <w:t xml:space="preserve">аналізувати та оцінювати діяльність </w:t>
      </w:r>
      <w:r w:rsidR="00712DC5">
        <w:rPr>
          <w:sz w:val="26"/>
          <w:szCs w:val="26"/>
          <w:lang w:val="uk-UA"/>
        </w:rPr>
        <w:t>закладу</w:t>
      </w:r>
      <w:r w:rsidR="002C72E2" w:rsidRPr="00D6330F">
        <w:rPr>
          <w:sz w:val="26"/>
          <w:szCs w:val="26"/>
        </w:rPr>
        <w:t xml:space="preserve"> та </w:t>
      </w:r>
      <w:r w:rsidR="00712DC5">
        <w:rPr>
          <w:sz w:val="26"/>
          <w:szCs w:val="26"/>
          <w:lang w:val="uk-UA"/>
        </w:rPr>
        <w:t>його</w:t>
      </w:r>
      <w:r w:rsidR="002C72E2" w:rsidRPr="00D6330F">
        <w:rPr>
          <w:sz w:val="26"/>
          <w:szCs w:val="26"/>
        </w:rPr>
        <w:t xml:space="preserve"> директора;</w:t>
      </w:r>
    </w:p>
    <w:p w:rsidR="002C72E2" w:rsidRPr="00D6330F" w:rsidRDefault="00BD298B" w:rsidP="00D6330F">
      <w:pPr>
        <w:pStyle w:val="rvps2"/>
        <w:spacing w:before="0" w:beforeAutospacing="0" w:after="0" w:afterAutospacing="0"/>
        <w:ind w:firstLine="709"/>
        <w:jc w:val="both"/>
        <w:rPr>
          <w:sz w:val="26"/>
          <w:szCs w:val="26"/>
        </w:rPr>
      </w:pPr>
      <w:bookmarkStart w:id="24" w:name="n142"/>
      <w:bookmarkEnd w:id="24"/>
      <w:r>
        <w:rPr>
          <w:sz w:val="26"/>
          <w:szCs w:val="26"/>
          <w:lang w:val="uk-UA"/>
        </w:rPr>
        <w:t>4.17</w:t>
      </w:r>
      <w:r w:rsidR="00D6330F">
        <w:rPr>
          <w:sz w:val="26"/>
          <w:szCs w:val="26"/>
          <w:lang w:val="uk-UA"/>
        </w:rPr>
        <w:t>.4</w:t>
      </w:r>
      <w:r w:rsidR="00840121">
        <w:rPr>
          <w:sz w:val="26"/>
          <w:szCs w:val="26"/>
          <w:lang w:val="uk-UA"/>
        </w:rPr>
        <w:t>.</w:t>
      </w:r>
      <w:r w:rsidR="00D6330F">
        <w:rPr>
          <w:sz w:val="26"/>
          <w:szCs w:val="26"/>
          <w:lang w:val="uk-UA"/>
        </w:rPr>
        <w:t xml:space="preserve"> </w:t>
      </w:r>
      <w:r w:rsidR="002C72E2" w:rsidRPr="00D6330F">
        <w:rPr>
          <w:sz w:val="26"/>
          <w:szCs w:val="26"/>
        </w:rPr>
        <w:t xml:space="preserve">контролювати виконання кошторису та/або бюджету </w:t>
      </w:r>
      <w:r w:rsidR="00712DC5">
        <w:rPr>
          <w:sz w:val="26"/>
          <w:szCs w:val="26"/>
          <w:lang w:val="uk-UA"/>
        </w:rPr>
        <w:t>закладу</w:t>
      </w:r>
      <w:r w:rsidR="002C72E2" w:rsidRPr="00D6330F">
        <w:rPr>
          <w:sz w:val="26"/>
          <w:szCs w:val="26"/>
        </w:rPr>
        <w:t xml:space="preserve"> і вносити відповідні рекомендації та пропозиції, що є обов’язковими для розгляду директором </w:t>
      </w:r>
      <w:r w:rsidR="00712DC5">
        <w:rPr>
          <w:sz w:val="26"/>
          <w:szCs w:val="26"/>
          <w:lang w:val="uk-UA"/>
        </w:rPr>
        <w:t>закладу</w:t>
      </w:r>
      <w:r w:rsidR="002C72E2" w:rsidRPr="00D6330F">
        <w:rPr>
          <w:sz w:val="26"/>
          <w:szCs w:val="26"/>
        </w:rPr>
        <w:t>;</w:t>
      </w:r>
    </w:p>
    <w:p w:rsidR="002C72E2" w:rsidRPr="005E74AD" w:rsidRDefault="00BD298B" w:rsidP="00D6330F">
      <w:pPr>
        <w:pStyle w:val="rvps2"/>
        <w:spacing w:before="0" w:beforeAutospacing="0" w:after="0" w:afterAutospacing="0"/>
        <w:ind w:firstLine="709"/>
        <w:jc w:val="both"/>
        <w:rPr>
          <w:sz w:val="26"/>
          <w:szCs w:val="26"/>
          <w:lang w:val="uk-UA"/>
        </w:rPr>
      </w:pPr>
      <w:bookmarkStart w:id="25" w:name="n143"/>
      <w:bookmarkEnd w:id="25"/>
      <w:r>
        <w:rPr>
          <w:sz w:val="26"/>
          <w:szCs w:val="26"/>
          <w:lang w:val="uk-UA"/>
        </w:rPr>
        <w:lastRenderedPageBreak/>
        <w:t>4.17</w:t>
      </w:r>
      <w:r w:rsidR="00D6330F">
        <w:rPr>
          <w:sz w:val="26"/>
          <w:szCs w:val="26"/>
          <w:lang w:val="uk-UA"/>
        </w:rPr>
        <w:t xml:space="preserve">.5. </w:t>
      </w:r>
      <w:r w:rsidR="002C72E2" w:rsidRPr="00D6330F">
        <w:rPr>
          <w:sz w:val="26"/>
          <w:szCs w:val="26"/>
        </w:rPr>
        <w:t>вносити</w:t>
      </w:r>
      <w:r w:rsidR="00A45C0B">
        <w:rPr>
          <w:sz w:val="26"/>
          <w:szCs w:val="26"/>
          <w:lang w:val="uk-UA"/>
        </w:rPr>
        <w:t xml:space="preserve"> уповноваженому органу управлення </w:t>
      </w:r>
      <w:r w:rsidR="002C72E2" w:rsidRPr="00D6330F">
        <w:rPr>
          <w:sz w:val="26"/>
          <w:szCs w:val="26"/>
        </w:rPr>
        <w:t xml:space="preserve"> </w:t>
      </w:r>
      <w:r w:rsidR="00712DC5">
        <w:rPr>
          <w:sz w:val="26"/>
          <w:szCs w:val="26"/>
          <w:lang w:val="uk-UA"/>
        </w:rPr>
        <w:t>закладу</w:t>
      </w:r>
      <w:r w:rsidR="002C72E2" w:rsidRPr="00D6330F">
        <w:rPr>
          <w:sz w:val="26"/>
          <w:szCs w:val="26"/>
        </w:rPr>
        <w:t xml:space="preserve"> подання про заохочення </w:t>
      </w:r>
      <w:r w:rsidR="002C72E2" w:rsidRPr="005E74AD">
        <w:rPr>
          <w:sz w:val="26"/>
          <w:szCs w:val="26"/>
        </w:rPr>
        <w:t xml:space="preserve">або розірвання строкового трудового договору (контракту) з директором </w:t>
      </w:r>
      <w:r w:rsidR="00712DC5" w:rsidRPr="005E74AD">
        <w:rPr>
          <w:sz w:val="26"/>
          <w:szCs w:val="26"/>
          <w:lang w:val="uk-UA"/>
        </w:rPr>
        <w:t>закладу</w:t>
      </w:r>
      <w:r w:rsidR="002C72E2" w:rsidRPr="005E74AD">
        <w:rPr>
          <w:sz w:val="26"/>
          <w:szCs w:val="26"/>
        </w:rPr>
        <w:t xml:space="preserve"> з </w:t>
      </w:r>
      <w:proofErr w:type="gramStart"/>
      <w:r w:rsidR="002C72E2" w:rsidRPr="005E74AD">
        <w:rPr>
          <w:sz w:val="26"/>
          <w:szCs w:val="26"/>
        </w:rPr>
        <w:t>п</w:t>
      </w:r>
      <w:proofErr w:type="gramEnd"/>
      <w:r w:rsidR="002C72E2" w:rsidRPr="005E74AD">
        <w:rPr>
          <w:sz w:val="26"/>
          <w:szCs w:val="26"/>
        </w:rPr>
        <w:t>ідстав, визначених законом;</w:t>
      </w:r>
      <w:r w:rsidR="005E74AD" w:rsidRPr="005E74AD">
        <w:rPr>
          <w:sz w:val="26"/>
          <w:szCs w:val="26"/>
          <w:lang w:val="uk-UA"/>
        </w:rPr>
        <w:t xml:space="preserve"> </w:t>
      </w:r>
    </w:p>
    <w:p w:rsidR="002C72E2" w:rsidRPr="00D6330F" w:rsidRDefault="00BD298B" w:rsidP="00D6330F">
      <w:pPr>
        <w:pStyle w:val="rvps2"/>
        <w:spacing w:before="0" w:beforeAutospacing="0" w:after="0" w:afterAutospacing="0"/>
        <w:ind w:firstLine="709"/>
        <w:jc w:val="both"/>
        <w:rPr>
          <w:sz w:val="26"/>
          <w:szCs w:val="26"/>
        </w:rPr>
      </w:pPr>
      <w:bookmarkStart w:id="26" w:name="n144"/>
      <w:bookmarkEnd w:id="26"/>
      <w:r>
        <w:rPr>
          <w:sz w:val="26"/>
          <w:szCs w:val="26"/>
          <w:lang w:val="uk-UA"/>
        </w:rPr>
        <w:t>4.17</w:t>
      </w:r>
      <w:r w:rsidR="00D6330F">
        <w:rPr>
          <w:sz w:val="26"/>
          <w:szCs w:val="26"/>
          <w:lang w:val="uk-UA"/>
        </w:rPr>
        <w:t xml:space="preserve">.6. </w:t>
      </w:r>
      <w:r w:rsidR="002C72E2" w:rsidRPr="00D6330F">
        <w:rPr>
          <w:sz w:val="26"/>
          <w:szCs w:val="26"/>
        </w:rPr>
        <w:t>здійснювати інші права, визначені законодавством.</w:t>
      </w:r>
    </w:p>
    <w:p w:rsidR="00646119" w:rsidRPr="00646119" w:rsidRDefault="00BD298B" w:rsidP="00592E9D">
      <w:pPr>
        <w:tabs>
          <w:tab w:val="left" w:pos="426"/>
          <w:tab w:val="left" w:pos="993"/>
        </w:tabs>
        <w:ind w:firstLine="709"/>
        <w:jc w:val="both"/>
        <w:rPr>
          <w:sz w:val="26"/>
          <w:szCs w:val="26"/>
          <w:lang w:val="uk-UA"/>
        </w:rPr>
      </w:pPr>
      <w:r>
        <w:rPr>
          <w:sz w:val="26"/>
          <w:szCs w:val="26"/>
          <w:lang w:val="uk-UA"/>
        </w:rPr>
        <w:t>4.18</w:t>
      </w:r>
      <w:r w:rsidR="00646119" w:rsidRPr="00646119">
        <w:rPr>
          <w:sz w:val="26"/>
          <w:szCs w:val="26"/>
          <w:lang w:val="uk-UA"/>
        </w:rPr>
        <w:t>. Директор закладу не зобов</w:t>
      </w:r>
      <w:r w:rsidR="00646119" w:rsidRPr="00646119">
        <w:rPr>
          <w:color w:val="2A2928"/>
          <w:sz w:val="26"/>
          <w:szCs w:val="26"/>
        </w:rPr>
        <w:t>’</w:t>
      </w:r>
      <w:r w:rsidR="00646119" w:rsidRPr="00646119">
        <w:rPr>
          <w:sz w:val="26"/>
          <w:szCs w:val="26"/>
          <w:lang w:val="uk-UA"/>
        </w:rPr>
        <w:t>язаний виконувати рішення органів громадського самоврядування, якщо вони суперечать законодавству та цьому Статуту.</w:t>
      </w:r>
    </w:p>
    <w:p w:rsidR="00001AB0" w:rsidRPr="00FB1E98" w:rsidRDefault="00001AB0" w:rsidP="00EE2842">
      <w:pPr>
        <w:pStyle w:val="tjbmf"/>
        <w:spacing w:before="0" w:beforeAutospacing="0" w:after="0" w:afterAutospacing="0"/>
        <w:jc w:val="both"/>
        <w:rPr>
          <w:sz w:val="26"/>
          <w:szCs w:val="26"/>
          <w:lang w:val="uk-UA"/>
        </w:rPr>
      </w:pPr>
    </w:p>
    <w:p w:rsidR="00E424F9" w:rsidRPr="00750F03" w:rsidRDefault="00E424F9" w:rsidP="00D6330F">
      <w:pPr>
        <w:pStyle w:val="3"/>
        <w:spacing w:before="0" w:beforeAutospacing="0" w:after="0" w:afterAutospacing="0"/>
        <w:jc w:val="center"/>
        <w:rPr>
          <w:sz w:val="26"/>
          <w:szCs w:val="26"/>
          <w:lang w:val="uk-UA"/>
        </w:rPr>
      </w:pPr>
      <w:r w:rsidRPr="00750F03">
        <w:rPr>
          <w:sz w:val="26"/>
          <w:szCs w:val="26"/>
        </w:rPr>
        <w:t>V. У</w:t>
      </w:r>
      <w:r w:rsidRPr="00750F03">
        <w:rPr>
          <w:sz w:val="26"/>
          <w:szCs w:val="26"/>
          <w:lang w:val="uk-UA"/>
        </w:rPr>
        <w:t>ЧАСНИКИ ОСВІТНЬОГО ПРОЦЕСУ</w:t>
      </w:r>
    </w:p>
    <w:p w:rsidR="00F9234E" w:rsidRPr="00FB1E98" w:rsidRDefault="00F9234E" w:rsidP="00EE2842">
      <w:pPr>
        <w:pStyle w:val="3"/>
        <w:spacing w:before="0" w:beforeAutospacing="0" w:after="0" w:afterAutospacing="0"/>
        <w:jc w:val="both"/>
        <w:rPr>
          <w:b w:val="0"/>
          <w:sz w:val="26"/>
          <w:szCs w:val="26"/>
          <w:lang w:val="uk-UA"/>
        </w:rPr>
      </w:pPr>
    </w:p>
    <w:p w:rsidR="00E424F9" w:rsidRPr="00FB1E98" w:rsidRDefault="00F9234E" w:rsidP="00EE2842">
      <w:pPr>
        <w:pStyle w:val="tjbmf"/>
        <w:spacing w:before="0" w:beforeAutospacing="0" w:after="0" w:afterAutospacing="0"/>
        <w:jc w:val="both"/>
        <w:rPr>
          <w:sz w:val="26"/>
          <w:szCs w:val="26"/>
        </w:rPr>
      </w:pPr>
      <w:r w:rsidRPr="00FB1E98">
        <w:rPr>
          <w:sz w:val="26"/>
          <w:szCs w:val="26"/>
          <w:lang w:val="uk-UA"/>
        </w:rPr>
        <w:t xml:space="preserve">     </w:t>
      </w:r>
      <w:r w:rsidR="00001AB0" w:rsidRPr="00FB1E98">
        <w:rPr>
          <w:sz w:val="26"/>
          <w:szCs w:val="26"/>
          <w:lang w:val="uk-UA"/>
        </w:rPr>
        <w:tab/>
      </w:r>
      <w:r w:rsidR="00BD298B">
        <w:rPr>
          <w:sz w:val="26"/>
          <w:szCs w:val="26"/>
          <w:lang w:val="uk-UA"/>
        </w:rPr>
        <w:t>5</w:t>
      </w:r>
      <w:r w:rsidR="00D6330F">
        <w:rPr>
          <w:sz w:val="26"/>
          <w:szCs w:val="26"/>
          <w:lang w:val="uk-UA"/>
        </w:rPr>
        <w:t>.</w:t>
      </w:r>
      <w:r w:rsidR="00E424F9" w:rsidRPr="00FB1E98">
        <w:rPr>
          <w:sz w:val="26"/>
          <w:szCs w:val="26"/>
        </w:rPr>
        <w:t xml:space="preserve">1. Учасниками освітнього процесу в </w:t>
      </w:r>
      <w:r w:rsidR="00712DC5">
        <w:rPr>
          <w:sz w:val="26"/>
          <w:szCs w:val="26"/>
          <w:lang w:val="uk-UA"/>
        </w:rPr>
        <w:t>закладі</w:t>
      </w:r>
      <w:proofErr w:type="gramStart"/>
      <w:r w:rsidR="00E424F9" w:rsidRPr="00FB1E98">
        <w:rPr>
          <w:sz w:val="26"/>
          <w:szCs w:val="26"/>
        </w:rPr>
        <w:t xml:space="preserve"> є:</w:t>
      </w:r>
      <w:proofErr w:type="gramEnd"/>
    </w:p>
    <w:p w:rsidR="00E424F9"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E424F9" w:rsidRPr="00FB1E98">
        <w:rPr>
          <w:sz w:val="26"/>
          <w:szCs w:val="26"/>
        </w:rPr>
        <w:t>здобувачі початкової</w:t>
      </w:r>
      <w:r w:rsidR="00EA69FB">
        <w:rPr>
          <w:sz w:val="26"/>
          <w:szCs w:val="26"/>
          <w:lang w:val="uk-UA"/>
        </w:rPr>
        <w:t xml:space="preserve"> </w:t>
      </w:r>
      <w:r w:rsidR="00E424F9" w:rsidRPr="00FB1E98">
        <w:rPr>
          <w:sz w:val="26"/>
          <w:szCs w:val="26"/>
        </w:rPr>
        <w:t>мистецької освіти - учні;</w:t>
      </w:r>
    </w:p>
    <w:p w:rsidR="00E424F9"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E424F9" w:rsidRPr="00FB1E98">
        <w:rPr>
          <w:sz w:val="26"/>
          <w:szCs w:val="26"/>
        </w:rPr>
        <w:t>педагогічні працівники;</w:t>
      </w:r>
    </w:p>
    <w:p w:rsidR="00E424F9"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E424F9" w:rsidRPr="00FB1E98">
        <w:rPr>
          <w:sz w:val="26"/>
          <w:szCs w:val="26"/>
        </w:rPr>
        <w:t>батьки учнів або їх законні представники;</w:t>
      </w:r>
    </w:p>
    <w:p w:rsidR="00E424F9"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E424F9" w:rsidRPr="00FB1E98">
        <w:rPr>
          <w:sz w:val="26"/>
          <w:szCs w:val="26"/>
        </w:rPr>
        <w:t>інші працівники, залучені до провадження освітнього процесу;</w:t>
      </w:r>
    </w:p>
    <w:p w:rsidR="00997481" w:rsidRPr="00FB1E98"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E424F9" w:rsidRPr="00FB1E98">
        <w:rPr>
          <w:sz w:val="26"/>
          <w:szCs w:val="26"/>
        </w:rPr>
        <w:t xml:space="preserve">інші особи, залучені до освітнього процесу у порядку, визначеному </w:t>
      </w:r>
      <w:r w:rsidR="00E424F9" w:rsidRPr="00FB1E98">
        <w:rPr>
          <w:sz w:val="26"/>
          <w:szCs w:val="26"/>
          <w:lang w:val="uk-UA"/>
        </w:rPr>
        <w:t xml:space="preserve">цим </w:t>
      </w:r>
      <w:r w:rsidR="006B1DD4">
        <w:rPr>
          <w:sz w:val="26"/>
          <w:szCs w:val="26"/>
          <w:lang w:val="uk-UA"/>
        </w:rPr>
        <w:t>С</w:t>
      </w:r>
      <w:r w:rsidR="00E424F9" w:rsidRPr="00FB1E98">
        <w:rPr>
          <w:sz w:val="26"/>
          <w:szCs w:val="26"/>
        </w:rPr>
        <w:t>татутом відповідно до закону.</w:t>
      </w:r>
    </w:p>
    <w:p w:rsidR="00F9234E" w:rsidRPr="00FB1E98" w:rsidRDefault="00F9234E" w:rsidP="00EE2842">
      <w:pPr>
        <w:pStyle w:val="tjbmf"/>
        <w:spacing w:before="0" w:beforeAutospacing="0" w:after="0" w:afterAutospacing="0"/>
        <w:jc w:val="both"/>
        <w:rPr>
          <w:sz w:val="26"/>
          <w:szCs w:val="26"/>
        </w:rPr>
      </w:pPr>
      <w:r w:rsidRPr="00FB1E98">
        <w:rPr>
          <w:sz w:val="26"/>
          <w:szCs w:val="26"/>
          <w:lang w:val="uk-UA"/>
        </w:rPr>
        <w:t xml:space="preserve">     </w:t>
      </w:r>
      <w:r w:rsidR="00001AB0" w:rsidRPr="00FB1E98">
        <w:rPr>
          <w:sz w:val="26"/>
          <w:szCs w:val="26"/>
          <w:lang w:val="uk-UA"/>
        </w:rPr>
        <w:tab/>
      </w:r>
      <w:r w:rsidR="00BD298B">
        <w:rPr>
          <w:sz w:val="26"/>
          <w:szCs w:val="26"/>
          <w:lang w:val="uk-UA"/>
        </w:rPr>
        <w:t>5</w:t>
      </w:r>
      <w:r w:rsidR="00D6330F">
        <w:rPr>
          <w:sz w:val="26"/>
          <w:szCs w:val="26"/>
          <w:lang w:val="uk-UA"/>
        </w:rPr>
        <w:t>.</w:t>
      </w:r>
      <w:r w:rsidRPr="00FB1E98">
        <w:rPr>
          <w:sz w:val="26"/>
          <w:szCs w:val="26"/>
        </w:rPr>
        <w:t xml:space="preserve">2. </w:t>
      </w:r>
      <w:r w:rsidR="00AC5C24">
        <w:rPr>
          <w:sz w:val="26"/>
          <w:szCs w:val="26"/>
          <w:lang w:val="uk-UA"/>
        </w:rPr>
        <w:t>Учень має</w:t>
      </w:r>
      <w:r w:rsidRPr="00FB1E98">
        <w:rPr>
          <w:sz w:val="26"/>
          <w:szCs w:val="26"/>
        </w:rPr>
        <w:t xml:space="preserve"> право на:</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доступ до початкової мистецької освіти відповідно до його запитів, здібностей, обдарувань, уподобань та інтересів;</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 xml:space="preserve">індивідуальну освітню траєкторію, яка реалізується, зокрема, через вільний вибір мистецької школи та освітніх програм, що нею пропонуються, видів, форм і темпу </w:t>
      </w:r>
      <w:r>
        <w:rPr>
          <w:sz w:val="26"/>
          <w:szCs w:val="26"/>
          <w:lang w:val="uk-UA"/>
        </w:rPr>
        <w:t xml:space="preserve">- </w:t>
      </w:r>
      <w:r w:rsidR="00F9234E" w:rsidRPr="00FB1E98">
        <w:rPr>
          <w:sz w:val="26"/>
          <w:szCs w:val="26"/>
        </w:rPr>
        <w:t>здобуття початкової мистецької освіти, методів і засобів навчання;</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 xml:space="preserve">якісні освітні послуги, здобуття початкової мистецької освіти за одним або кількома підрівнями та відповідним спрямуванням в межах освітніх програм </w:t>
      </w:r>
      <w:r w:rsidR="00712DC5">
        <w:rPr>
          <w:sz w:val="26"/>
          <w:szCs w:val="26"/>
          <w:lang w:val="uk-UA"/>
        </w:rPr>
        <w:t>закладу</w:t>
      </w:r>
      <w:r w:rsidR="00F9234E" w:rsidRPr="00FB1E98">
        <w:rPr>
          <w:sz w:val="26"/>
          <w:szCs w:val="26"/>
        </w:rPr>
        <w:t>;</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справедливе та об'єктивне оцінювання його результатів навчання та відзначення успіхів у навчанні та мистецькій діяльності;</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свободу творчості, культурної та мистецької діяльності;</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безпечні та нешкідливі умови навчання;</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367F2A" w:rsidRPr="00A6396B">
        <w:rPr>
          <w:sz w:val="26"/>
          <w:szCs w:val="26"/>
        </w:rPr>
        <w:t xml:space="preserve">захист від </w:t>
      </w:r>
      <w:r w:rsidR="00BD298B">
        <w:rPr>
          <w:sz w:val="26"/>
          <w:szCs w:val="26"/>
          <w:lang w:val="uk-UA"/>
        </w:rPr>
        <w:t xml:space="preserve">булінгу та </w:t>
      </w:r>
      <w:r w:rsidR="00367F2A" w:rsidRPr="00A6396B">
        <w:rPr>
          <w:sz w:val="26"/>
          <w:szCs w:val="26"/>
        </w:rPr>
        <w:t>будь</w:t>
      </w:r>
      <w:r w:rsidR="00367F2A" w:rsidRPr="00A6396B">
        <w:rPr>
          <w:sz w:val="26"/>
          <w:szCs w:val="26"/>
          <w:lang w:val="uk-UA"/>
        </w:rPr>
        <w:t>-</w:t>
      </w:r>
      <w:r w:rsidR="00367F2A" w:rsidRPr="00A6396B">
        <w:rPr>
          <w:sz w:val="26"/>
          <w:szCs w:val="26"/>
        </w:rPr>
        <w:t>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r w:rsidR="00F9234E" w:rsidRPr="00A6396B">
        <w:rPr>
          <w:sz w:val="26"/>
          <w:szCs w:val="26"/>
        </w:rPr>
        <w:t>;</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 xml:space="preserve">користування бібліотекою, навчальною, виробничою, культурною, побутовою, оздоровчою інфраструктурою </w:t>
      </w:r>
      <w:r w:rsidR="00712DC5">
        <w:rPr>
          <w:sz w:val="26"/>
          <w:szCs w:val="26"/>
          <w:lang w:val="uk-UA"/>
        </w:rPr>
        <w:t>закладу</w:t>
      </w:r>
      <w:r w:rsidR="00712DC5" w:rsidRPr="00FB1E98">
        <w:rPr>
          <w:sz w:val="26"/>
          <w:szCs w:val="26"/>
        </w:rPr>
        <w:t xml:space="preserve"> </w:t>
      </w:r>
      <w:r w:rsidR="00F9234E" w:rsidRPr="00FB1E98">
        <w:rPr>
          <w:sz w:val="26"/>
          <w:szCs w:val="26"/>
        </w:rPr>
        <w:t xml:space="preserve">та послугами </w:t>
      </w:r>
      <w:r w:rsidR="00712DC5">
        <w:rPr>
          <w:sz w:val="26"/>
          <w:szCs w:val="26"/>
          <w:lang w:val="uk-UA"/>
        </w:rPr>
        <w:t>його</w:t>
      </w:r>
      <w:r w:rsidR="00F9234E" w:rsidRPr="00FB1E98">
        <w:rPr>
          <w:sz w:val="26"/>
          <w:szCs w:val="26"/>
        </w:rPr>
        <w:t xml:space="preserve"> структурних підрозділів;</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доступ до інформаційних ресурсів і комунікацій, що використовуються в освітньому процесі та науковій діяльності;</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особисту або через своїх законних представників участь у громадському самовряд</w:t>
      </w:r>
      <w:r w:rsidR="00F87F31" w:rsidRPr="00FB1E98">
        <w:rPr>
          <w:sz w:val="26"/>
          <w:szCs w:val="26"/>
        </w:rPr>
        <w:t xml:space="preserve">уванні та управлінні </w:t>
      </w:r>
      <w:r w:rsidR="00712DC5">
        <w:rPr>
          <w:sz w:val="26"/>
          <w:szCs w:val="26"/>
          <w:lang w:val="uk-UA"/>
        </w:rPr>
        <w:t>закладом</w:t>
      </w:r>
      <w:r w:rsidR="00F9234E" w:rsidRPr="00FB1E98">
        <w:rPr>
          <w:sz w:val="26"/>
          <w:szCs w:val="26"/>
        </w:rPr>
        <w:t>;</w:t>
      </w:r>
    </w:p>
    <w:p w:rsidR="00F9234E"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F9234E" w:rsidRPr="00FB1E98">
        <w:rPr>
          <w:sz w:val="26"/>
          <w:szCs w:val="26"/>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367F2A" w:rsidRPr="00EB4A8C" w:rsidRDefault="00367F2A" w:rsidP="00D6330F">
      <w:pPr>
        <w:pStyle w:val="tjbmf"/>
        <w:spacing w:before="0" w:beforeAutospacing="0" w:after="0" w:afterAutospacing="0"/>
        <w:ind w:firstLine="709"/>
        <w:jc w:val="both"/>
        <w:rPr>
          <w:sz w:val="26"/>
          <w:szCs w:val="26"/>
          <w:lang w:val="uk-UA"/>
        </w:rPr>
      </w:pPr>
      <w:r w:rsidRPr="00EB4A8C">
        <w:rPr>
          <w:sz w:val="26"/>
          <w:szCs w:val="26"/>
        </w:rPr>
        <w:t xml:space="preserve">Учні користуються правом переведення в межах </w:t>
      </w:r>
      <w:r w:rsidRPr="00EB4A8C">
        <w:rPr>
          <w:sz w:val="26"/>
          <w:szCs w:val="26"/>
          <w:lang w:val="uk-UA"/>
        </w:rPr>
        <w:t>закладу від викладача до викладача або з фаху на фах (з одної групи до іншої)</w:t>
      </w:r>
      <w:r w:rsidRPr="00EB4A8C">
        <w:rPr>
          <w:sz w:val="26"/>
          <w:szCs w:val="26"/>
        </w:rPr>
        <w:t xml:space="preserve"> та переведення до іншого </w:t>
      </w:r>
      <w:r w:rsidRPr="00EB4A8C">
        <w:rPr>
          <w:sz w:val="26"/>
          <w:szCs w:val="26"/>
        </w:rPr>
        <w:lastRenderedPageBreak/>
        <w:t xml:space="preserve">закладу </w:t>
      </w:r>
      <w:proofErr w:type="gramStart"/>
      <w:r w:rsidRPr="00EB4A8C">
        <w:rPr>
          <w:sz w:val="26"/>
          <w:szCs w:val="26"/>
        </w:rPr>
        <w:t>за</w:t>
      </w:r>
      <w:proofErr w:type="gramEnd"/>
      <w:r w:rsidRPr="00EB4A8C">
        <w:rPr>
          <w:sz w:val="26"/>
          <w:szCs w:val="26"/>
        </w:rPr>
        <w:t xml:space="preserve"> наявності вільних місць</w:t>
      </w:r>
      <w:r w:rsidRPr="00EB4A8C">
        <w:rPr>
          <w:sz w:val="26"/>
          <w:szCs w:val="26"/>
          <w:lang w:val="uk-UA"/>
        </w:rPr>
        <w:t xml:space="preserve"> та відповідності програмним вимогам</w:t>
      </w:r>
      <w:r w:rsidRPr="00EB4A8C">
        <w:rPr>
          <w:sz w:val="26"/>
          <w:szCs w:val="26"/>
        </w:rPr>
        <w:t>. Переведення здійснюються наказом директора</w:t>
      </w:r>
      <w:r w:rsidR="00892C75" w:rsidRPr="00EB4A8C">
        <w:rPr>
          <w:sz w:val="26"/>
          <w:szCs w:val="26"/>
          <w:lang w:val="uk-UA"/>
        </w:rPr>
        <w:t>.</w:t>
      </w:r>
    </w:p>
    <w:p w:rsidR="00F9234E" w:rsidRPr="00FB1E98" w:rsidRDefault="00BD298B" w:rsidP="00D6330F">
      <w:pPr>
        <w:pStyle w:val="tjbmf"/>
        <w:spacing w:before="0" w:beforeAutospacing="0" w:after="0" w:afterAutospacing="0"/>
        <w:ind w:firstLine="709"/>
        <w:jc w:val="both"/>
        <w:rPr>
          <w:sz w:val="26"/>
          <w:szCs w:val="26"/>
        </w:rPr>
      </w:pPr>
      <w:r w:rsidRPr="00EB4A8C">
        <w:rPr>
          <w:sz w:val="26"/>
          <w:szCs w:val="26"/>
          <w:lang w:val="uk-UA"/>
        </w:rPr>
        <w:t>5</w:t>
      </w:r>
      <w:r w:rsidR="00D6330F" w:rsidRPr="00EB4A8C">
        <w:rPr>
          <w:sz w:val="26"/>
          <w:szCs w:val="26"/>
          <w:lang w:val="uk-UA"/>
        </w:rPr>
        <w:t xml:space="preserve">.3. </w:t>
      </w:r>
      <w:r w:rsidR="00F9234E" w:rsidRPr="00EB4A8C">
        <w:rPr>
          <w:sz w:val="26"/>
          <w:szCs w:val="26"/>
        </w:rPr>
        <w:t>Учень зобов'язаний:</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поважати гідність, права, свободи та законні інтереси всіх учасників освітнього процесу, дотримуватися етичних норм;</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дбайливо та відповідально ставитися до власного здоров'я, здоров'я оточе</w:t>
      </w:r>
      <w:r w:rsidR="00F87F31" w:rsidRPr="00FB1E98">
        <w:rPr>
          <w:sz w:val="26"/>
          <w:szCs w:val="26"/>
        </w:rPr>
        <w:t xml:space="preserve">ння, довкілля, майна </w:t>
      </w:r>
      <w:r w:rsidR="00712DC5">
        <w:rPr>
          <w:sz w:val="26"/>
          <w:szCs w:val="26"/>
          <w:lang w:val="uk-UA"/>
        </w:rPr>
        <w:t>закладу</w:t>
      </w:r>
      <w:r w:rsidR="00F9234E" w:rsidRPr="00FB1E98">
        <w:rPr>
          <w:sz w:val="26"/>
          <w:szCs w:val="26"/>
        </w:rPr>
        <w:t>;</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211654">
        <w:rPr>
          <w:sz w:val="26"/>
          <w:szCs w:val="26"/>
        </w:rPr>
        <w:t xml:space="preserve">дотримуватися </w:t>
      </w:r>
      <w:r w:rsidR="00211654">
        <w:rPr>
          <w:sz w:val="26"/>
          <w:szCs w:val="26"/>
          <w:lang w:val="uk-UA"/>
        </w:rPr>
        <w:t>С</w:t>
      </w:r>
      <w:r w:rsidR="00F9234E" w:rsidRPr="00FB1E98">
        <w:rPr>
          <w:sz w:val="26"/>
          <w:szCs w:val="26"/>
        </w:rPr>
        <w:t>татуту, правил вн</w:t>
      </w:r>
      <w:r w:rsidR="00F87F31" w:rsidRPr="00FB1E98">
        <w:rPr>
          <w:sz w:val="26"/>
          <w:szCs w:val="26"/>
        </w:rPr>
        <w:t>утрішнього розпорядку</w:t>
      </w:r>
      <w:r w:rsidR="00F9234E" w:rsidRPr="00FB1E98">
        <w:rPr>
          <w:sz w:val="26"/>
          <w:szCs w:val="26"/>
        </w:rPr>
        <w:t xml:space="preserve"> </w:t>
      </w:r>
      <w:r w:rsidR="00712DC5">
        <w:rPr>
          <w:sz w:val="26"/>
          <w:szCs w:val="26"/>
          <w:lang w:val="uk-UA"/>
        </w:rPr>
        <w:t>закладу</w:t>
      </w:r>
      <w:r w:rsidR="00F9234E" w:rsidRPr="00FB1E98">
        <w:rPr>
          <w:sz w:val="26"/>
          <w:szCs w:val="26"/>
        </w:rPr>
        <w:t>, а також умов договору про надання освітніх послуг.</w:t>
      </w:r>
    </w:p>
    <w:p w:rsidR="00D6330F" w:rsidRDefault="00F9234E" w:rsidP="00D6330F">
      <w:pPr>
        <w:pStyle w:val="tjbmf"/>
        <w:spacing w:before="0" w:beforeAutospacing="0" w:after="0" w:afterAutospacing="0"/>
        <w:ind w:firstLine="709"/>
        <w:jc w:val="both"/>
        <w:rPr>
          <w:sz w:val="26"/>
          <w:szCs w:val="26"/>
          <w:lang w:val="uk-UA"/>
        </w:rPr>
      </w:pPr>
      <w:r w:rsidRPr="00FB1E98">
        <w:rPr>
          <w:sz w:val="26"/>
          <w:szCs w:val="26"/>
        </w:rPr>
        <w:t xml:space="preserve">Учні мають також інші права та обов'язки, передбачені законодавством та </w:t>
      </w:r>
      <w:r w:rsidR="00C8245F" w:rsidRPr="00FB1E98">
        <w:rPr>
          <w:sz w:val="26"/>
          <w:szCs w:val="26"/>
          <w:lang w:val="uk-UA"/>
        </w:rPr>
        <w:t xml:space="preserve">цим </w:t>
      </w:r>
      <w:r w:rsidR="00211654">
        <w:rPr>
          <w:sz w:val="26"/>
          <w:szCs w:val="26"/>
          <w:lang w:val="uk-UA"/>
        </w:rPr>
        <w:t>С</w:t>
      </w:r>
      <w:r w:rsidR="00C8245F" w:rsidRPr="00FB1E98">
        <w:rPr>
          <w:sz w:val="26"/>
          <w:szCs w:val="26"/>
        </w:rPr>
        <w:t>татутом</w:t>
      </w:r>
      <w:r w:rsidRPr="00FB1E98">
        <w:rPr>
          <w:sz w:val="26"/>
          <w:szCs w:val="26"/>
        </w:rPr>
        <w:t xml:space="preserve">. </w:t>
      </w:r>
    </w:p>
    <w:p w:rsidR="00F9234E" w:rsidRPr="00FB1E98" w:rsidRDefault="00F9234E" w:rsidP="00D6330F">
      <w:pPr>
        <w:pStyle w:val="tjbmf"/>
        <w:spacing w:before="0" w:beforeAutospacing="0" w:after="0" w:afterAutospacing="0"/>
        <w:ind w:firstLine="709"/>
        <w:jc w:val="both"/>
        <w:rPr>
          <w:sz w:val="26"/>
          <w:szCs w:val="26"/>
        </w:rPr>
      </w:pPr>
      <w:r w:rsidRPr="00FB1E98">
        <w:rPr>
          <w:sz w:val="26"/>
          <w:szCs w:val="26"/>
        </w:rPr>
        <w:t xml:space="preserve">Залучення учнів </w:t>
      </w:r>
      <w:proofErr w:type="gramStart"/>
      <w:r w:rsidRPr="00FB1E98">
        <w:rPr>
          <w:sz w:val="26"/>
          <w:szCs w:val="26"/>
        </w:rPr>
        <w:t>п</w:t>
      </w:r>
      <w:proofErr w:type="gramEnd"/>
      <w:r w:rsidRPr="00FB1E98">
        <w:rPr>
          <w:sz w:val="26"/>
          <w:szCs w:val="26"/>
        </w:rPr>
        <w:t>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D6330F" w:rsidRDefault="00174A3E" w:rsidP="00EE2842">
      <w:pPr>
        <w:pStyle w:val="tjbmf"/>
        <w:spacing w:before="0" w:beforeAutospacing="0" w:after="0" w:afterAutospacing="0"/>
        <w:jc w:val="both"/>
        <w:rPr>
          <w:sz w:val="26"/>
          <w:szCs w:val="26"/>
          <w:lang w:val="uk-UA"/>
        </w:rPr>
      </w:pPr>
      <w:r w:rsidRPr="00FB1E98">
        <w:rPr>
          <w:sz w:val="26"/>
          <w:szCs w:val="26"/>
          <w:lang w:val="uk-UA"/>
        </w:rPr>
        <w:t xml:space="preserve">     </w:t>
      </w:r>
      <w:r w:rsidR="00001AB0" w:rsidRPr="00FB1E98">
        <w:rPr>
          <w:sz w:val="26"/>
          <w:szCs w:val="26"/>
          <w:lang w:val="uk-UA"/>
        </w:rPr>
        <w:tab/>
      </w:r>
    </w:p>
    <w:p w:rsidR="00174A3E" w:rsidRDefault="00BD298B" w:rsidP="00D6330F">
      <w:pPr>
        <w:pStyle w:val="tjbmf"/>
        <w:spacing w:before="0" w:beforeAutospacing="0" w:after="0" w:afterAutospacing="0"/>
        <w:ind w:firstLine="709"/>
        <w:jc w:val="both"/>
        <w:rPr>
          <w:sz w:val="26"/>
          <w:szCs w:val="26"/>
          <w:lang w:val="uk-UA"/>
        </w:rPr>
      </w:pPr>
      <w:r>
        <w:rPr>
          <w:sz w:val="26"/>
          <w:szCs w:val="26"/>
          <w:lang w:val="uk-UA"/>
        </w:rPr>
        <w:t>5</w:t>
      </w:r>
      <w:r w:rsidR="00D6330F">
        <w:rPr>
          <w:sz w:val="26"/>
          <w:szCs w:val="26"/>
          <w:lang w:val="uk-UA"/>
        </w:rPr>
        <w:t>.4</w:t>
      </w:r>
      <w:r w:rsidR="00D6330F" w:rsidRPr="00947E21">
        <w:rPr>
          <w:sz w:val="26"/>
          <w:szCs w:val="26"/>
          <w:lang w:val="uk-UA"/>
        </w:rPr>
        <w:t>.</w:t>
      </w:r>
      <w:r w:rsidR="00F87F31" w:rsidRPr="00947E21">
        <w:rPr>
          <w:sz w:val="26"/>
          <w:szCs w:val="26"/>
        </w:rPr>
        <w:t xml:space="preserve"> </w:t>
      </w:r>
      <w:r w:rsidR="00F87F31" w:rsidRPr="00D6330F">
        <w:rPr>
          <w:sz w:val="26"/>
          <w:szCs w:val="26"/>
          <w:u w:val="single"/>
        </w:rPr>
        <w:t>Педагогічними працівниками</w:t>
      </w:r>
      <w:r w:rsidR="00F87F31" w:rsidRPr="00947E21">
        <w:rPr>
          <w:sz w:val="26"/>
          <w:szCs w:val="26"/>
          <w:lang w:val="uk-UA"/>
        </w:rPr>
        <w:t xml:space="preserve"> </w:t>
      </w:r>
      <w:r w:rsidR="00174A3E" w:rsidRPr="00FB1E98">
        <w:rPr>
          <w:sz w:val="26"/>
          <w:szCs w:val="26"/>
        </w:rPr>
        <w:t>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w:t>
      </w:r>
      <w:proofErr w:type="gramStart"/>
      <w:r w:rsidR="00174A3E" w:rsidRPr="00FB1E98">
        <w:rPr>
          <w:sz w:val="26"/>
          <w:szCs w:val="26"/>
        </w:rPr>
        <w:t>в</w:t>
      </w:r>
      <w:proofErr w:type="gramEnd"/>
      <w:r w:rsidR="00174A3E" w:rsidRPr="00FB1E98">
        <w:rPr>
          <w:sz w:val="26"/>
          <w:szCs w:val="26"/>
        </w:rPr>
        <w:t>.</w:t>
      </w:r>
    </w:p>
    <w:p w:rsidR="00C33529" w:rsidRPr="00C33529" w:rsidRDefault="00C33529" w:rsidP="00C33529">
      <w:pPr>
        <w:tabs>
          <w:tab w:val="left" w:pos="993"/>
          <w:tab w:val="num" w:pos="1288"/>
        </w:tabs>
        <w:spacing w:before="60"/>
        <w:ind w:firstLine="709"/>
        <w:jc w:val="both"/>
        <w:rPr>
          <w:sz w:val="26"/>
          <w:szCs w:val="26"/>
          <w:lang w:val="uk-UA"/>
        </w:rPr>
      </w:pPr>
      <w:r w:rsidRPr="00EB4A8C">
        <w:rPr>
          <w:sz w:val="26"/>
          <w:szCs w:val="26"/>
          <w:lang w:val="uk-UA"/>
        </w:rPr>
        <w:t>Педагогічним працівником повинна бути особа з високими моральними якостями, яка має вищу педагогічну або іншу фахову осві</w:t>
      </w:r>
      <w:r w:rsidR="003544EA">
        <w:rPr>
          <w:sz w:val="26"/>
          <w:szCs w:val="26"/>
          <w:lang w:val="uk-UA"/>
        </w:rPr>
        <w:t xml:space="preserve">ту, належний рівень професійної </w:t>
      </w:r>
      <w:r w:rsidRPr="00EB4A8C">
        <w:rPr>
          <w:sz w:val="26"/>
          <w:szCs w:val="26"/>
          <w:lang w:val="uk-UA"/>
        </w:rPr>
        <w:t>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w:t>
      </w:r>
      <w:r w:rsidRPr="00C33529">
        <w:rPr>
          <w:sz w:val="26"/>
          <w:szCs w:val="26"/>
          <w:lang w:val="uk-UA"/>
        </w:rPr>
        <w:t xml:space="preserve"> </w:t>
      </w:r>
    </w:p>
    <w:p w:rsidR="00174A3E" w:rsidRPr="00FB1E98" w:rsidRDefault="00C03E2F" w:rsidP="00D6330F">
      <w:pPr>
        <w:pStyle w:val="tjbmf"/>
        <w:spacing w:before="0" w:beforeAutospacing="0" w:after="0" w:afterAutospacing="0"/>
        <w:ind w:firstLine="709"/>
        <w:jc w:val="both"/>
        <w:rPr>
          <w:sz w:val="26"/>
          <w:szCs w:val="26"/>
        </w:rPr>
      </w:pPr>
      <w:r>
        <w:rPr>
          <w:sz w:val="26"/>
          <w:szCs w:val="26"/>
          <w:lang w:val="uk-UA"/>
        </w:rPr>
        <w:t>5</w:t>
      </w:r>
      <w:r w:rsidR="00D6330F">
        <w:rPr>
          <w:sz w:val="26"/>
          <w:szCs w:val="26"/>
          <w:lang w:val="uk-UA"/>
        </w:rPr>
        <w:t xml:space="preserve">.5. </w:t>
      </w:r>
      <w:r w:rsidR="00174A3E" w:rsidRPr="00FB1E98">
        <w:rPr>
          <w:sz w:val="26"/>
          <w:szCs w:val="26"/>
        </w:rPr>
        <w:t>Пе</w:t>
      </w:r>
      <w:r w:rsidR="00F87F31" w:rsidRPr="00FB1E98">
        <w:rPr>
          <w:sz w:val="26"/>
          <w:szCs w:val="26"/>
        </w:rPr>
        <w:t xml:space="preserve">дагогічний працівник </w:t>
      </w:r>
      <w:r w:rsidR="00174A3E" w:rsidRPr="00FB1E98">
        <w:rPr>
          <w:sz w:val="26"/>
          <w:szCs w:val="26"/>
        </w:rPr>
        <w:t xml:space="preserve">має право </w:t>
      </w:r>
      <w:proofErr w:type="gramStart"/>
      <w:r w:rsidR="00174A3E" w:rsidRPr="00FB1E98">
        <w:rPr>
          <w:sz w:val="26"/>
          <w:szCs w:val="26"/>
        </w:rPr>
        <w:t>на</w:t>
      </w:r>
      <w:proofErr w:type="gramEnd"/>
      <w:r w:rsidR="00174A3E" w:rsidRPr="00FB1E98">
        <w:rPr>
          <w:sz w:val="26"/>
          <w:szCs w:val="26"/>
        </w:rPr>
        <w:t>:</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педагогічну ініціативу;</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 xml:space="preserve">користування бібліотекою, навчальною, виробничою, культурною, побутовою, оздоровчою інфраструктурою </w:t>
      </w:r>
      <w:r w:rsidR="00712DC5">
        <w:rPr>
          <w:sz w:val="26"/>
          <w:szCs w:val="26"/>
          <w:lang w:val="uk-UA"/>
        </w:rPr>
        <w:t>закладу</w:t>
      </w:r>
      <w:r w:rsidR="00712DC5" w:rsidRPr="00FB1E98">
        <w:rPr>
          <w:sz w:val="26"/>
          <w:szCs w:val="26"/>
        </w:rPr>
        <w:t xml:space="preserve"> </w:t>
      </w:r>
      <w:r w:rsidR="00174A3E" w:rsidRPr="00FB1E98">
        <w:rPr>
          <w:sz w:val="26"/>
          <w:szCs w:val="26"/>
        </w:rPr>
        <w:t xml:space="preserve">та послугами </w:t>
      </w:r>
      <w:r w:rsidR="00712DC5">
        <w:rPr>
          <w:sz w:val="26"/>
          <w:szCs w:val="26"/>
          <w:lang w:val="uk-UA"/>
        </w:rPr>
        <w:t>його</w:t>
      </w:r>
      <w:r w:rsidR="00174A3E" w:rsidRPr="00FB1E98">
        <w:rPr>
          <w:sz w:val="26"/>
          <w:szCs w:val="26"/>
        </w:rPr>
        <w:t xml:space="preserve"> структурних підрозділів;</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проходження сертифікації відповідно до законодавства;</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доступ до інформаційних ресурсів і комунікацій, що використовуються в освітньому процесі;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відзначення успіхів у своїй професійній діяльності, справедливе та об'єктивне її оцінювання;</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захист професійної честі та гідності;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 xml:space="preserve">індивідуальну освітню, творчу, мистецьку, наукову та іншу діяльність за межами </w:t>
      </w:r>
      <w:r w:rsidR="00F87F31" w:rsidRPr="00FB1E98">
        <w:rPr>
          <w:sz w:val="26"/>
          <w:szCs w:val="26"/>
          <w:lang w:val="uk-UA"/>
        </w:rPr>
        <w:t xml:space="preserve">  </w:t>
      </w:r>
      <w:r w:rsidR="00712DC5">
        <w:rPr>
          <w:sz w:val="26"/>
          <w:szCs w:val="26"/>
          <w:lang w:val="uk-UA"/>
        </w:rPr>
        <w:t>закладу</w:t>
      </w:r>
      <w:r w:rsidR="00174A3E" w:rsidRPr="00FB1E98">
        <w:rPr>
          <w:sz w:val="26"/>
          <w:szCs w:val="26"/>
        </w:rPr>
        <w:t>;</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lastRenderedPageBreak/>
        <w:t xml:space="preserve">- </w:t>
      </w:r>
      <w:r w:rsidR="00174A3E" w:rsidRPr="00FB1E98">
        <w:rPr>
          <w:sz w:val="26"/>
          <w:szCs w:val="26"/>
        </w:rPr>
        <w:t>безпечні і нешкідливі умови праці;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відпустку відповідно до законодавства;</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участь у громад</w:t>
      </w:r>
      <w:r w:rsidR="00F87F31" w:rsidRPr="00FB1E98">
        <w:rPr>
          <w:sz w:val="26"/>
          <w:szCs w:val="26"/>
        </w:rPr>
        <w:t xml:space="preserve">ському самоврядуванні </w:t>
      </w:r>
      <w:r w:rsidR="00174A3E" w:rsidRPr="00FB1E98">
        <w:rPr>
          <w:sz w:val="26"/>
          <w:szCs w:val="26"/>
        </w:rPr>
        <w:t xml:space="preserve"> </w:t>
      </w:r>
      <w:r w:rsidR="00712DC5">
        <w:rPr>
          <w:sz w:val="26"/>
          <w:szCs w:val="26"/>
          <w:lang w:val="uk-UA"/>
        </w:rPr>
        <w:t>закладу</w:t>
      </w:r>
      <w:r w:rsidR="00174A3E" w:rsidRPr="00FB1E98">
        <w:rPr>
          <w:sz w:val="26"/>
          <w:szCs w:val="26"/>
        </w:rPr>
        <w:t>;</w:t>
      </w:r>
    </w:p>
    <w:p w:rsidR="00174A3E"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174A3E" w:rsidRPr="00FB1E98">
        <w:rPr>
          <w:sz w:val="26"/>
          <w:szCs w:val="26"/>
        </w:rPr>
        <w:t>участь у роботі ко</w:t>
      </w:r>
      <w:r w:rsidR="00F87F31" w:rsidRPr="00FB1E98">
        <w:rPr>
          <w:sz w:val="26"/>
          <w:szCs w:val="26"/>
        </w:rPr>
        <w:t xml:space="preserve">легіальних органів управління </w:t>
      </w:r>
      <w:r w:rsidR="00712DC5">
        <w:rPr>
          <w:sz w:val="26"/>
          <w:szCs w:val="26"/>
          <w:lang w:val="uk-UA"/>
        </w:rPr>
        <w:t>закладу</w:t>
      </w:r>
      <w:r w:rsidR="00174A3E" w:rsidRPr="00FB1E98">
        <w:rPr>
          <w:sz w:val="26"/>
          <w:szCs w:val="26"/>
        </w:rPr>
        <w:t>.</w:t>
      </w:r>
    </w:p>
    <w:p w:rsidR="004A6888" w:rsidRPr="004E59AC" w:rsidRDefault="000D0104" w:rsidP="00D6330F">
      <w:pPr>
        <w:pStyle w:val="tjbmf"/>
        <w:spacing w:before="0" w:beforeAutospacing="0" w:after="0" w:afterAutospacing="0"/>
        <w:ind w:firstLine="709"/>
        <w:jc w:val="both"/>
        <w:rPr>
          <w:sz w:val="26"/>
          <w:szCs w:val="26"/>
          <w:lang w:val="uk-UA"/>
        </w:rPr>
      </w:pPr>
      <w:r w:rsidRPr="004E59AC">
        <w:rPr>
          <w:sz w:val="26"/>
          <w:szCs w:val="26"/>
          <w:lang w:val="uk-UA"/>
        </w:rPr>
        <w:t xml:space="preserve">- </w:t>
      </w:r>
      <w:r w:rsidR="004A6888" w:rsidRPr="004E59AC">
        <w:rPr>
          <w:sz w:val="26"/>
          <w:szCs w:val="26"/>
          <w:lang w:val="uk-UA"/>
        </w:rPr>
        <w:t>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0D0104" w:rsidRPr="004E59AC" w:rsidRDefault="000D0104" w:rsidP="000D0104">
      <w:pPr>
        <w:shd w:val="clear" w:color="auto" w:fill="FFFFFF"/>
        <w:tabs>
          <w:tab w:val="left" w:pos="142"/>
        </w:tabs>
        <w:ind w:firstLine="709"/>
        <w:jc w:val="both"/>
        <w:rPr>
          <w:sz w:val="26"/>
          <w:szCs w:val="26"/>
          <w:lang w:val="uk-UA"/>
        </w:rPr>
      </w:pPr>
      <w:r w:rsidRPr="004E59AC">
        <w:rPr>
          <w:sz w:val="26"/>
          <w:szCs w:val="26"/>
          <w:lang w:val="uk-UA"/>
        </w:rPr>
        <w:t xml:space="preserve">- </w:t>
      </w:r>
      <w:r w:rsidRPr="004E59AC">
        <w:rPr>
          <w:sz w:val="26"/>
          <w:szCs w:val="26"/>
        </w:rPr>
        <w:t>об’єднання у професійні спілки, участь в інших об’єднаннях громадян, діяльність яких не заборонена законодавством</w:t>
      </w:r>
      <w:r w:rsidRPr="004E59AC">
        <w:rPr>
          <w:sz w:val="26"/>
          <w:szCs w:val="26"/>
          <w:lang w:val="uk-UA"/>
        </w:rPr>
        <w:t>;</w:t>
      </w:r>
    </w:p>
    <w:p w:rsidR="000D0104" w:rsidRPr="004E59AC" w:rsidRDefault="000D0104" w:rsidP="00777563">
      <w:pPr>
        <w:pStyle w:val="HTML"/>
        <w:ind w:firstLine="709"/>
        <w:jc w:val="both"/>
        <w:rPr>
          <w:sz w:val="28"/>
          <w:szCs w:val="28"/>
          <w:lang w:val="uk-UA"/>
        </w:rPr>
      </w:pPr>
      <w:r w:rsidRPr="004E59AC">
        <w:rPr>
          <w:rFonts w:ascii="Times New Roman" w:hAnsi="Times New Roman" w:cs="Times New Roman"/>
          <w:color w:val="2A2928"/>
          <w:sz w:val="28"/>
          <w:szCs w:val="28"/>
          <w:lang w:val="uk-UA"/>
        </w:rPr>
        <w:t xml:space="preserve">- </w:t>
      </w:r>
      <w:r w:rsidR="00ED5223" w:rsidRPr="004E59AC">
        <w:rPr>
          <w:rFonts w:ascii="Times New Roman" w:hAnsi="Times New Roman" w:cs="Times New Roman"/>
          <w:sz w:val="26"/>
          <w:szCs w:val="26"/>
        </w:rPr>
        <w:t xml:space="preserve">соціальне та матеріальне  заохочення  </w:t>
      </w:r>
      <w:r w:rsidR="00777563" w:rsidRPr="004E59AC">
        <w:rPr>
          <w:rFonts w:ascii="Times New Roman" w:hAnsi="Times New Roman" w:cs="Times New Roman"/>
          <w:sz w:val="26"/>
          <w:szCs w:val="26"/>
          <w:lang w:val="uk-UA"/>
        </w:rPr>
        <w:t>(</w:t>
      </w:r>
      <w:r w:rsidR="00777563" w:rsidRPr="004E59AC">
        <w:rPr>
          <w:rStyle w:val="rvts0"/>
          <w:rFonts w:ascii="Times New Roman" w:hAnsi="Times New Roman" w:cs="Times New Roman"/>
          <w:sz w:val="26"/>
          <w:szCs w:val="26"/>
        </w:rPr>
        <w:t>доплати, надбавки, премії та інші види заохочень</w:t>
      </w:r>
      <w:r w:rsidR="00777563" w:rsidRPr="004E59AC">
        <w:rPr>
          <w:rStyle w:val="rvts0"/>
          <w:rFonts w:ascii="Times New Roman" w:hAnsi="Times New Roman" w:cs="Times New Roman"/>
          <w:sz w:val="26"/>
          <w:szCs w:val="26"/>
          <w:lang w:val="uk-UA"/>
        </w:rPr>
        <w:t>, встановлються закладом на правах  та в порядку, передбаченому чинним законад</w:t>
      </w:r>
      <w:r w:rsidR="006643DA" w:rsidRPr="004E59AC">
        <w:rPr>
          <w:rStyle w:val="rvts0"/>
          <w:rFonts w:ascii="Times New Roman" w:hAnsi="Times New Roman" w:cs="Times New Roman"/>
          <w:sz w:val="26"/>
          <w:szCs w:val="26"/>
          <w:lang w:val="uk-UA"/>
        </w:rPr>
        <w:t>а</w:t>
      </w:r>
      <w:r w:rsidR="00777563" w:rsidRPr="004E59AC">
        <w:rPr>
          <w:rStyle w:val="rvts0"/>
          <w:rFonts w:ascii="Times New Roman" w:hAnsi="Times New Roman" w:cs="Times New Roman"/>
          <w:sz w:val="26"/>
          <w:szCs w:val="26"/>
          <w:lang w:val="uk-UA"/>
        </w:rPr>
        <w:t>вством України та колективним</w:t>
      </w:r>
      <w:r w:rsidR="006643DA" w:rsidRPr="004E59AC">
        <w:rPr>
          <w:rStyle w:val="rvts0"/>
          <w:rFonts w:ascii="Times New Roman" w:hAnsi="Times New Roman" w:cs="Times New Roman"/>
          <w:sz w:val="26"/>
          <w:szCs w:val="26"/>
          <w:lang w:val="uk-UA"/>
        </w:rPr>
        <w:t xml:space="preserve"> </w:t>
      </w:r>
      <w:r w:rsidR="00777563" w:rsidRPr="004E59AC">
        <w:rPr>
          <w:rStyle w:val="rvts0"/>
          <w:rFonts w:ascii="Times New Roman" w:hAnsi="Times New Roman" w:cs="Times New Roman"/>
          <w:sz w:val="26"/>
          <w:szCs w:val="26"/>
          <w:lang w:val="uk-UA"/>
        </w:rPr>
        <w:t>договор</w:t>
      </w:r>
      <w:r w:rsidR="006643DA" w:rsidRPr="004E59AC">
        <w:rPr>
          <w:rStyle w:val="rvts0"/>
          <w:rFonts w:ascii="Times New Roman" w:hAnsi="Times New Roman" w:cs="Times New Roman"/>
          <w:sz w:val="26"/>
          <w:szCs w:val="26"/>
          <w:lang w:val="uk-UA"/>
        </w:rPr>
        <w:t>о</w:t>
      </w:r>
      <w:r w:rsidR="00777563" w:rsidRPr="004E59AC">
        <w:rPr>
          <w:rStyle w:val="rvts0"/>
          <w:rFonts w:ascii="Times New Roman" w:hAnsi="Times New Roman" w:cs="Times New Roman"/>
          <w:sz w:val="26"/>
          <w:szCs w:val="26"/>
          <w:lang w:val="uk-UA"/>
        </w:rPr>
        <w:t>м закладу)</w:t>
      </w:r>
      <w:r w:rsidR="00777563" w:rsidRPr="004E59AC">
        <w:rPr>
          <w:rStyle w:val="rvts0"/>
          <w:rFonts w:ascii="Times New Roman" w:hAnsi="Times New Roman" w:cs="Times New Roman"/>
          <w:sz w:val="26"/>
          <w:szCs w:val="26"/>
        </w:rPr>
        <w:t>.</w:t>
      </w:r>
    </w:p>
    <w:p w:rsidR="00174A3E" w:rsidRPr="00592E9D" w:rsidRDefault="00C03E2F" w:rsidP="00D6330F">
      <w:pPr>
        <w:pStyle w:val="tjbmf"/>
        <w:spacing w:before="0" w:beforeAutospacing="0" w:after="0" w:afterAutospacing="0"/>
        <w:ind w:firstLine="709"/>
        <w:jc w:val="both"/>
        <w:rPr>
          <w:sz w:val="26"/>
          <w:szCs w:val="26"/>
          <w:lang w:val="uk-UA"/>
        </w:rPr>
      </w:pPr>
      <w:r>
        <w:rPr>
          <w:sz w:val="26"/>
          <w:szCs w:val="26"/>
          <w:lang w:val="uk-UA"/>
        </w:rPr>
        <w:t>5</w:t>
      </w:r>
      <w:r w:rsidR="00D6330F">
        <w:rPr>
          <w:sz w:val="26"/>
          <w:szCs w:val="26"/>
          <w:lang w:val="uk-UA"/>
        </w:rPr>
        <w:t xml:space="preserve">.6. </w:t>
      </w:r>
      <w:r w:rsidR="00174A3E" w:rsidRPr="00592E9D">
        <w:rPr>
          <w:sz w:val="26"/>
          <w:szCs w:val="26"/>
          <w:lang w:val="uk-UA"/>
        </w:rPr>
        <w:t>Педагогічні працівники зобов'язані:</w:t>
      </w:r>
    </w:p>
    <w:p w:rsidR="00174A3E" w:rsidRPr="00592E9D"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174A3E" w:rsidRPr="00592E9D">
        <w:rPr>
          <w:sz w:val="26"/>
          <w:szCs w:val="26"/>
          <w:lang w:val="uk-UA"/>
        </w:rPr>
        <w:t>постійно підвищувати свій професійний і загальнокультурний рівні та педагогічну майстерність;</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виконувати освітню програму для досягнення учнями передбачених нею результатів навчання;</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сприяти розвитку здібностей учнів, формуванню навичок здорового способу життя, дбати про їхнє фізичне і психічне здоров'я;</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дотримуватися академічної доброчесності та забезпечувати її дотримання в освітньому процесі та в мистецькій діяльності;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проходити атестацію в порядку, визначеному Мінкультури;</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дотримуватися педагогічної етики, поважати гідність, права, свободи і законні інтереси всіх учасників освітнього процесу;</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 xml:space="preserve">формувати в учнів усвідомлення необхідності додержуватися </w:t>
      </w:r>
      <w:hyperlink r:id="rId19" w:tgtFrame="_top" w:history="1">
        <w:r w:rsidR="00174A3E" w:rsidRPr="00FB1E98">
          <w:rPr>
            <w:rStyle w:val="a8"/>
            <w:color w:val="auto"/>
            <w:sz w:val="26"/>
            <w:szCs w:val="26"/>
            <w:u w:val="none"/>
          </w:rPr>
          <w:t>Конституції</w:t>
        </w:r>
      </w:hyperlink>
      <w:r w:rsidR="00174A3E" w:rsidRPr="00FB1E98">
        <w:rPr>
          <w:sz w:val="26"/>
          <w:szCs w:val="26"/>
        </w:rPr>
        <w:t xml:space="preserve"> та законів України, захищати суверенітет і територіальну цілісність України;</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формувати в учнів прагнення до взаєморозуміння, миру, злагоди між усіма народами, етнічними, національними, релігійними групами;</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 xml:space="preserve">захищати учнів під час освітнього процесу від будь-яких форм фізичного та психічного насильства, </w:t>
      </w:r>
      <w:r w:rsidR="00691E0E" w:rsidRPr="00EB4A8C">
        <w:rPr>
          <w:sz w:val="26"/>
          <w:szCs w:val="26"/>
          <w:lang w:val="uk-UA"/>
        </w:rPr>
        <w:t>булінгу</w:t>
      </w:r>
      <w:r w:rsidR="00691E0E">
        <w:rPr>
          <w:sz w:val="26"/>
          <w:szCs w:val="26"/>
          <w:lang w:val="uk-UA"/>
        </w:rPr>
        <w:t xml:space="preserve">, </w:t>
      </w:r>
      <w:r w:rsidR="00174A3E" w:rsidRPr="00FB1E98">
        <w:rPr>
          <w:sz w:val="26"/>
          <w:szCs w:val="26"/>
        </w:rPr>
        <w:t>приниження честі та гідності, дискримінації за будь-якою ознакою, пропаганди та агітації, що завдають шкоди здоров'ю здобувача освіти;</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947E21">
        <w:rPr>
          <w:sz w:val="26"/>
          <w:szCs w:val="26"/>
        </w:rPr>
        <w:t xml:space="preserve">додержуватися </w:t>
      </w:r>
      <w:r w:rsidR="00947E21">
        <w:rPr>
          <w:sz w:val="26"/>
          <w:szCs w:val="26"/>
          <w:lang w:val="uk-UA"/>
        </w:rPr>
        <w:t>С</w:t>
      </w:r>
      <w:r w:rsidR="00174A3E" w:rsidRPr="00FB1E98">
        <w:rPr>
          <w:sz w:val="26"/>
          <w:szCs w:val="26"/>
        </w:rPr>
        <w:t>татуту та</w:t>
      </w:r>
      <w:r w:rsidR="00F87F31" w:rsidRPr="00FB1E98">
        <w:rPr>
          <w:sz w:val="26"/>
          <w:szCs w:val="26"/>
        </w:rPr>
        <w:t xml:space="preserve"> правил внутрішнього розпорядку</w:t>
      </w:r>
      <w:r w:rsidR="00F87F31" w:rsidRPr="00FB1E98">
        <w:rPr>
          <w:sz w:val="26"/>
          <w:szCs w:val="26"/>
          <w:lang w:val="uk-UA"/>
        </w:rPr>
        <w:t xml:space="preserve"> </w:t>
      </w:r>
      <w:r w:rsidR="00712DC5">
        <w:rPr>
          <w:sz w:val="26"/>
          <w:szCs w:val="26"/>
          <w:lang w:val="uk-UA"/>
        </w:rPr>
        <w:t>закладу</w:t>
      </w:r>
      <w:r w:rsidR="00174A3E" w:rsidRPr="00FB1E98">
        <w:rPr>
          <w:sz w:val="26"/>
          <w:szCs w:val="26"/>
        </w:rPr>
        <w:t>, виконувати свої посадові обов'язки.</w:t>
      </w:r>
    </w:p>
    <w:p w:rsidR="00D6330F" w:rsidRDefault="00174A3E" w:rsidP="00D6330F">
      <w:pPr>
        <w:pStyle w:val="tjbmf"/>
        <w:spacing w:before="0" w:beforeAutospacing="0" w:after="0" w:afterAutospacing="0"/>
        <w:ind w:firstLine="709"/>
        <w:jc w:val="both"/>
        <w:rPr>
          <w:sz w:val="26"/>
          <w:szCs w:val="26"/>
          <w:lang w:val="uk-UA"/>
        </w:rPr>
      </w:pPr>
      <w:r w:rsidRPr="00FB1E98">
        <w:rPr>
          <w:sz w:val="26"/>
          <w:szCs w:val="26"/>
        </w:rPr>
        <w:t>Педагогічні працівники мають також інші права та обов'язки, передбачені законодавством, колективним догов</w:t>
      </w:r>
      <w:r w:rsidR="00917198" w:rsidRPr="00FB1E98">
        <w:rPr>
          <w:sz w:val="26"/>
          <w:szCs w:val="26"/>
        </w:rPr>
        <w:t>ором, трудовим договором та</w:t>
      </w:r>
      <w:r w:rsidR="00917198" w:rsidRPr="00FB1E98">
        <w:rPr>
          <w:sz w:val="26"/>
          <w:szCs w:val="26"/>
          <w:lang w:val="uk-UA"/>
        </w:rPr>
        <w:t xml:space="preserve"> цим </w:t>
      </w:r>
      <w:r w:rsidR="00A60315">
        <w:rPr>
          <w:sz w:val="26"/>
          <w:szCs w:val="26"/>
          <w:lang w:val="uk-UA"/>
        </w:rPr>
        <w:t>С</w:t>
      </w:r>
      <w:r w:rsidRPr="00FB1E98">
        <w:rPr>
          <w:sz w:val="26"/>
          <w:szCs w:val="26"/>
        </w:rPr>
        <w:t xml:space="preserve">татутом. </w:t>
      </w:r>
    </w:p>
    <w:p w:rsidR="00174A3E" w:rsidRPr="00FB1E98" w:rsidRDefault="00C03E2F" w:rsidP="00D6330F">
      <w:pPr>
        <w:pStyle w:val="tjbmf"/>
        <w:spacing w:before="0" w:beforeAutospacing="0" w:after="0" w:afterAutospacing="0"/>
        <w:ind w:firstLine="709"/>
        <w:jc w:val="both"/>
        <w:rPr>
          <w:sz w:val="26"/>
          <w:szCs w:val="26"/>
        </w:rPr>
      </w:pPr>
      <w:r>
        <w:rPr>
          <w:sz w:val="26"/>
          <w:szCs w:val="26"/>
          <w:lang w:val="uk-UA"/>
        </w:rPr>
        <w:t>5</w:t>
      </w:r>
      <w:r w:rsidR="00AE7B62">
        <w:rPr>
          <w:sz w:val="26"/>
          <w:szCs w:val="26"/>
          <w:lang w:val="uk-UA"/>
        </w:rPr>
        <w:t xml:space="preserve">.7. </w:t>
      </w:r>
      <w:r w:rsidR="00174A3E" w:rsidRPr="00FB1E98">
        <w:rPr>
          <w:sz w:val="26"/>
          <w:szCs w:val="26"/>
        </w:rPr>
        <w:t xml:space="preserve">Відволікання педагогічних працівників </w:t>
      </w:r>
      <w:proofErr w:type="gramStart"/>
      <w:r w:rsidR="00174A3E" w:rsidRPr="00FB1E98">
        <w:rPr>
          <w:sz w:val="26"/>
          <w:szCs w:val="26"/>
        </w:rPr>
        <w:t>в</w:t>
      </w:r>
      <w:proofErr w:type="gramEnd"/>
      <w:r w:rsidR="00174A3E" w:rsidRPr="00FB1E98">
        <w:rPr>
          <w:sz w:val="26"/>
          <w:szCs w:val="26"/>
        </w:rPr>
        <w:t>ід виконання професійних обов'язків не допускається, крім випадків, передбачених законодавством.</w:t>
      </w:r>
    </w:p>
    <w:p w:rsidR="00174A3E" w:rsidRDefault="00C03E2F" w:rsidP="00D6330F">
      <w:pPr>
        <w:pStyle w:val="tjbmf"/>
        <w:spacing w:before="0" w:beforeAutospacing="0" w:after="0" w:afterAutospacing="0"/>
        <w:ind w:firstLine="709"/>
        <w:jc w:val="both"/>
        <w:rPr>
          <w:sz w:val="26"/>
          <w:szCs w:val="26"/>
        </w:rPr>
      </w:pPr>
      <w:r>
        <w:rPr>
          <w:sz w:val="26"/>
          <w:szCs w:val="26"/>
          <w:lang w:val="uk-UA"/>
        </w:rPr>
        <w:lastRenderedPageBreak/>
        <w:t>5</w:t>
      </w:r>
      <w:r w:rsidR="00AE7B62" w:rsidRPr="00476DC6">
        <w:rPr>
          <w:sz w:val="26"/>
          <w:szCs w:val="26"/>
          <w:lang w:val="uk-UA"/>
        </w:rPr>
        <w:t xml:space="preserve">.8. </w:t>
      </w:r>
      <w:proofErr w:type="gramStart"/>
      <w:r w:rsidR="00174A3E" w:rsidRPr="00476DC6">
        <w:rPr>
          <w:sz w:val="26"/>
          <w:szCs w:val="26"/>
        </w:rPr>
        <w:t xml:space="preserve">Загальні вимоги до освіти та професійної кваліфікації педагогічного працівника визначаються </w:t>
      </w:r>
      <w:hyperlink r:id="rId20" w:tgtFrame="_top" w:history="1">
        <w:r w:rsidR="00174A3E" w:rsidRPr="00476DC6">
          <w:rPr>
            <w:rStyle w:val="a8"/>
            <w:color w:val="auto"/>
            <w:sz w:val="26"/>
            <w:szCs w:val="26"/>
            <w:u w:val="none"/>
          </w:rPr>
          <w:t>статтею 58 Закону України "Про освіту"</w:t>
        </w:r>
      </w:hyperlink>
      <w:r w:rsidR="00174A3E" w:rsidRPr="00476DC6">
        <w:rPr>
          <w:sz w:val="26"/>
          <w:szCs w:val="26"/>
        </w:rPr>
        <w:t xml:space="preserve">, </w:t>
      </w:r>
      <w:hyperlink r:id="rId21" w:tgtFrame="_top" w:history="1">
        <w:r w:rsidR="00174A3E" w:rsidRPr="00476DC6">
          <w:rPr>
            <w:rStyle w:val="a8"/>
            <w:color w:val="auto"/>
            <w:sz w:val="26"/>
            <w:szCs w:val="26"/>
            <w:u w:val="none"/>
          </w:rPr>
          <w:t>частиною першою статті 21 Закону України "Про позашкільну освіту"</w:t>
        </w:r>
      </w:hyperlink>
      <w:r w:rsidR="00174A3E" w:rsidRPr="00476DC6">
        <w:rPr>
          <w:sz w:val="26"/>
          <w:szCs w:val="26"/>
        </w:rPr>
        <w:t>. Специфічні кваліфікаційні вимоги до педагогічних працівників встановлюються законодавством, зокрема професійним стандартом (за наявності) до відпов</w:t>
      </w:r>
      <w:proofErr w:type="gramEnd"/>
      <w:r w:rsidR="00174A3E" w:rsidRPr="00476DC6">
        <w:rPr>
          <w:sz w:val="26"/>
          <w:szCs w:val="26"/>
        </w:rPr>
        <w:t>ідних посад педагогічних працівникі</w:t>
      </w:r>
      <w:proofErr w:type="gramStart"/>
      <w:r w:rsidR="00174A3E" w:rsidRPr="00476DC6">
        <w:rPr>
          <w:sz w:val="26"/>
          <w:szCs w:val="26"/>
        </w:rPr>
        <w:t>в</w:t>
      </w:r>
      <w:proofErr w:type="gramEnd"/>
      <w:r w:rsidR="00174A3E" w:rsidRPr="00476DC6">
        <w:rPr>
          <w:sz w:val="26"/>
          <w:szCs w:val="26"/>
        </w:rPr>
        <w:t>.</w:t>
      </w:r>
    </w:p>
    <w:p w:rsidR="00835C4F" w:rsidRPr="00FB1E98" w:rsidRDefault="00C03E2F" w:rsidP="00835C4F">
      <w:pPr>
        <w:pStyle w:val="tjbmf"/>
        <w:spacing w:before="0" w:beforeAutospacing="0" w:after="0" w:afterAutospacing="0"/>
        <w:ind w:firstLine="709"/>
        <w:jc w:val="both"/>
        <w:rPr>
          <w:sz w:val="26"/>
          <w:szCs w:val="26"/>
        </w:rPr>
      </w:pPr>
      <w:r>
        <w:rPr>
          <w:sz w:val="26"/>
          <w:szCs w:val="26"/>
          <w:lang w:val="uk-UA"/>
        </w:rPr>
        <w:t>5</w:t>
      </w:r>
      <w:r w:rsidR="00AE7B62">
        <w:rPr>
          <w:sz w:val="26"/>
          <w:szCs w:val="26"/>
          <w:lang w:val="uk-UA"/>
        </w:rPr>
        <w:t xml:space="preserve">.9. </w:t>
      </w:r>
      <w:r w:rsidR="00835C4F" w:rsidRPr="00FB1E98">
        <w:rPr>
          <w:sz w:val="26"/>
          <w:szCs w:val="26"/>
        </w:rPr>
        <w:t>Обсяг педагогічного навантаження педагогічних працівників</w:t>
      </w:r>
      <w:r w:rsidR="00835C4F" w:rsidRPr="00FB1E98">
        <w:rPr>
          <w:sz w:val="26"/>
          <w:szCs w:val="26"/>
          <w:lang w:val="uk-UA"/>
        </w:rPr>
        <w:t xml:space="preserve"> </w:t>
      </w:r>
      <w:r w:rsidR="00835C4F" w:rsidRPr="00FB1E98">
        <w:rPr>
          <w:sz w:val="26"/>
          <w:szCs w:val="26"/>
        </w:rPr>
        <w:t xml:space="preserve">встановлюється керівником згідно із законодавством. Норма годин на одну тарифну ставку викладача та концертмейстера становить 18 навчальних годин на тиждень. Оплата роботи здійснюється відповідно до обсягу педагогічного навантаження. Доплати </w:t>
      </w:r>
      <w:proofErr w:type="gramStart"/>
      <w:r w:rsidR="00835C4F" w:rsidRPr="00FB1E98">
        <w:rPr>
          <w:sz w:val="26"/>
          <w:szCs w:val="26"/>
        </w:rPr>
        <w:t>за</w:t>
      </w:r>
      <w:proofErr w:type="gramEnd"/>
      <w:r w:rsidR="00835C4F" w:rsidRPr="00FB1E98">
        <w:rPr>
          <w:sz w:val="26"/>
          <w:szCs w:val="26"/>
        </w:rPr>
        <w:t xml:space="preserve"> </w:t>
      </w:r>
      <w:proofErr w:type="gramStart"/>
      <w:r w:rsidR="00835C4F" w:rsidRPr="00FB1E98">
        <w:rPr>
          <w:sz w:val="26"/>
          <w:szCs w:val="26"/>
        </w:rPr>
        <w:t>зав</w:t>
      </w:r>
      <w:proofErr w:type="gramEnd"/>
      <w:r w:rsidR="00835C4F" w:rsidRPr="00FB1E98">
        <w:rPr>
          <w:sz w:val="26"/>
          <w:szCs w:val="26"/>
        </w:rPr>
        <w:t xml:space="preserve">ідування відділами, відділеннями встановлюються в розмірах, визначених </w:t>
      </w:r>
      <w:hyperlink r:id="rId22" w:tgtFrame="_top" w:history="1">
        <w:r w:rsidR="00835C4F" w:rsidRPr="00FB1E98">
          <w:rPr>
            <w:rStyle w:val="a8"/>
            <w:color w:val="auto"/>
            <w:sz w:val="26"/>
            <w:szCs w:val="26"/>
            <w:u w:val="none"/>
          </w:rPr>
          <w:t>статтею 22 Закону України "Про позашкільну освіту"</w:t>
        </w:r>
      </w:hyperlink>
      <w:r w:rsidR="00835C4F" w:rsidRPr="00FB1E98">
        <w:rPr>
          <w:sz w:val="26"/>
          <w:szCs w:val="26"/>
        </w:rPr>
        <w:t>.</w:t>
      </w:r>
    </w:p>
    <w:p w:rsidR="00174A3E" w:rsidRPr="00FB1E98" w:rsidRDefault="00174A3E" w:rsidP="00D6330F">
      <w:pPr>
        <w:pStyle w:val="tjbmf"/>
        <w:spacing w:before="0" w:beforeAutospacing="0" w:after="0" w:afterAutospacing="0"/>
        <w:ind w:firstLine="709"/>
        <w:jc w:val="both"/>
        <w:rPr>
          <w:sz w:val="26"/>
          <w:szCs w:val="26"/>
        </w:rPr>
      </w:pPr>
      <w:r w:rsidRPr="00FB1E98">
        <w:rPr>
          <w:sz w:val="26"/>
          <w:szCs w:val="26"/>
        </w:rPr>
        <w:t>Перерозподіл педагогічного навантаження педагогічного працівника здійснюється директором</w:t>
      </w:r>
      <w:r w:rsidR="00C03E2F">
        <w:rPr>
          <w:sz w:val="26"/>
          <w:szCs w:val="26"/>
          <w:lang w:val="uk-UA"/>
        </w:rPr>
        <w:t xml:space="preserve"> у порядку визначеному чинним законодавством</w:t>
      </w:r>
      <w:r w:rsidRPr="00FB1E98">
        <w:rPr>
          <w:sz w:val="26"/>
          <w:szCs w:val="26"/>
        </w:rPr>
        <w:t>.</w:t>
      </w:r>
    </w:p>
    <w:p w:rsidR="00814F75" w:rsidRDefault="006A2BDD" w:rsidP="0099666C">
      <w:pPr>
        <w:tabs>
          <w:tab w:val="left" w:pos="709"/>
          <w:tab w:val="num" w:pos="1288"/>
        </w:tabs>
        <w:spacing w:before="60"/>
        <w:ind w:firstLine="284"/>
        <w:jc w:val="both"/>
        <w:rPr>
          <w:sz w:val="26"/>
          <w:szCs w:val="26"/>
          <w:lang w:val="uk-UA"/>
        </w:rPr>
      </w:pPr>
      <w:r w:rsidRPr="00FB1E98">
        <w:rPr>
          <w:sz w:val="26"/>
          <w:szCs w:val="26"/>
          <w:lang w:val="uk-UA"/>
        </w:rPr>
        <w:t xml:space="preserve">     </w:t>
      </w:r>
      <w:r w:rsidR="00001AB0" w:rsidRPr="00FB1E98">
        <w:rPr>
          <w:sz w:val="26"/>
          <w:szCs w:val="26"/>
          <w:lang w:val="uk-UA"/>
        </w:rPr>
        <w:tab/>
      </w:r>
      <w:r w:rsidR="00C03E2F">
        <w:rPr>
          <w:sz w:val="26"/>
          <w:szCs w:val="26"/>
          <w:lang w:val="uk-UA"/>
        </w:rPr>
        <w:t>5</w:t>
      </w:r>
      <w:r w:rsidR="004456A4">
        <w:rPr>
          <w:sz w:val="26"/>
          <w:szCs w:val="26"/>
          <w:lang w:val="uk-UA"/>
        </w:rPr>
        <w:t>.1</w:t>
      </w:r>
      <w:r w:rsidR="00C03E2F">
        <w:rPr>
          <w:sz w:val="26"/>
          <w:szCs w:val="26"/>
          <w:lang w:val="uk-UA"/>
        </w:rPr>
        <w:t>0</w:t>
      </w:r>
      <w:r w:rsidR="004456A4">
        <w:rPr>
          <w:sz w:val="26"/>
          <w:szCs w:val="26"/>
          <w:lang w:val="uk-UA"/>
        </w:rPr>
        <w:t xml:space="preserve">. </w:t>
      </w:r>
      <w:r w:rsidR="004456A4" w:rsidRPr="004456A4">
        <w:rPr>
          <w:sz w:val="26"/>
          <w:szCs w:val="26"/>
          <w:lang w:val="uk-UA"/>
        </w:rPr>
        <w:t>Викладачі, концертмейстери закладу працюють відповідно до розкладу занять, затвердженого директором або зас</w:t>
      </w:r>
      <w:r w:rsidR="0099666C">
        <w:rPr>
          <w:sz w:val="26"/>
          <w:szCs w:val="26"/>
          <w:lang w:val="uk-UA"/>
        </w:rPr>
        <w:t xml:space="preserve">тупником директора з навчально-методичної </w:t>
      </w:r>
      <w:r w:rsidR="004456A4" w:rsidRPr="004456A4">
        <w:rPr>
          <w:sz w:val="26"/>
          <w:szCs w:val="26"/>
          <w:lang w:val="uk-UA"/>
        </w:rPr>
        <w:t>роботи.</w:t>
      </w:r>
    </w:p>
    <w:p w:rsidR="00635921" w:rsidRDefault="00C03E2F" w:rsidP="00814F75">
      <w:pPr>
        <w:pStyle w:val="tjbmf"/>
        <w:spacing w:before="0" w:beforeAutospacing="0" w:after="0" w:afterAutospacing="0"/>
        <w:ind w:firstLine="709"/>
        <w:jc w:val="both"/>
        <w:rPr>
          <w:sz w:val="26"/>
          <w:szCs w:val="26"/>
          <w:lang w:val="uk-UA"/>
        </w:rPr>
      </w:pPr>
      <w:r>
        <w:rPr>
          <w:sz w:val="26"/>
          <w:szCs w:val="26"/>
          <w:lang w:val="uk-UA"/>
        </w:rPr>
        <w:t>5</w:t>
      </w:r>
      <w:r w:rsidR="00AE7B62">
        <w:rPr>
          <w:sz w:val="26"/>
          <w:szCs w:val="26"/>
          <w:lang w:val="uk-UA"/>
        </w:rPr>
        <w:t>.1</w:t>
      </w:r>
      <w:r>
        <w:rPr>
          <w:sz w:val="26"/>
          <w:szCs w:val="26"/>
          <w:lang w:val="uk-UA"/>
        </w:rPr>
        <w:t>1</w:t>
      </w:r>
      <w:r w:rsidR="006A2BDD" w:rsidRPr="00FB1E98">
        <w:rPr>
          <w:sz w:val="26"/>
          <w:szCs w:val="26"/>
        </w:rPr>
        <w:t>. Права та обов'язки батьків або інших законни</w:t>
      </w:r>
      <w:r w:rsidR="00F87F31" w:rsidRPr="00FB1E98">
        <w:rPr>
          <w:sz w:val="26"/>
          <w:szCs w:val="26"/>
        </w:rPr>
        <w:t>х представників учні</w:t>
      </w:r>
      <w:proofErr w:type="gramStart"/>
      <w:r w:rsidR="00F87F31" w:rsidRPr="00FB1E98">
        <w:rPr>
          <w:sz w:val="26"/>
          <w:szCs w:val="26"/>
        </w:rPr>
        <w:t>в</w:t>
      </w:r>
      <w:proofErr w:type="gramEnd"/>
      <w:r w:rsidR="00F87F31" w:rsidRPr="00FB1E98">
        <w:rPr>
          <w:sz w:val="26"/>
          <w:szCs w:val="26"/>
        </w:rPr>
        <w:t xml:space="preserve"> </w:t>
      </w:r>
      <w:proofErr w:type="gramStart"/>
      <w:r w:rsidR="00724607">
        <w:rPr>
          <w:sz w:val="26"/>
          <w:szCs w:val="26"/>
          <w:lang w:val="uk-UA"/>
        </w:rPr>
        <w:t>закла</w:t>
      </w:r>
      <w:r w:rsidR="00712DC5">
        <w:rPr>
          <w:sz w:val="26"/>
          <w:szCs w:val="26"/>
          <w:lang w:val="uk-UA"/>
        </w:rPr>
        <w:t>ду</w:t>
      </w:r>
      <w:proofErr w:type="gramEnd"/>
      <w:r w:rsidR="006A2BDD" w:rsidRPr="00FB1E98">
        <w:rPr>
          <w:sz w:val="26"/>
          <w:szCs w:val="26"/>
        </w:rPr>
        <w:t xml:space="preserve"> визначаються </w:t>
      </w:r>
      <w:hyperlink r:id="rId23" w:tgtFrame="_top" w:history="1">
        <w:r w:rsidR="006A2BDD" w:rsidRPr="00FB1E98">
          <w:rPr>
            <w:rStyle w:val="a8"/>
            <w:color w:val="auto"/>
            <w:sz w:val="26"/>
            <w:szCs w:val="26"/>
            <w:u w:val="none"/>
          </w:rPr>
          <w:t>статтею 55 Закону України "Про освіту"</w:t>
        </w:r>
      </w:hyperlink>
      <w:r w:rsidR="006A2BDD" w:rsidRPr="00FB1E98">
        <w:rPr>
          <w:sz w:val="26"/>
          <w:szCs w:val="26"/>
        </w:rPr>
        <w:t xml:space="preserve">, іншими актами законодавства, </w:t>
      </w:r>
      <w:r w:rsidR="00EE2842" w:rsidRPr="00FB1E98">
        <w:rPr>
          <w:sz w:val="26"/>
          <w:szCs w:val="26"/>
          <w:lang w:val="uk-UA"/>
        </w:rPr>
        <w:t xml:space="preserve">цим </w:t>
      </w:r>
      <w:r w:rsidR="00947E21">
        <w:rPr>
          <w:sz w:val="26"/>
          <w:szCs w:val="26"/>
          <w:lang w:val="uk-UA"/>
        </w:rPr>
        <w:t>С</w:t>
      </w:r>
      <w:r w:rsidR="006A2BDD" w:rsidRPr="00FB1E98">
        <w:rPr>
          <w:sz w:val="26"/>
          <w:szCs w:val="26"/>
        </w:rPr>
        <w:t>татутом і договором про надання освітніх послуг</w:t>
      </w:r>
      <w:r w:rsidR="00635921">
        <w:rPr>
          <w:sz w:val="26"/>
          <w:szCs w:val="26"/>
          <w:lang w:val="uk-UA"/>
        </w:rPr>
        <w:t>, зокрема:</w:t>
      </w:r>
    </w:p>
    <w:p w:rsidR="00635921" w:rsidRPr="00635921" w:rsidRDefault="00635921" w:rsidP="00635921">
      <w:pPr>
        <w:tabs>
          <w:tab w:val="left" w:pos="993"/>
          <w:tab w:val="num" w:pos="1288"/>
        </w:tabs>
        <w:spacing w:before="60"/>
        <w:ind w:firstLine="709"/>
        <w:jc w:val="both"/>
        <w:rPr>
          <w:sz w:val="26"/>
          <w:szCs w:val="26"/>
          <w:lang w:val="uk-UA"/>
        </w:rPr>
      </w:pPr>
      <w:r w:rsidRPr="004456A4">
        <w:rPr>
          <w:sz w:val="26"/>
          <w:szCs w:val="26"/>
          <w:u w:val="single"/>
          <w:lang w:val="uk-UA"/>
        </w:rPr>
        <w:t>Батьки учнів або інші їхні законні представники</w:t>
      </w:r>
      <w:r w:rsidRPr="00635921">
        <w:rPr>
          <w:sz w:val="26"/>
          <w:szCs w:val="26"/>
          <w:lang w:val="uk-UA"/>
        </w:rPr>
        <w:t xml:space="preserve"> мають право:</w:t>
      </w:r>
    </w:p>
    <w:p w:rsidR="00635921" w:rsidRPr="00635921" w:rsidRDefault="00635921" w:rsidP="00635921">
      <w:pPr>
        <w:pStyle w:val="aa"/>
        <w:tabs>
          <w:tab w:val="left" w:pos="0"/>
          <w:tab w:val="left" w:pos="426"/>
        </w:tabs>
        <w:spacing w:after="0" w:line="240" w:lineRule="auto"/>
        <w:ind w:left="0" w:firstLine="709"/>
        <w:jc w:val="both"/>
        <w:rPr>
          <w:rFonts w:ascii="Times New Roman" w:hAnsi="Times New Roman"/>
          <w:sz w:val="26"/>
          <w:szCs w:val="26"/>
          <w:lang w:val="uk-UA"/>
        </w:rPr>
      </w:pPr>
      <w:r>
        <w:rPr>
          <w:rFonts w:ascii="Times New Roman" w:hAnsi="Times New Roman"/>
          <w:sz w:val="26"/>
          <w:szCs w:val="26"/>
          <w:lang w:val="uk-UA"/>
        </w:rPr>
        <w:t>-</w:t>
      </w:r>
      <w:r w:rsidRPr="00635921">
        <w:t xml:space="preserve"> </w:t>
      </w:r>
      <w:r w:rsidRPr="00635921">
        <w:rPr>
          <w:rStyle w:val="rvts0"/>
          <w:rFonts w:ascii="Times New Roman" w:hAnsi="Times New Roman"/>
          <w:sz w:val="26"/>
          <w:szCs w:val="26"/>
        </w:rPr>
        <w:t>захищати відповідно до законодавства права та законні інтереси здобувачів освіти</w:t>
      </w:r>
      <w:r>
        <w:rPr>
          <w:rStyle w:val="rvts0"/>
          <w:rFonts w:ascii="Times New Roman" w:hAnsi="Times New Roman"/>
          <w:sz w:val="26"/>
          <w:szCs w:val="26"/>
          <w:lang w:val="uk-UA"/>
        </w:rPr>
        <w:t>;</w:t>
      </w:r>
    </w:p>
    <w:p w:rsidR="00635921" w:rsidRPr="00635921" w:rsidRDefault="00635921" w:rsidP="00635921">
      <w:pPr>
        <w:pStyle w:val="aa"/>
        <w:tabs>
          <w:tab w:val="left" w:pos="0"/>
          <w:tab w:val="left" w:pos="426"/>
        </w:tabs>
        <w:spacing w:after="0" w:line="240" w:lineRule="auto"/>
        <w:ind w:left="0" w:firstLine="709"/>
        <w:jc w:val="both"/>
        <w:rPr>
          <w:rFonts w:ascii="Times New Roman" w:hAnsi="Times New Roman"/>
          <w:sz w:val="26"/>
          <w:szCs w:val="26"/>
        </w:rPr>
      </w:pPr>
      <w:r>
        <w:rPr>
          <w:rFonts w:ascii="Times New Roman" w:hAnsi="Times New Roman"/>
          <w:sz w:val="26"/>
          <w:szCs w:val="26"/>
          <w:lang w:val="uk-UA"/>
        </w:rPr>
        <w:t xml:space="preserve">- </w:t>
      </w:r>
      <w:r w:rsidRPr="00635921">
        <w:rPr>
          <w:rFonts w:ascii="Times New Roman" w:hAnsi="Times New Roman"/>
          <w:sz w:val="26"/>
          <w:szCs w:val="26"/>
        </w:rPr>
        <w:t>обирати і бути обраними до органів громадського самоврядування закладу за їх наявності;</w:t>
      </w:r>
    </w:p>
    <w:p w:rsidR="00635921" w:rsidRPr="00635921" w:rsidRDefault="00635921" w:rsidP="00635921">
      <w:pPr>
        <w:tabs>
          <w:tab w:val="left" w:pos="0"/>
          <w:tab w:val="left" w:pos="426"/>
        </w:tabs>
        <w:ind w:firstLine="709"/>
        <w:jc w:val="both"/>
        <w:rPr>
          <w:sz w:val="26"/>
          <w:szCs w:val="26"/>
        </w:rPr>
      </w:pPr>
      <w:r w:rsidRPr="00635921">
        <w:rPr>
          <w:sz w:val="26"/>
          <w:szCs w:val="26"/>
          <w:lang w:val="uk-UA"/>
        </w:rPr>
        <w:t xml:space="preserve">- </w:t>
      </w:r>
      <w:r w:rsidRPr="00635921">
        <w:rPr>
          <w:sz w:val="26"/>
          <w:szCs w:val="26"/>
        </w:rPr>
        <w:t xml:space="preserve">звертатися до органів управління </w:t>
      </w:r>
      <w:r w:rsidRPr="00635921">
        <w:rPr>
          <w:sz w:val="26"/>
          <w:szCs w:val="26"/>
          <w:lang w:val="uk-UA"/>
        </w:rPr>
        <w:t>закладу</w:t>
      </w:r>
      <w:r w:rsidRPr="00635921">
        <w:rPr>
          <w:sz w:val="26"/>
          <w:szCs w:val="26"/>
        </w:rPr>
        <w:t xml:space="preserve">, </w:t>
      </w:r>
      <w:r w:rsidRPr="00635921">
        <w:rPr>
          <w:sz w:val="26"/>
          <w:szCs w:val="26"/>
          <w:lang w:val="uk-UA"/>
        </w:rPr>
        <w:t>директора</w:t>
      </w:r>
      <w:r w:rsidRPr="00635921">
        <w:rPr>
          <w:sz w:val="26"/>
          <w:szCs w:val="26"/>
        </w:rPr>
        <w:t xml:space="preserve"> закладу та органів громадського самоврядування закладу з питань навчання та виховання дітей;</w:t>
      </w:r>
    </w:p>
    <w:p w:rsidR="00635921" w:rsidRPr="00635921" w:rsidRDefault="00635921" w:rsidP="00635921">
      <w:pPr>
        <w:tabs>
          <w:tab w:val="left" w:pos="0"/>
          <w:tab w:val="left" w:pos="426"/>
        </w:tabs>
        <w:ind w:firstLine="709"/>
        <w:jc w:val="both"/>
        <w:rPr>
          <w:sz w:val="26"/>
          <w:szCs w:val="26"/>
        </w:rPr>
      </w:pPr>
      <w:r w:rsidRPr="00635921">
        <w:rPr>
          <w:sz w:val="26"/>
          <w:szCs w:val="26"/>
          <w:lang w:val="uk-UA"/>
        </w:rPr>
        <w:t xml:space="preserve">- </w:t>
      </w:r>
      <w:r w:rsidRPr="00635921">
        <w:rPr>
          <w:sz w:val="26"/>
          <w:szCs w:val="26"/>
        </w:rPr>
        <w:t xml:space="preserve">брати участь у заходах, спрямованих на поліпшення організації </w:t>
      </w:r>
      <w:r w:rsidRPr="00635921">
        <w:rPr>
          <w:sz w:val="26"/>
          <w:szCs w:val="26"/>
          <w:lang w:val="uk-UA"/>
        </w:rPr>
        <w:t>освітнього</w:t>
      </w:r>
      <w:r w:rsidRPr="00635921">
        <w:rPr>
          <w:sz w:val="26"/>
          <w:szCs w:val="26"/>
        </w:rPr>
        <w:t xml:space="preserve"> процесу та зміцнення матеріально</w:t>
      </w:r>
      <w:r w:rsidRPr="00635921">
        <w:rPr>
          <w:sz w:val="26"/>
          <w:szCs w:val="26"/>
          <w:lang w:val="uk-UA"/>
        </w:rPr>
        <w:t>-</w:t>
      </w:r>
      <w:r w:rsidRPr="00635921">
        <w:rPr>
          <w:sz w:val="26"/>
          <w:szCs w:val="26"/>
        </w:rPr>
        <w:t>технічної бази закладу;</w:t>
      </w:r>
    </w:p>
    <w:p w:rsidR="00635921" w:rsidRPr="00635921" w:rsidRDefault="00635921" w:rsidP="00635921">
      <w:pPr>
        <w:tabs>
          <w:tab w:val="left" w:pos="0"/>
          <w:tab w:val="left" w:pos="426"/>
        </w:tabs>
        <w:ind w:firstLine="709"/>
        <w:jc w:val="both"/>
        <w:rPr>
          <w:sz w:val="26"/>
          <w:szCs w:val="26"/>
          <w:lang w:val="uk-UA"/>
        </w:rPr>
      </w:pPr>
      <w:r w:rsidRPr="00635921">
        <w:rPr>
          <w:sz w:val="26"/>
          <w:szCs w:val="26"/>
          <w:lang w:val="uk-UA"/>
        </w:rPr>
        <w:t>- тощо</w:t>
      </w:r>
      <w:r w:rsidR="004456A4">
        <w:rPr>
          <w:sz w:val="26"/>
          <w:szCs w:val="26"/>
          <w:lang w:val="uk-UA"/>
        </w:rPr>
        <w:t>.</w:t>
      </w:r>
    </w:p>
    <w:p w:rsidR="00635921" w:rsidRDefault="00635921" w:rsidP="00635921">
      <w:pPr>
        <w:pStyle w:val="tjbmf"/>
        <w:spacing w:before="0" w:beforeAutospacing="0" w:after="0" w:afterAutospacing="0"/>
        <w:ind w:firstLine="709"/>
        <w:jc w:val="both"/>
        <w:rPr>
          <w:sz w:val="26"/>
          <w:szCs w:val="26"/>
          <w:lang w:val="uk-UA"/>
        </w:rPr>
      </w:pPr>
      <w:r w:rsidRPr="00635921">
        <w:rPr>
          <w:sz w:val="26"/>
          <w:szCs w:val="26"/>
        </w:rPr>
        <w:t xml:space="preserve"> </w:t>
      </w:r>
    </w:p>
    <w:p w:rsidR="000168BA" w:rsidRPr="00814F75" w:rsidRDefault="000168BA" w:rsidP="00AE7B62">
      <w:pPr>
        <w:pStyle w:val="3"/>
        <w:spacing w:before="0" w:beforeAutospacing="0" w:after="0" w:afterAutospacing="0"/>
        <w:jc w:val="center"/>
        <w:rPr>
          <w:sz w:val="26"/>
          <w:szCs w:val="26"/>
          <w:lang w:val="uk-UA"/>
        </w:rPr>
      </w:pPr>
      <w:r w:rsidRPr="00814F75">
        <w:rPr>
          <w:sz w:val="26"/>
          <w:szCs w:val="26"/>
        </w:rPr>
        <w:t>V</w:t>
      </w:r>
      <w:r w:rsidR="00C03E2F">
        <w:rPr>
          <w:sz w:val="26"/>
          <w:szCs w:val="26"/>
          <w:lang w:val="uk-UA"/>
        </w:rPr>
        <w:t>І</w:t>
      </w:r>
      <w:r w:rsidRPr="00814F75">
        <w:rPr>
          <w:sz w:val="26"/>
          <w:szCs w:val="26"/>
          <w:lang w:val="uk-UA"/>
        </w:rPr>
        <w:t xml:space="preserve">. ОРГАНІЗАЦІЯ ОСВІТНЬОГО ПРОЦЕСУ  </w:t>
      </w:r>
    </w:p>
    <w:p w:rsidR="000168BA" w:rsidRPr="00FB1E98" w:rsidRDefault="000168BA" w:rsidP="000168BA">
      <w:pPr>
        <w:pStyle w:val="3"/>
        <w:spacing w:before="0" w:beforeAutospacing="0" w:after="0" w:afterAutospacing="0"/>
        <w:jc w:val="both"/>
        <w:rPr>
          <w:b w:val="0"/>
          <w:sz w:val="26"/>
          <w:szCs w:val="26"/>
          <w:lang w:val="uk-UA"/>
        </w:rPr>
      </w:pPr>
      <w:r w:rsidRPr="00FB1E98">
        <w:rPr>
          <w:b w:val="0"/>
          <w:sz w:val="26"/>
          <w:szCs w:val="26"/>
          <w:lang w:val="uk-UA"/>
        </w:rPr>
        <w:t xml:space="preserve">               </w:t>
      </w:r>
    </w:p>
    <w:p w:rsidR="000168BA" w:rsidRPr="00FB1E98" w:rsidRDefault="000168BA" w:rsidP="000168BA">
      <w:pPr>
        <w:pStyle w:val="tjbmf"/>
        <w:spacing w:before="0" w:beforeAutospacing="0" w:after="0" w:afterAutospacing="0"/>
        <w:jc w:val="both"/>
        <w:rPr>
          <w:sz w:val="26"/>
          <w:szCs w:val="26"/>
          <w:lang w:val="uk-UA"/>
        </w:rPr>
      </w:pPr>
      <w:r w:rsidRPr="00FB1E98">
        <w:rPr>
          <w:sz w:val="26"/>
          <w:szCs w:val="26"/>
          <w:lang w:val="uk-UA"/>
        </w:rPr>
        <w:tab/>
      </w:r>
      <w:r w:rsidR="00C03E2F">
        <w:rPr>
          <w:sz w:val="26"/>
          <w:szCs w:val="26"/>
          <w:lang w:val="uk-UA"/>
        </w:rPr>
        <w:t>6</w:t>
      </w:r>
      <w:r w:rsidR="00AE7B62">
        <w:rPr>
          <w:sz w:val="26"/>
          <w:szCs w:val="26"/>
          <w:lang w:val="uk-UA"/>
        </w:rPr>
        <w:t>.1</w:t>
      </w:r>
      <w:r w:rsidRPr="00FB1E98">
        <w:rPr>
          <w:sz w:val="26"/>
          <w:szCs w:val="26"/>
          <w:lang w:val="uk-UA"/>
        </w:rPr>
        <w:t>. Організація освітнього процесу в</w:t>
      </w:r>
      <w:r w:rsidR="00AE7B62">
        <w:rPr>
          <w:sz w:val="26"/>
          <w:szCs w:val="26"/>
          <w:lang w:val="uk-UA"/>
        </w:rPr>
        <w:t xml:space="preserve"> </w:t>
      </w:r>
      <w:r w:rsidR="005F1C4B">
        <w:rPr>
          <w:sz w:val="26"/>
          <w:szCs w:val="26"/>
          <w:lang w:val="uk-UA"/>
        </w:rPr>
        <w:t>закладі</w:t>
      </w:r>
      <w:r w:rsidR="00FB519C">
        <w:rPr>
          <w:sz w:val="26"/>
          <w:szCs w:val="26"/>
          <w:lang w:val="uk-UA"/>
        </w:rPr>
        <w:t xml:space="preserve"> </w:t>
      </w:r>
      <w:r w:rsidRPr="00FB1E98">
        <w:rPr>
          <w:sz w:val="26"/>
          <w:szCs w:val="26"/>
          <w:lang w:val="uk-UA"/>
        </w:rPr>
        <w:t xml:space="preserve"> здійснюється відповідно до плану, який розробляється педагогічною радою та затве</w:t>
      </w:r>
      <w:r w:rsidR="00712DC5">
        <w:rPr>
          <w:sz w:val="26"/>
          <w:szCs w:val="26"/>
          <w:lang w:val="uk-UA"/>
        </w:rPr>
        <w:t>рджується директором</w:t>
      </w:r>
      <w:r w:rsidRPr="00FB1E98">
        <w:rPr>
          <w:sz w:val="26"/>
          <w:szCs w:val="26"/>
          <w:lang w:val="uk-UA"/>
        </w:rPr>
        <w:t>.</w:t>
      </w:r>
    </w:p>
    <w:p w:rsidR="000168BA" w:rsidRPr="00CC38A0" w:rsidRDefault="00C03E2F" w:rsidP="00AE7B62">
      <w:pPr>
        <w:pStyle w:val="tjbmf"/>
        <w:spacing w:before="0" w:beforeAutospacing="0" w:after="0" w:afterAutospacing="0"/>
        <w:ind w:firstLine="709"/>
        <w:jc w:val="both"/>
        <w:rPr>
          <w:sz w:val="26"/>
          <w:szCs w:val="26"/>
          <w:lang w:val="uk-UA"/>
        </w:rPr>
      </w:pPr>
      <w:r>
        <w:rPr>
          <w:sz w:val="26"/>
          <w:szCs w:val="26"/>
          <w:lang w:val="uk-UA"/>
        </w:rPr>
        <w:t>6</w:t>
      </w:r>
      <w:r w:rsidR="00AE7B62">
        <w:rPr>
          <w:sz w:val="26"/>
          <w:szCs w:val="26"/>
          <w:lang w:val="uk-UA"/>
        </w:rPr>
        <w:t xml:space="preserve">.2. </w:t>
      </w:r>
      <w:r w:rsidR="000168BA" w:rsidRPr="00FB1E98">
        <w:rPr>
          <w:sz w:val="26"/>
          <w:szCs w:val="26"/>
          <w:lang w:val="uk-UA"/>
        </w:rPr>
        <w:t xml:space="preserve">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w:t>
      </w:r>
      <w:hyperlink r:id="rId24" w:tgtFrame="_top" w:history="1">
        <w:r w:rsidR="000168BA" w:rsidRPr="00476DC6">
          <w:rPr>
            <w:rStyle w:val="a8"/>
            <w:color w:val="auto"/>
            <w:sz w:val="26"/>
            <w:szCs w:val="26"/>
            <w:u w:val="none"/>
            <w:lang w:val="uk-UA"/>
          </w:rPr>
          <w:t>частини першої статті 17 Закону України "Про позашкільну освіту"</w:t>
        </w:r>
      </w:hyperlink>
      <w:r w:rsidR="00CC38A0">
        <w:rPr>
          <w:lang w:val="uk-UA"/>
        </w:rPr>
        <w:t>.</w:t>
      </w:r>
    </w:p>
    <w:p w:rsidR="000168BA" w:rsidRDefault="00C03E2F" w:rsidP="00AE7B62">
      <w:pPr>
        <w:pStyle w:val="tjbmf"/>
        <w:spacing w:before="0" w:beforeAutospacing="0" w:after="0" w:afterAutospacing="0"/>
        <w:ind w:firstLine="709"/>
        <w:jc w:val="both"/>
        <w:rPr>
          <w:sz w:val="26"/>
          <w:szCs w:val="26"/>
          <w:lang w:val="uk-UA"/>
        </w:rPr>
      </w:pPr>
      <w:r>
        <w:rPr>
          <w:sz w:val="26"/>
          <w:szCs w:val="26"/>
          <w:lang w:val="uk-UA"/>
        </w:rPr>
        <w:t xml:space="preserve">6.3. </w:t>
      </w:r>
      <w:proofErr w:type="gramStart"/>
      <w:r w:rsidR="000168BA" w:rsidRPr="00FB1E98">
        <w:rPr>
          <w:sz w:val="26"/>
          <w:szCs w:val="26"/>
        </w:rPr>
        <w:t>Формування контингенту учнів, комплектування навчальних груп та і</w:t>
      </w:r>
      <w:r w:rsidR="00437D54" w:rsidRPr="00FB1E98">
        <w:rPr>
          <w:sz w:val="26"/>
          <w:szCs w:val="26"/>
        </w:rPr>
        <w:t>нших творчих об'єднань у</w:t>
      </w:r>
      <w:r w:rsidR="00437D54" w:rsidRPr="00FB1E98">
        <w:rPr>
          <w:sz w:val="26"/>
          <w:szCs w:val="26"/>
          <w:lang w:val="uk-UA"/>
        </w:rPr>
        <w:t xml:space="preserve"> </w:t>
      </w:r>
      <w:r w:rsidR="00712DC5">
        <w:rPr>
          <w:sz w:val="26"/>
          <w:szCs w:val="26"/>
          <w:lang w:val="uk-UA"/>
        </w:rPr>
        <w:t>закладі</w:t>
      </w:r>
      <w:r w:rsidR="000168BA" w:rsidRPr="00FB1E98">
        <w:rPr>
          <w:sz w:val="26"/>
          <w:szCs w:val="26"/>
        </w:rPr>
        <w:t xml:space="preserve"> здійснюється у період з 01 до 15 вересня, що є робочим часом викладача.</w:t>
      </w:r>
      <w:proofErr w:type="gramEnd"/>
      <w:r w:rsidR="000168BA" w:rsidRPr="00FB1E98">
        <w:rPr>
          <w:sz w:val="26"/>
          <w:szCs w:val="26"/>
        </w:rPr>
        <w:t xml:space="preserve"> У канікулярні, вихідні, свя</w:t>
      </w:r>
      <w:r w:rsidR="00437D54" w:rsidRPr="00FB1E98">
        <w:rPr>
          <w:sz w:val="26"/>
          <w:szCs w:val="26"/>
        </w:rPr>
        <w:t xml:space="preserve">ткові та неробочі дні </w:t>
      </w:r>
      <w:r w:rsidR="00712DC5">
        <w:rPr>
          <w:sz w:val="26"/>
          <w:szCs w:val="26"/>
          <w:lang w:val="uk-UA"/>
        </w:rPr>
        <w:t>заклад</w:t>
      </w:r>
      <w:r w:rsidR="000168BA" w:rsidRPr="00FB1E98">
        <w:rPr>
          <w:sz w:val="26"/>
          <w:szCs w:val="26"/>
        </w:rPr>
        <w:t xml:space="preserve"> може працювати за окремим планом, затвердженим її директором.</w:t>
      </w:r>
    </w:p>
    <w:p w:rsidR="005A539E" w:rsidRPr="004E59AC" w:rsidRDefault="00C03E2F" w:rsidP="005A539E">
      <w:pPr>
        <w:pStyle w:val="tjbmf"/>
        <w:spacing w:before="0" w:beforeAutospacing="0" w:after="0" w:afterAutospacing="0"/>
        <w:ind w:firstLine="709"/>
        <w:jc w:val="both"/>
        <w:rPr>
          <w:sz w:val="26"/>
          <w:szCs w:val="26"/>
        </w:rPr>
      </w:pPr>
      <w:r>
        <w:rPr>
          <w:sz w:val="26"/>
          <w:szCs w:val="26"/>
          <w:lang w:val="uk-UA"/>
        </w:rPr>
        <w:t>6</w:t>
      </w:r>
      <w:r w:rsidR="00AE7B62">
        <w:rPr>
          <w:sz w:val="26"/>
          <w:szCs w:val="26"/>
          <w:lang w:val="uk-UA"/>
        </w:rPr>
        <w:t xml:space="preserve">.4. </w:t>
      </w:r>
      <w:r w:rsidR="000168BA" w:rsidRPr="00FB1E98">
        <w:rPr>
          <w:sz w:val="26"/>
          <w:szCs w:val="26"/>
        </w:rPr>
        <w:t xml:space="preserve">У </w:t>
      </w:r>
      <w:proofErr w:type="gramStart"/>
      <w:r w:rsidR="000168BA" w:rsidRPr="00FB1E98">
        <w:rPr>
          <w:sz w:val="26"/>
          <w:szCs w:val="26"/>
        </w:rPr>
        <w:t>зонах</w:t>
      </w:r>
      <w:proofErr w:type="gramEnd"/>
      <w:r w:rsidR="000168BA" w:rsidRPr="00FB1E98">
        <w:rPr>
          <w:sz w:val="26"/>
          <w:szCs w:val="26"/>
        </w:rPr>
        <w:t xml:space="preserve"> екологічного лиха</w:t>
      </w:r>
      <w:r w:rsidR="00542C43">
        <w:rPr>
          <w:sz w:val="26"/>
          <w:szCs w:val="26"/>
          <w:lang w:val="uk-UA"/>
        </w:rPr>
        <w:t xml:space="preserve">, надзвичайних ситуацій чи </w:t>
      </w:r>
      <w:r w:rsidR="00542C43" w:rsidRPr="004E59AC">
        <w:rPr>
          <w:sz w:val="26"/>
          <w:szCs w:val="26"/>
          <w:lang w:val="uk-UA"/>
        </w:rPr>
        <w:t>воєнного стану</w:t>
      </w:r>
      <w:r w:rsidR="00542C43">
        <w:rPr>
          <w:sz w:val="26"/>
          <w:szCs w:val="26"/>
          <w:lang w:val="uk-UA"/>
        </w:rPr>
        <w:t xml:space="preserve"> </w:t>
      </w:r>
      <w:r w:rsidR="00794EAA">
        <w:rPr>
          <w:sz w:val="26"/>
          <w:szCs w:val="26"/>
          <w:lang w:val="uk-UA"/>
        </w:rPr>
        <w:t xml:space="preserve"> </w:t>
      </w:r>
      <w:r w:rsidR="000168BA" w:rsidRPr="00FB1E98">
        <w:rPr>
          <w:sz w:val="26"/>
          <w:szCs w:val="26"/>
        </w:rPr>
        <w:t>місцевими органами влади або органами місцевого самоврядування може встановлюватися ос</w:t>
      </w:r>
      <w:r w:rsidR="00437D54" w:rsidRPr="00FB1E98">
        <w:rPr>
          <w:sz w:val="26"/>
          <w:szCs w:val="26"/>
        </w:rPr>
        <w:t xml:space="preserve">обливий режим роботи </w:t>
      </w:r>
      <w:r w:rsidR="00712DC5">
        <w:rPr>
          <w:sz w:val="26"/>
          <w:szCs w:val="26"/>
          <w:lang w:val="uk-UA"/>
        </w:rPr>
        <w:t>закладу</w:t>
      </w:r>
      <w:r w:rsidR="000168BA" w:rsidRPr="00FB1E98">
        <w:rPr>
          <w:sz w:val="26"/>
          <w:szCs w:val="26"/>
        </w:rPr>
        <w:t xml:space="preserve"> відповідно до законодавства</w:t>
      </w:r>
      <w:r w:rsidR="00794EAA" w:rsidRPr="00835C4F">
        <w:rPr>
          <w:i/>
          <w:sz w:val="26"/>
          <w:szCs w:val="26"/>
          <w:lang w:val="uk-UA"/>
        </w:rPr>
        <w:t>.</w:t>
      </w:r>
      <w:r w:rsidR="005A539E" w:rsidRPr="00835C4F">
        <w:rPr>
          <w:i/>
          <w:sz w:val="26"/>
          <w:szCs w:val="26"/>
        </w:rPr>
        <w:t xml:space="preserve"> </w:t>
      </w:r>
      <w:r w:rsidR="005A539E" w:rsidRPr="00835C4F">
        <w:rPr>
          <w:i/>
          <w:sz w:val="26"/>
          <w:szCs w:val="26"/>
          <w:lang w:val="uk-UA"/>
        </w:rPr>
        <w:t xml:space="preserve"> </w:t>
      </w:r>
      <w:r w:rsidR="005A539E" w:rsidRPr="004E59AC">
        <w:rPr>
          <w:sz w:val="26"/>
          <w:szCs w:val="26"/>
          <w:lang w:val="uk-UA"/>
        </w:rPr>
        <w:t xml:space="preserve">У </w:t>
      </w:r>
      <w:r w:rsidR="005A539E" w:rsidRPr="004E59AC">
        <w:rPr>
          <w:sz w:val="26"/>
          <w:szCs w:val="26"/>
          <w:lang w:val="uk-UA"/>
        </w:rPr>
        <w:lastRenderedPageBreak/>
        <w:t xml:space="preserve">разі необхідності заняття проводяться з використанням технологій дистанційного навчання. </w:t>
      </w:r>
    </w:p>
    <w:p w:rsidR="005A539E" w:rsidRPr="004E59AC" w:rsidRDefault="005A539E" w:rsidP="005A539E">
      <w:pPr>
        <w:pStyle w:val="aa"/>
        <w:tabs>
          <w:tab w:val="left" w:pos="0"/>
          <w:tab w:val="left" w:pos="993"/>
        </w:tabs>
        <w:spacing w:after="0" w:line="240" w:lineRule="auto"/>
        <w:ind w:left="0" w:firstLine="709"/>
        <w:jc w:val="both"/>
        <w:rPr>
          <w:rFonts w:ascii="Times New Roman" w:hAnsi="Times New Roman"/>
          <w:sz w:val="26"/>
          <w:szCs w:val="26"/>
          <w:lang w:val="uk-UA"/>
        </w:rPr>
      </w:pPr>
      <w:r w:rsidRPr="004E59AC">
        <w:rPr>
          <w:rFonts w:ascii="Times New Roman" w:hAnsi="Times New Roman"/>
          <w:sz w:val="26"/>
          <w:szCs w:val="26"/>
          <w:lang w:val="uk-UA"/>
        </w:rPr>
        <w:t>У канікулярні, вихідні, святкові та неробочі дні заклад може працювати за окремим планом, затвердженим її директором.</w:t>
      </w:r>
    </w:p>
    <w:p w:rsidR="004F47C3" w:rsidRPr="00FB1E98" w:rsidRDefault="004F47C3" w:rsidP="004F47C3">
      <w:pPr>
        <w:pStyle w:val="tjbmf"/>
        <w:spacing w:before="0" w:beforeAutospacing="0" w:after="0" w:afterAutospacing="0"/>
        <w:jc w:val="both"/>
        <w:rPr>
          <w:sz w:val="26"/>
          <w:szCs w:val="26"/>
        </w:rPr>
      </w:pPr>
      <w:r w:rsidRPr="00FB1E98">
        <w:rPr>
          <w:sz w:val="26"/>
          <w:szCs w:val="26"/>
          <w:lang w:val="uk-UA"/>
        </w:rPr>
        <w:tab/>
      </w:r>
      <w:r w:rsidR="00C03E2F">
        <w:rPr>
          <w:sz w:val="26"/>
          <w:szCs w:val="26"/>
          <w:lang w:val="uk-UA"/>
        </w:rPr>
        <w:t>6</w:t>
      </w:r>
      <w:r w:rsidR="00AE7B62">
        <w:rPr>
          <w:sz w:val="26"/>
          <w:szCs w:val="26"/>
          <w:lang w:val="uk-UA"/>
        </w:rPr>
        <w:t>.5.</w:t>
      </w:r>
      <w:r w:rsidR="00437D54" w:rsidRPr="00FB1E98">
        <w:rPr>
          <w:sz w:val="26"/>
          <w:szCs w:val="26"/>
        </w:rPr>
        <w:t xml:space="preserve"> Освітній процес в </w:t>
      </w:r>
      <w:r w:rsidR="00712DC5">
        <w:rPr>
          <w:sz w:val="26"/>
          <w:szCs w:val="26"/>
          <w:lang w:val="uk-UA"/>
        </w:rPr>
        <w:t>закладі</w:t>
      </w:r>
      <w:r w:rsidRPr="00FB1E98">
        <w:rPr>
          <w:sz w:val="26"/>
          <w:szCs w:val="26"/>
        </w:rPr>
        <w:t xml:space="preserve"> здійснюється за освітніми програмами. Освітня програма є єдиним комплексом освітніх компонентів, спланованих й </w:t>
      </w:r>
      <w:r w:rsidR="00437D54" w:rsidRPr="00FB1E98">
        <w:rPr>
          <w:sz w:val="26"/>
          <w:szCs w:val="26"/>
        </w:rPr>
        <w:t>організованих</w:t>
      </w:r>
      <w:r w:rsidRPr="00FB1E98">
        <w:rPr>
          <w:sz w:val="26"/>
          <w:szCs w:val="26"/>
        </w:rPr>
        <w:t xml:space="preserve"> </w:t>
      </w:r>
      <w:r w:rsidR="00712DC5">
        <w:rPr>
          <w:sz w:val="26"/>
          <w:szCs w:val="26"/>
          <w:lang w:val="uk-UA"/>
        </w:rPr>
        <w:t>закладом</w:t>
      </w:r>
      <w:r w:rsidRPr="00FB1E98">
        <w:rPr>
          <w:sz w:val="26"/>
          <w:szCs w:val="26"/>
        </w:rPr>
        <w:t xml:space="preserve"> з метою досягнення учнями результатів навчання (набуття компетентностей).</w:t>
      </w:r>
    </w:p>
    <w:p w:rsidR="004F47C3" w:rsidRPr="00FB1E98" w:rsidRDefault="00C03E2F" w:rsidP="00AE7B62">
      <w:pPr>
        <w:pStyle w:val="tjbmf"/>
        <w:spacing w:before="0" w:beforeAutospacing="0" w:after="0" w:afterAutospacing="0"/>
        <w:ind w:firstLine="709"/>
        <w:jc w:val="both"/>
        <w:rPr>
          <w:sz w:val="26"/>
          <w:szCs w:val="26"/>
        </w:rPr>
      </w:pPr>
      <w:r>
        <w:rPr>
          <w:sz w:val="26"/>
          <w:szCs w:val="26"/>
          <w:lang w:val="uk-UA"/>
        </w:rPr>
        <w:t>6</w:t>
      </w:r>
      <w:r w:rsidR="00AE7B62">
        <w:rPr>
          <w:sz w:val="26"/>
          <w:szCs w:val="26"/>
          <w:lang w:val="uk-UA"/>
        </w:rPr>
        <w:t xml:space="preserve">.6. </w:t>
      </w:r>
      <w:r w:rsidR="004F47C3" w:rsidRPr="00FB1E98">
        <w:rPr>
          <w:sz w:val="26"/>
          <w:szCs w:val="26"/>
        </w:rPr>
        <w:t xml:space="preserve">Освітня програма містить вимоги до учнів, які можуть розпочати навчання за цією програмою, перелік освітніх компонентів та їх логічну </w:t>
      </w:r>
      <w:proofErr w:type="gramStart"/>
      <w:r w:rsidR="004F47C3" w:rsidRPr="00FB1E98">
        <w:rPr>
          <w:sz w:val="26"/>
          <w:szCs w:val="26"/>
        </w:rPr>
        <w:t>посл</w:t>
      </w:r>
      <w:proofErr w:type="gramEnd"/>
      <w:r w:rsidR="004F47C3" w:rsidRPr="00FB1E98">
        <w:rPr>
          <w:sz w:val="26"/>
          <w:szCs w:val="26"/>
        </w:rPr>
        <w:t>ідовність, загальний обсяг навчального навантаження та очікувані результати навчання здобувачів освіти.</w:t>
      </w:r>
    </w:p>
    <w:p w:rsidR="00437D54" w:rsidRPr="00D04244" w:rsidRDefault="00C03E2F" w:rsidP="00D04244">
      <w:pPr>
        <w:pStyle w:val="tjbmf"/>
        <w:spacing w:before="0" w:beforeAutospacing="0" w:after="0" w:afterAutospacing="0"/>
        <w:ind w:firstLine="709"/>
        <w:jc w:val="both"/>
        <w:rPr>
          <w:sz w:val="26"/>
          <w:szCs w:val="26"/>
          <w:lang w:val="uk-UA"/>
        </w:rPr>
      </w:pPr>
      <w:r>
        <w:rPr>
          <w:sz w:val="26"/>
          <w:szCs w:val="26"/>
          <w:lang w:val="uk-UA"/>
        </w:rPr>
        <w:t>6</w:t>
      </w:r>
      <w:r w:rsidR="00AE7B62">
        <w:rPr>
          <w:sz w:val="26"/>
          <w:szCs w:val="26"/>
          <w:lang w:val="uk-UA"/>
        </w:rPr>
        <w:t xml:space="preserve">.7. </w:t>
      </w:r>
      <w:r w:rsidR="004F47C3" w:rsidRPr="00FB1E98">
        <w:rPr>
          <w:sz w:val="26"/>
          <w:szCs w:val="26"/>
        </w:rPr>
        <w:t xml:space="preserve">Освітня програма розробляється з урахуванням особливостей </w:t>
      </w:r>
      <w:proofErr w:type="gramStart"/>
      <w:r w:rsidR="004F47C3" w:rsidRPr="00FB1E98">
        <w:rPr>
          <w:sz w:val="26"/>
          <w:szCs w:val="26"/>
        </w:rPr>
        <w:t>соц</w:t>
      </w:r>
      <w:proofErr w:type="gramEnd"/>
      <w:r w:rsidR="004F47C3" w:rsidRPr="00FB1E98">
        <w:rPr>
          <w:sz w:val="26"/>
          <w:szCs w:val="26"/>
        </w:rPr>
        <w:t xml:space="preserve">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w:t>
      </w:r>
      <w:r w:rsidR="004F47C3" w:rsidRPr="00D04244">
        <w:rPr>
          <w:sz w:val="26"/>
          <w:szCs w:val="26"/>
        </w:rPr>
        <w:t>компоненти для вільного вибору здобувачів.</w:t>
      </w:r>
    </w:p>
    <w:p w:rsidR="00D04244" w:rsidRPr="00D04244" w:rsidRDefault="00C03E2F" w:rsidP="00D04244">
      <w:pPr>
        <w:pStyle w:val="aa"/>
        <w:tabs>
          <w:tab w:val="left" w:pos="0"/>
          <w:tab w:val="left" w:pos="993"/>
        </w:tabs>
        <w:spacing w:after="0" w:line="240" w:lineRule="auto"/>
        <w:ind w:left="0" w:firstLine="709"/>
        <w:jc w:val="both"/>
        <w:rPr>
          <w:rFonts w:ascii="Times New Roman" w:hAnsi="Times New Roman"/>
          <w:sz w:val="26"/>
          <w:szCs w:val="26"/>
          <w:lang w:val="uk-UA"/>
        </w:rPr>
      </w:pPr>
      <w:r>
        <w:rPr>
          <w:rFonts w:ascii="Times New Roman" w:hAnsi="Times New Roman"/>
          <w:sz w:val="26"/>
          <w:szCs w:val="26"/>
          <w:lang w:val="uk-UA"/>
        </w:rPr>
        <w:t>6</w:t>
      </w:r>
      <w:r w:rsidR="00AE7B62" w:rsidRPr="00D04244">
        <w:rPr>
          <w:rFonts w:ascii="Times New Roman" w:hAnsi="Times New Roman"/>
          <w:sz w:val="26"/>
          <w:szCs w:val="26"/>
          <w:lang w:val="uk-UA"/>
        </w:rPr>
        <w:t xml:space="preserve">.8. </w:t>
      </w:r>
      <w:r w:rsidR="00712DC5">
        <w:rPr>
          <w:rFonts w:ascii="Times New Roman" w:hAnsi="Times New Roman"/>
          <w:sz w:val="26"/>
          <w:szCs w:val="26"/>
          <w:lang w:val="uk-UA"/>
        </w:rPr>
        <w:t>З</w:t>
      </w:r>
      <w:r w:rsidR="00712DC5" w:rsidRPr="00712DC5">
        <w:rPr>
          <w:rFonts w:ascii="Times New Roman" w:hAnsi="Times New Roman"/>
          <w:sz w:val="26"/>
          <w:szCs w:val="26"/>
          <w:lang w:val="uk-UA"/>
        </w:rPr>
        <w:t>аклад</w:t>
      </w:r>
      <w:r w:rsidR="004F47C3" w:rsidRPr="00D04244">
        <w:rPr>
          <w:rFonts w:ascii="Times New Roman" w:hAnsi="Times New Roman"/>
          <w:sz w:val="26"/>
          <w:szCs w:val="26"/>
        </w:rPr>
        <w:t xml:space="preserve"> може здійснювати освітній процес за власними, в тому числі наскрізними освітніми програмами, або типовими освітніми програмами, що затверджуються Мінкультури. Для осіб з особливими освітніми потребами </w:t>
      </w:r>
      <w:r w:rsidR="00712DC5" w:rsidRPr="00712DC5">
        <w:rPr>
          <w:rFonts w:ascii="Times New Roman" w:hAnsi="Times New Roman"/>
          <w:sz w:val="26"/>
          <w:szCs w:val="26"/>
          <w:lang w:val="uk-UA"/>
        </w:rPr>
        <w:t>закладом</w:t>
      </w:r>
      <w:r w:rsidR="004F47C3" w:rsidRPr="00D04244">
        <w:rPr>
          <w:rFonts w:ascii="Times New Roman" w:hAnsi="Times New Roman"/>
          <w:sz w:val="26"/>
          <w:szCs w:val="26"/>
        </w:rPr>
        <w:t xml:space="preserve"> можуть розроблятися окремі освітні програми за </w:t>
      </w:r>
      <w:proofErr w:type="gramStart"/>
      <w:r w:rsidR="004F47C3" w:rsidRPr="00D04244">
        <w:rPr>
          <w:rFonts w:ascii="Times New Roman" w:hAnsi="Times New Roman"/>
          <w:sz w:val="26"/>
          <w:szCs w:val="26"/>
        </w:rPr>
        <w:t>п</w:t>
      </w:r>
      <w:proofErr w:type="gramEnd"/>
      <w:r w:rsidR="004F47C3" w:rsidRPr="00D04244">
        <w:rPr>
          <w:rFonts w:ascii="Times New Roman" w:hAnsi="Times New Roman"/>
          <w:sz w:val="26"/>
          <w:szCs w:val="26"/>
        </w:rPr>
        <w:t>ідрівнями початкової мистецької освіти або до освітніх</w:t>
      </w:r>
      <w:r w:rsidR="00437D54" w:rsidRPr="00D04244">
        <w:rPr>
          <w:rFonts w:ascii="Times New Roman" w:hAnsi="Times New Roman"/>
          <w:sz w:val="26"/>
          <w:szCs w:val="26"/>
        </w:rPr>
        <w:t xml:space="preserve"> програм, за якими працює</w:t>
      </w:r>
      <w:r w:rsidR="00437D54" w:rsidRPr="00D04244">
        <w:rPr>
          <w:rFonts w:ascii="Times New Roman" w:hAnsi="Times New Roman"/>
          <w:sz w:val="26"/>
          <w:szCs w:val="26"/>
          <w:lang w:val="uk-UA"/>
        </w:rPr>
        <w:t xml:space="preserve"> </w:t>
      </w:r>
      <w:r w:rsidR="00712DC5" w:rsidRPr="00712DC5">
        <w:rPr>
          <w:rFonts w:ascii="Times New Roman" w:hAnsi="Times New Roman"/>
          <w:sz w:val="26"/>
          <w:szCs w:val="26"/>
          <w:lang w:val="uk-UA"/>
        </w:rPr>
        <w:t>заклад</w:t>
      </w:r>
      <w:r w:rsidR="004F47C3" w:rsidRPr="00D04244">
        <w:rPr>
          <w:rFonts w:ascii="Times New Roman" w:hAnsi="Times New Roman"/>
          <w:sz w:val="26"/>
          <w:szCs w:val="26"/>
        </w:rPr>
        <w:t>, може включатися корекційно-розвитковий складник.</w:t>
      </w:r>
      <w:r w:rsidR="00614241" w:rsidRPr="00D04244">
        <w:rPr>
          <w:rFonts w:ascii="Times New Roman" w:hAnsi="Times New Roman"/>
          <w:sz w:val="26"/>
          <w:szCs w:val="26"/>
          <w:lang w:val="uk-UA"/>
        </w:rPr>
        <w:t xml:space="preserve"> </w:t>
      </w:r>
    </w:p>
    <w:p w:rsidR="004F47C3" w:rsidRPr="00FB1E98" w:rsidRDefault="00C03E2F" w:rsidP="00D04244">
      <w:pPr>
        <w:pStyle w:val="tjbmf"/>
        <w:spacing w:before="0" w:beforeAutospacing="0" w:after="0" w:afterAutospacing="0"/>
        <w:ind w:firstLine="709"/>
        <w:jc w:val="both"/>
        <w:rPr>
          <w:sz w:val="26"/>
          <w:szCs w:val="26"/>
        </w:rPr>
      </w:pPr>
      <w:r>
        <w:rPr>
          <w:sz w:val="26"/>
          <w:szCs w:val="26"/>
          <w:lang w:val="uk-UA"/>
        </w:rPr>
        <w:t>6</w:t>
      </w:r>
      <w:r w:rsidR="00AE7B62">
        <w:rPr>
          <w:sz w:val="26"/>
          <w:szCs w:val="26"/>
          <w:lang w:val="uk-UA"/>
        </w:rPr>
        <w:t>.</w:t>
      </w:r>
      <w:r w:rsidR="00B945D8">
        <w:rPr>
          <w:sz w:val="26"/>
          <w:szCs w:val="26"/>
          <w:lang w:val="uk-UA"/>
        </w:rPr>
        <w:t>9</w:t>
      </w:r>
      <w:r w:rsidR="00AE7B62">
        <w:rPr>
          <w:sz w:val="26"/>
          <w:szCs w:val="26"/>
          <w:lang w:val="uk-UA"/>
        </w:rPr>
        <w:t xml:space="preserve">. </w:t>
      </w:r>
      <w:r w:rsidR="00437D54" w:rsidRPr="00FB1E98">
        <w:rPr>
          <w:sz w:val="26"/>
          <w:szCs w:val="26"/>
        </w:rPr>
        <w:t xml:space="preserve">На </w:t>
      </w:r>
      <w:proofErr w:type="gramStart"/>
      <w:r w:rsidR="00437D54" w:rsidRPr="00FB1E98">
        <w:rPr>
          <w:sz w:val="26"/>
          <w:szCs w:val="26"/>
        </w:rPr>
        <w:t>п</w:t>
      </w:r>
      <w:proofErr w:type="gramEnd"/>
      <w:r w:rsidR="00437D54" w:rsidRPr="00FB1E98">
        <w:rPr>
          <w:sz w:val="26"/>
          <w:szCs w:val="26"/>
        </w:rPr>
        <w:t>ідставі освітньої програми</w:t>
      </w:r>
      <w:r w:rsidR="004F47C3" w:rsidRPr="00FB1E98">
        <w:rPr>
          <w:sz w:val="26"/>
          <w:szCs w:val="26"/>
        </w:rPr>
        <w:t xml:space="preserve"> </w:t>
      </w:r>
      <w:r w:rsidR="00712DC5" w:rsidRPr="00712DC5">
        <w:rPr>
          <w:sz w:val="26"/>
          <w:szCs w:val="26"/>
          <w:lang w:val="uk-UA"/>
        </w:rPr>
        <w:t>заклад</w:t>
      </w:r>
      <w:r w:rsidR="004F47C3" w:rsidRPr="00FB1E98">
        <w:rPr>
          <w:sz w:val="26"/>
          <w:szCs w:val="26"/>
        </w:rPr>
        <w:t xml:space="preserve"> складає та затверджує річний план роботи, навчальний план та розклад занять, що конкретизують організацію освітнього процесу. У </w:t>
      </w:r>
      <w:proofErr w:type="gramStart"/>
      <w:r w:rsidR="004F47C3" w:rsidRPr="00FB1E98">
        <w:rPr>
          <w:sz w:val="26"/>
          <w:szCs w:val="26"/>
        </w:rPr>
        <w:t>р</w:t>
      </w:r>
      <w:proofErr w:type="gramEnd"/>
      <w:r w:rsidR="004F47C3" w:rsidRPr="00FB1E98">
        <w:rPr>
          <w:sz w:val="26"/>
          <w:szCs w:val="26"/>
        </w:rPr>
        <w:t>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w:t>
      </w:r>
      <w:r w:rsidR="004F47C3" w:rsidRPr="004E59AC">
        <w:rPr>
          <w:sz w:val="26"/>
          <w:szCs w:val="26"/>
        </w:rPr>
        <w:t xml:space="preserve">за </w:t>
      </w:r>
      <w:r w:rsidR="00835C4F" w:rsidRPr="004E59AC">
        <w:rPr>
          <w:sz w:val="26"/>
          <w:szCs w:val="26"/>
        </w:rPr>
        <w:t>модулями</w:t>
      </w:r>
      <w:r w:rsidR="00403B55" w:rsidRPr="004E59AC">
        <w:rPr>
          <w:sz w:val="26"/>
          <w:szCs w:val="26"/>
        </w:rPr>
        <w:t>, семестрами</w:t>
      </w:r>
      <w:r w:rsidR="004F47C3" w:rsidRPr="00FB1E98">
        <w:rPr>
          <w:sz w:val="26"/>
          <w:szCs w:val="26"/>
        </w:rPr>
        <w:t>), форми роботи, інші особливості ор</w:t>
      </w:r>
      <w:r w:rsidR="00437D54" w:rsidRPr="00FB1E98">
        <w:rPr>
          <w:sz w:val="26"/>
          <w:szCs w:val="26"/>
        </w:rPr>
        <w:t xml:space="preserve">ганізації навчання в </w:t>
      </w:r>
      <w:r w:rsidR="00712DC5">
        <w:rPr>
          <w:sz w:val="26"/>
          <w:szCs w:val="26"/>
          <w:lang w:val="uk-UA"/>
        </w:rPr>
        <w:t>закладі</w:t>
      </w:r>
      <w:r w:rsidR="004F47C3" w:rsidRPr="00FB1E98">
        <w:rPr>
          <w:sz w:val="26"/>
          <w:szCs w:val="26"/>
        </w:rPr>
        <w:t>. Перерви між навчальними заняттями є робочим часом педагогічного працівника.</w:t>
      </w:r>
    </w:p>
    <w:p w:rsidR="00997481" w:rsidRDefault="00C03E2F" w:rsidP="00AE7B62">
      <w:pPr>
        <w:pStyle w:val="tjbmf"/>
        <w:spacing w:before="0" w:beforeAutospacing="0" w:after="0" w:afterAutospacing="0"/>
        <w:ind w:firstLine="709"/>
        <w:jc w:val="both"/>
        <w:rPr>
          <w:sz w:val="26"/>
          <w:szCs w:val="26"/>
          <w:lang w:val="uk-UA"/>
        </w:rPr>
      </w:pPr>
      <w:r>
        <w:rPr>
          <w:sz w:val="26"/>
          <w:szCs w:val="26"/>
          <w:lang w:val="uk-UA"/>
        </w:rPr>
        <w:t>6</w:t>
      </w:r>
      <w:r w:rsidR="00AE7B62">
        <w:rPr>
          <w:sz w:val="26"/>
          <w:szCs w:val="26"/>
          <w:lang w:val="uk-UA"/>
        </w:rPr>
        <w:t>.1</w:t>
      </w:r>
      <w:r w:rsidR="00B945D8">
        <w:rPr>
          <w:sz w:val="26"/>
          <w:szCs w:val="26"/>
          <w:lang w:val="uk-UA"/>
        </w:rPr>
        <w:t>0</w:t>
      </w:r>
      <w:r w:rsidR="00AE7B62">
        <w:rPr>
          <w:sz w:val="26"/>
          <w:szCs w:val="26"/>
          <w:lang w:val="uk-UA"/>
        </w:rPr>
        <w:t xml:space="preserve">. </w:t>
      </w:r>
      <w:r w:rsidR="004F47C3" w:rsidRPr="00FB1E98">
        <w:rPr>
          <w:sz w:val="26"/>
          <w:szCs w:val="26"/>
        </w:rPr>
        <w:t xml:space="preserve">Розрахунок навчальних годин на кожного учня та загальної кількості годин, які фінансуються за рахунок коштів </w:t>
      </w:r>
      <w:proofErr w:type="gramStart"/>
      <w:r w:rsidR="004F47C3" w:rsidRPr="00FB1E98">
        <w:rPr>
          <w:sz w:val="26"/>
          <w:szCs w:val="26"/>
        </w:rPr>
        <w:t>в</w:t>
      </w:r>
      <w:proofErr w:type="gramEnd"/>
      <w:r w:rsidR="004F47C3" w:rsidRPr="00FB1E98">
        <w:rPr>
          <w:sz w:val="26"/>
          <w:szCs w:val="26"/>
        </w:rPr>
        <w:t xml:space="preserve">ідповідного бюджету, здійснюється в межах загального обсягу годин </w:t>
      </w:r>
      <w:r>
        <w:rPr>
          <w:sz w:val="26"/>
          <w:szCs w:val="26"/>
          <w:lang w:val="uk-UA"/>
        </w:rPr>
        <w:t xml:space="preserve">інварітивного та варіативного складників освітньої </w:t>
      </w:r>
      <w:r w:rsidR="004F47C3" w:rsidRPr="00FB1E98">
        <w:rPr>
          <w:sz w:val="26"/>
          <w:szCs w:val="26"/>
        </w:rPr>
        <w:t>програми, конкретизованого в навчальному плані.</w:t>
      </w:r>
    </w:p>
    <w:p w:rsidR="00DD2AF8" w:rsidRPr="00FB1E98" w:rsidRDefault="00DD2AF8" w:rsidP="00DD2AF8">
      <w:pPr>
        <w:pStyle w:val="tjbmf"/>
        <w:spacing w:before="0" w:beforeAutospacing="0" w:after="0" w:afterAutospacing="0"/>
        <w:jc w:val="both"/>
        <w:rPr>
          <w:sz w:val="26"/>
          <w:szCs w:val="26"/>
          <w:lang w:val="uk-UA"/>
        </w:rPr>
      </w:pPr>
      <w:r w:rsidRPr="00FB1E98">
        <w:rPr>
          <w:sz w:val="26"/>
          <w:szCs w:val="26"/>
          <w:lang w:val="uk-UA"/>
        </w:rPr>
        <w:tab/>
      </w:r>
      <w:r w:rsidR="00794EAA">
        <w:rPr>
          <w:sz w:val="26"/>
          <w:szCs w:val="26"/>
          <w:lang w:val="uk-UA"/>
        </w:rPr>
        <w:t>6</w:t>
      </w:r>
      <w:r w:rsidR="00AE7B62">
        <w:rPr>
          <w:sz w:val="26"/>
          <w:szCs w:val="26"/>
          <w:lang w:val="uk-UA"/>
        </w:rPr>
        <w:t>.1</w:t>
      </w:r>
      <w:r w:rsidR="00C03E2F">
        <w:rPr>
          <w:sz w:val="26"/>
          <w:szCs w:val="26"/>
          <w:lang w:val="uk-UA"/>
        </w:rPr>
        <w:t>1</w:t>
      </w:r>
      <w:r w:rsidR="00437D54" w:rsidRPr="00FB1E98">
        <w:rPr>
          <w:sz w:val="26"/>
          <w:szCs w:val="26"/>
          <w:lang w:val="uk-UA"/>
        </w:rPr>
        <w:t>. Освітній процес у</w:t>
      </w:r>
      <w:r w:rsidRPr="00FB1E98">
        <w:rPr>
          <w:sz w:val="26"/>
          <w:szCs w:val="26"/>
          <w:lang w:val="uk-UA"/>
        </w:rPr>
        <w:t xml:space="preserve"> </w:t>
      </w:r>
      <w:r w:rsidR="00712DC5" w:rsidRPr="00712DC5">
        <w:rPr>
          <w:sz w:val="26"/>
          <w:szCs w:val="26"/>
          <w:lang w:val="uk-UA"/>
        </w:rPr>
        <w:t>заклад</w:t>
      </w:r>
      <w:r w:rsidR="00712DC5">
        <w:rPr>
          <w:sz w:val="26"/>
          <w:szCs w:val="26"/>
          <w:lang w:val="uk-UA"/>
        </w:rPr>
        <w:t>і</w:t>
      </w:r>
      <w:r w:rsidRPr="00FB1E98">
        <w:rPr>
          <w:sz w:val="26"/>
          <w:szCs w:val="26"/>
          <w:lang w:val="uk-UA"/>
        </w:rPr>
        <w:t xml:space="preserve">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DD2AF8" w:rsidRDefault="00794EAA" w:rsidP="00DD2AF8">
      <w:pPr>
        <w:pStyle w:val="tjbmf"/>
        <w:spacing w:before="0" w:beforeAutospacing="0" w:after="0" w:afterAutospacing="0"/>
        <w:jc w:val="both"/>
        <w:rPr>
          <w:sz w:val="26"/>
          <w:szCs w:val="26"/>
          <w:lang w:val="uk-UA"/>
        </w:rPr>
      </w:pPr>
      <w:r>
        <w:rPr>
          <w:sz w:val="26"/>
          <w:szCs w:val="26"/>
          <w:lang w:val="uk-UA"/>
        </w:rPr>
        <w:tab/>
        <w:t>6</w:t>
      </w:r>
      <w:r w:rsidR="00AE7B62">
        <w:rPr>
          <w:sz w:val="26"/>
          <w:szCs w:val="26"/>
          <w:lang w:val="uk-UA"/>
        </w:rPr>
        <w:t>.1</w:t>
      </w:r>
      <w:r w:rsidR="00C03E2F">
        <w:rPr>
          <w:sz w:val="26"/>
          <w:szCs w:val="26"/>
          <w:lang w:val="uk-UA"/>
        </w:rPr>
        <w:t>2</w:t>
      </w:r>
      <w:r w:rsidR="00DD2AF8" w:rsidRPr="00FB1E98">
        <w:rPr>
          <w:sz w:val="26"/>
          <w:szCs w:val="26"/>
          <w:lang w:val="uk-UA"/>
        </w:rPr>
        <w:t xml:space="preserve">.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w:t>
      </w:r>
      <w:r w:rsidR="00712DC5" w:rsidRPr="00712DC5">
        <w:rPr>
          <w:sz w:val="26"/>
          <w:szCs w:val="26"/>
          <w:lang w:val="uk-UA"/>
        </w:rPr>
        <w:t>заклад</w:t>
      </w:r>
      <w:r w:rsidR="00712DC5">
        <w:rPr>
          <w:sz w:val="26"/>
          <w:szCs w:val="26"/>
          <w:lang w:val="uk-UA"/>
        </w:rPr>
        <w:t>у</w:t>
      </w:r>
      <w:r w:rsidR="00DD2AF8" w:rsidRPr="00FB1E98">
        <w:rPr>
          <w:sz w:val="26"/>
          <w:szCs w:val="26"/>
          <w:lang w:val="uk-UA"/>
        </w:rPr>
        <w:t xml:space="preserve">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DD2AF8" w:rsidRDefault="00794EAA" w:rsidP="00794EAA">
      <w:pPr>
        <w:pStyle w:val="tjbmf"/>
        <w:spacing w:before="0" w:beforeAutospacing="0" w:after="0" w:afterAutospacing="0"/>
        <w:ind w:firstLine="709"/>
        <w:jc w:val="both"/>
        <w:rPr>
          <w:sz w:val="26"/>
          <w:szCs w:val="26"/>
          <w:lang w:val="uk-UA"/>
        </w:rPr>
      </w:pPr>
      <w:r>
        <w:rPr>
          <w:sz w:val="26"/>
          <w:szCs w:val="26"/>
          <w:lang w:val="uk-UA"/>
        </w:rPr>
        <w:t>6</w:t>
      </w:r>
      <w:r w:rsidR="00AE7B62">
        <w:rPr>
          <w:sz w:val="26"/>
          <w:szCs w:val="26"/>
          <w:lang w:val="uk-UA"/>
        </w:rPr>
        <w:t>.1</w:t>
      </w:r>
      <w:r w:rsidR="00C03E2F">
        <w:rPr>
          <w:sz w:val="26"/>
          <w:szCs w:val="26"/>
          <w:lang w:val="uk-UA"/>
        </w:rPr>
        <w:t>3</w:t>
      </w:r>
      <w:r w:rsidR="00DD2AF8" w:rsidRPr="00FB1E98">
        <w:rPr>
          <w:sz w:val="26"/>
          <w:szCs w:val="26"/>
          <w:lang w:val="uk-UA"/>
        </w:rPr>
        <w:t xml:space="preserve">. Процедура приймання учнів на навчання до </w:t>
      </w:r>
      <w:r w:rsidR="00712DC5" w:rsidRPr="00712DC5">
        <w:rPr>
          <w:sz w:val="26"/>
          <w:szCs w:val="26"/>
          <w:lang w:val="uk-UA"/>
        </w:rPr>
        <w:t>заклад</w:t>
      </w:r>
      <w:r w:rsidR="00712DC5">
        <w:rPr>
          <w:sz w:val="26"/>
          <w:szCs w:val="26"/>
          <w:lang w:val="uk-UA"/>
        </w:rPr>
        <w:t>у</w:t>
      </w:r>
      <w:r w:rsidR="00DD2AF8" w:rsidRPr="00FB1E98">
        <w:rPr>
          <w:sz w:val="26"/>
          <w:szCs w:val="26"/>
          <w:lang w:val="uk-UA"/>
        </w:rPr>
        <w:t>, а також їх переведення з інших мистецьких шкіл, відрахування та поновлення на навчання ви</w:t>
      </w:r>
      <w:r w:rsidR="00F31D2D">
        <w:rPr>
          <w:sz w:val="26"/>
          <w:szCs w:val="26"/>
          <w:lang w:val="uk-UA"/>
        </w:rPr>
        <w:t>значається законодавством, цим С</w:t>
      </w:r>
      <w:r w:rsidR="00DD2AF8" w:rsidRPr="00FB1E98">
        <w:rPr>
          <w:sz w:val="26"/>
          <w:szCs w:val="26"/>
          <w:lang w:val="uk-UA"/>
        </w:rPr>
        <w:t>татутом та планом організації освітнього процесу з урахуванням освітніх програм.</w:t>
      </w:r>
    </w:p>
    <w:p w:rsidR="00794EAA" w:rsidRPr="00794EAA" w:rsidRDefault="00794EAA" w:rsidP="00794EAA">
      <w:pPr>
        <w:pStyle w:val="rvps2"/>
        <w:spacing w:before="0" w:beforeAutospacing="0" w:after="0" w:afterAutospacing="0"/>
        <w:ind w:firstLine="709"/>
        <w:jc w:val="both"/>
        <w:rPr>
          <w:sz w:val="26"/>
          <w:szCs w:val="26"/>
        </w:rPr>
      </w:pPr>
      <w:r>
        <w:lastRenderedPageBreak/>
        <w:t>6.</w:t>
      </w:r>
      <w:r w:rsidRPr="00794EAA">
        <w:rPr>
          <w:sz w:val="26"/>
          <w:szCs w:val="26"/>
          <w:lang w:val="uk-UA"/>
        </w:rPr>
        <w:t>14</w:t>
      </w:r>
      <w:r w:rsidRPr="00794EAA">
        <w:rPr>
          <w:sz w:val="26"/>
          <w:szCs w:val="26"/>
        </w:rPr>
        <w:t xml:space="preserve"> Зарахування учнів на навчання за освітньою програмою здійснюється наказом директора на </w:t>
      </w:r>
      <w:proofErr w:type="gramStart"/>
      <w:r w:rsidRPr="00794EAA">
        <w:rPr>
          <w:sz w:val="26"/>
          <w:szCs w:val="26"/>
        </w:rPr>
        <w:t>п</w:t>
      </w:r>
      <w:proofErr w:type="gramEnd"/>
      <w:r w:rsidRPr="00794EAA">
        <w:rPr>
          <w:sz w:val="26"/>
          <w:szCs w:val="26"/>
        </w:rPr>
        <w:t>ідставі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w:t>
      </w:r>
      <w:proofErr w:type="gramStart"/>
      <w:r w:rsidRPr="00794EAA">
        <w:rPr>
          <w:sz w:val="26"/>
          <w:szCs w:val="26"/>
        </w:rPr>
        <w:t>р</w:t>
      </w:r>
      <w:proofErr w:type="gramEnd"/>
      <w:r w:rsidRPr="00794EAA">
        <w:rPr>
          <w:sz w:val="26"/>
          <w:szCs w:val="26"/>
        </w:rPr>
        <w:t xml:space="preserve"> та порядок внесення плати за навчання.</w:t>
      </w:r>
    </w:p>
    <w:p w:rsidR="00794EAA" w:rsidRPr="00794EAA" w:rsidRDefault="00794EAA" w:rsidP="00794EAA">
      <w:pPr>
        <w:pStyle w:val="rvps2"/>
        <w:spacing w:before="0" w:beforeAutospacing="0" w:after="0" w:afterAutospacing="0"/>
        <w:ind w:firstLine="709"/>
        <w:jc w:val="both"/>
        <w:rPr>
          <w:sz w:val="26"/>
          <w:szCs w:val="26"/>
        </w:rPr>
      </w:pPr>
      <w:bookmarkStart w:id="27" w:name="n225"/>
      <w:bookmarkEnd w:id="27"/>
      <w:r w:rsidRPr="00794EAA">
        <w:rPr>
          <w:sz w:val="26"/>
          <w:szCs w:val="26"/>
          <w:lang w:val="uk-UA"/>
        </w:rPr>
        <w:t>6.15</w:t>
      </w:r>
      <w:r w:rsidRPr="00794EAA">
        <w:rPr>
          <w:sz w:val="26"/>
          <w:szCs w:val="26"/>
        </w:rPr>
        <w:t xml:space="preserve">. Питання внутрішнього переведення учнів у мистецькій школі, зарахування на освітні програми наступного </w:t>
      </w:r>
      <w:proofErr w:type="gramStart"/>
      <w:r w:rsidRPr="00794EAA">
        <w:rPr>
          <w:sz w:val="26"/>
          <w:szCs w:val="26"/>
        </w:rPr>
        <w:t>п</w:t>
      </w:r>
      <w:proofErr w:type="gramEnd"/>
      <w:r w:rsidRPr="00794EAA">
        <w:rPr>
          <w:sz w:val="26"/>
          <w:szCs w:val="26"/>
        </w:rPr>
        <w:t>ідрівня початкової мистецької освіти та інші питання, пов’язані із здобуттям початкової мистецької освіти, вирішуються мистецькою школою в порядку, визначеному її статутом та планом організації освітнього процесу.</w:t>
      </w:r>
    </w:p>
    <w:p w:rsidR="00794EAA" w:rsidRPr="00794EAA" w:rsidRDefault="00794EAA" w:rsidP="00794EAA">
      <w:pPr>
        <w:pStyle w:val="rvps2"/>
        <w:spacing w:before="0" w:beforeAutospacing="0" w:after="0" w:afterAutospacing="0"/>
        <w:ind w:firstLine="709"/>
        <w:jc w:val="both"/>
        <w:rPr>
          <w:sz w:val="26"/>
          <w:szCs w:val="26"/>
        </w:rPr>
      </w:pPr>
      <w:bookmarkStart w:id="28" w:name="n226"/>
      <w:bookmarkEnd w:id="28"/>
      <w:r w:rsidRPr="00794EAA">
        <w:rPr>
          <w:sz w:val="26"/>
          <w:szCs w:val="26"/>
          <w:lang w:val="uk-UA"/>
        </w:rPr>
        <w:t>6.16.</w:t>
      </w:r>
      <w:r w:rsidRPr="00794EAA">
        <w:rPr>
          <w:sz w:val="26"/>
          <w:szCs w:val="26"/>
        </w:rPr>
        <w:t xml:space="preserve"> Оцінювання досягнутих учнями результатів навчання здійснюється </w:t>
      </w:r>
      <w:proofErr w:type="gramStart"/>
      <w:r w:rsidRPr="00794EAA">
        <w:rPr>
          <w:sz w:val="26"/>
          <w:szCs w:val="26"/>
        </w:rPr>
        <w:t>в</w:t>
      </w:r>
      <w:proofErr w:type="gramEnd"/>
      <w:r w:rsidRPr="00794EAA">
        <w:rPr>
          <w:sz w:val="26"/>
          <w:szCs w:val="26"/>
        </w:rPr>
        <w:t xml:space="preserve"> порядку і за критеріями, визначеними освітньою програмою.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w:t>
      </w:r>
      <w:proofErr w:type="gramStart"/>
      <w:r w:rsidRPr="00794EAA">
        <w:rPr>
          <w:sz w:val="26"/>
          <w:szCs w:val="26"/>
        </w:rPr>
        <w:t>на</w:t>
      </w:r>
      <w:proofErr w:type="gramEnd"/>
      <w:r w:rsidRPr="00794EAA">
        <w:rPr>
          <w:sz w:val="26"/>
          <w:szCs w:val="26"/>
        </w:rPr>
        <w:t xml:space="preserve"> відповідних етапах навчання. </w:t>
      </w:r>
      <w:proofErr w:type="gramStart"/>
      <w:r w:rsidRPr="00794EAA">
        <w:rPr>
          <w:sz w:val="26"/>
          <w:szCs w:val="26"/>
        </w:rPr>
        <w:t>П</w:t>
      </w:r>
      <w:proofErr w:type="gramEnd"/>
      <w:r w:rsidRPr="00794EAA">
        <w:rPr>
          <w:sz w:val="26"/>
          <w:szCs w:val="26"/>
        </w:rPr>
        <w:t>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w:t>
      </w:r>
      <w:proofErr w:type="gramStart"/>
      <w:r w:rsidRPr="00794EAA">
        <w:rPr>
          <w:sz w:val="26"/>
          <w:szCs w:val="26"/>
        </w:rPr>
        <w:t>в</w:t>
      </w:r>
      <w:proofErr w:type="gramEnd"/>
      <w:r w:rsidRPr="00794EAA">
        <w:rPr>
          <w:sz w:val="26"/>
          <w:szCs w:val="26"/>
        </w:rPr>
        <w:t>.</w:t>
      </w:r>
    </w:p>
    <w:p w:rsidR="00794EAA" w:rsidRPr="00794EAA" w:rsidRDefault="00794EAA" w:rsidP="00794EAA">
      <w:pPr>
        <w:pStyle w:val="rvps2"/>
        <w:spacing w:before="0" w:beforeAutospacing="0" w:after="0" w:afterAutospacing="0"/>
        <w:ind w:firstLine="709"/>
        <w:jc w:val="both"/>
        <w:rPr>
          <w:sz w:val="26"/>
          <w:szCs w:val="26"/>
        </w:rPr>
      </w:pPr>
      <w:bookmarkStart w:id="29" w:name="n227"/>
      <w:bookmarkEnd w:id="29"/>
      <w:r w:rsidRPr="00794EAA">
        <w:rPr>
          <w:sz w:val="26"/>
          <w:szCs w:val="26"/>
          <w:lang w:val="uk-UA"/>
        </w:rPr>
        <w:t>6.17</w:t>
      </w:r>
      <w:r w:rsidRPr="00794EAA">
        <w:rPr>
          <w:sz w:val="26"/>
          <w:szCs w:val="26"/>
        </w:rPr>
        <w:t xml:space="preserve">. Учні, які у повному обсязі виконали освітню програму та продемонстрували досягнення передбачених нею навчальних результатів, отримують </w:t>
      </w:r>
      <w:hyperlink r:id="rId25" w:anchor="n258" w:history="1">
        <w:proofErr w:type="gramStart"/>
        <w:r w:rsidRPr="00794EAA">
          <w:rPr>
            <w:rStyle w:val="a8"/>
            <w:color w:val="auto"/>
            <w:sz w:val="26"/>
            <w:szCs w:val="26"/>
            <w:u w:val="none"/>
          </w:rPr>
          <w:t>св</w:t>
        </w:r>
        <w:proofErr w:type="gramEnd"/>
        <w:r w:rsidRPr="00794EAA">
          <w:rPr>
            <w:rStyle w:val="a8"/>
            <w:color w:val="auto"/>
            <w:sz w:val="26"/>
            <w:szCs w:val="26"/>
            <w:u w:val="none"/>
          </w:rPr>
          <w:t>ідоцтво про початкову мистецьку освіту</w:t>
        </w:r>
      </w:hyperlink>
      <w:r w:rsidRPr="00794EAA">
        <w:rPr>
          <w:sz w:val="26"/>
          <w:szCs w:val="26"/>
        </w:rPr>
        <w:t xml:space="preserve"> за формою,</w:t>
      </w:r>
      <w:r w:rsidR="00250E32">
        <w:rPr>
          <w:sz w:val="26"/>
          <w:szCs w:val="26"/>
          <w:lang w:val="uk-UA"/>
        </w:rPr>
        <w:t xml:space="preserve"> передбаченого законодавством України.</w:t>
      </w:r>
      <w:r w:rsidRPr="00794EAA">
        <w:rPr>
          <w:sz w:val="26"/>
          <w:szCs w:val="26"/>
        </w:rPr>
        <w:t xml:space="preserve"> </w:t>
      </w:r>
      <w:proofErr w:type="gramStart"/>
      <w:r w:rsidRPr="00794EAA">
        <w:rPr>
          <w:sz w:val="26"/>
          <w:szCs w:val="26"/>
        </w:rPr>
        <w:t>Св</w:t>
      </w:r>
      <w:proofErr w:type="gramEnd"/>
      <w:r w:rsidRPr="00794EAA">
        <w:rPr>
          <w:sz w:val="26"/>
          <w:szCs w:val="26"/>
        </w:rPr>
        <w:t xml:space="preserve">ідоцтво має містити повне найменування мистецької школи відповідно до її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 </w:t>
      </w:r>
      <w:proofErr w:type="gramStart"/>
      <w:r w:rsidRPr="00794EAA">
        <w:rPr>
          <w:sz w:val="26"/>
          <w:szCs w:val="26"/>
        </w:rPr>
        <w:t>Св</w:t>
      </w:r>
      <w:proofErr w:type="gramEnd"/>
      <w:r w:rsidRPr="00794EAA">
        <w:rPr>
          <w:sz w:val="26"/>
          <w:szCs w:val="26"/>
        </w:rPr>
        <w:t>ідоцтво підписує директор мистецької школи або особа, яка виконує його обов’язки на дату видачі документа.</w:t>
      </w:r>
    </w:p>
    <w:p w:rsidR="00D32DBD" w:rsidRPr="004E59AC" w:rsidRDefault="00D32DBD" w:rsidP="005A539E">
      <w:pPr>
        <w:jc w:val="both"/>
        <w:rPr>
          <w:sz w:val="26"/>
          <w:szCs w:val="26"/>
          <w:lang w:val="uk-UA"/>
        </w:rPr>
      </w:pPr>
      <w:bookmarkStart w:id="30" w:name="n228"/>
      <w:bookmarkEnd w:id="30"/>
      <w:r>
        <w:rPr>
          <w:sz w:val="28"/>
          <w:szCs w:val="28"/>
          <w:lang w:val="uk-UA"/>
        </w:rPr>
        <w:t xml:space="preserve">         </w:t>
      </w:r>
      <w:r w:rsidRPr="004E59AC">
        <w:rPr>
          <w:sz w:val="26"/>
          <w:szCs w:val="26"/>
          <w:lang w:val="uk-UA"/>
        </w:rPr>
        <w:t>Учням,  які хворіли під час випускних іспитів, при умові повного виконання навчальних планів та програм, видається свідоцтво про закінчення закладу на підставі річних оцінок, а для випускників образотворчого мистецтва за умови виконання випускної роботи.</w:t>
      </w:r>
    </w:p>
    <w:p w:rsidR="00D32DBD" w:rsidRPr="004E59AC" w:rsidRDefault="00D32DBD" w:rsidP="005A539E">
      <w:pPr>
        <w:jc w:val="both"/>
        <w:rPr>
          <w:sz w:val="26"/>
          <w:szCs w:val="26"/>
          <w:lang w:val="uk-UA"/>
        </w:rPr>
      </w:pPr>
      <w:r w:rsidRPr="004E59AC">
        <w:rPr>
          <w:sz w:val="26"/>
          <w:szCs w:val="26"/>
          <w:lang w:val="uk-UA"/>
        </w:rPr>
        <w:t xml:space="preserve">        </w:t>
      </w:r>
      <w:r w:rsidR="00B3488C" w:rsidRPr="004E59AC">
        <w:rPr>
          <w:sz w:val="26"/>
          <w:szCs w:val="26"/>
          <w:lang w:val="uk-UA"/>
        </w:rPr>
        <w:t xml:space="preserve"> </w:t>
      </w:r>
      <w:r w:rsidRPr="004E59AC">
        <w:rPr>
          <w:sz w:val="26"/>
          <w:szCs w:val="26"/>
          <w:lang w:val="uk-UA"/>
        </w:rPr>
        <w:t>Учням випускних класів, які не  виконали в повному обсязі навчальні плани та програми для одержання свід</w:t>
      </w:r>
      <w:r w:rsidR="00B3488C" w:rsidRPr="004E59AC">
        <w:rPr>
          <w:sz w:val="26"/>
          <w:szCs w:val="26"/>
          <w:lang w:val="uk-UA"/>
        </w:rPr>
        <w:t xml:space="preserve">оцтва надається право повторних  </w:t>
      </w:r>
      <w:r w:rsidRPr="004E59AC">
        <w:rPr>
          <w:sz w:val="26"/>
          <w:szCs w:val="26"/>
          <w:lang w:val="uk-UA"/>
        </w:rPr>
        <w:t>іспитів. Учням образотворчого мистецтва в разі невиконання випускної роботи надається право довиконати  ці роботи.</w:t>
      </w:r>
    </w:p>
    <w:p w:rsidR="00794EAA" w:rsidRPr="00794EAA" w:rsidRDefault="00794EAA" w:rsidP="00794EAA">
      <w:pPr>
        <w:pStyle w:val="rvps2"/>
        <w:spacing w:before="0" w:beforeAutospacing="0" w:after="0" w:afterAutospacing="0"/>
        <w:ind w:firstLine="709"/>
        <w:jc w:val="both"/>
        <w:rPr>
          <w:sz w:val="26"/>
          <w:szCs w:val="26"/>
        </w:rPr>
      </w:pPr>
      <w:r w:rsidRPr="00794EAA">
        <w:rPr>
          <w:sz w:val="26"/>
          <w:szCs w:val="26"/>
        </w:rPr>
        <w:t>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w:t>
      </w:r>
      <w:r w:rsidR="00B3488C">
        <w:rPr>
          <w:sz w:val="26"/>
          <w:szCs w:val="26"/>
        </w:rPr>
        <w:t xml:space="preserve"> директор</w:t>
      </w:r>
      <w:r w:rsidR="00B3488C">
        <w:rPr>
          <w:sz w:val="26"/>
          <w:szCs w:val="26"/>
          <w:lang w:val="uk-UA"/>
        </w:rPr>
        <w:t xml:space="preserve"> закладу </w:t>
      </w:r>
      <w:r w:rsidRPr="00794EAA">
        <w:rPr>
          <w:sz w:val="26"/>
          <w:szCs w:val="26"/>
        </w:rPr>
        <w:t xml:space="preserve"> може видати довідку про фактичний </w:t>
      </w:r>
      <w:proofErr w:type="gramStart"/>
      <w:r w:rsidRPr="00794EAA">
        <w:rPr>
          <w:sz w:val="26"/>
          <w:szCs w:val="26"/>
        </w:rPr>
        <w:t>р</w:t>
      </w:r>
      <w:proofErr w:type="gramEnd"/>
      <w:r w:rsidRPr="00794EAA">
        <w:rPr>
          <w:sz w:val="26"/>
          <w:szCs w:val="26"/>
        </w:rPr>
        <w:t>івень та обсяг опанування освітньої програми.</w:t>
      </w:r>
    </w:p>
    <w:p w:rsidR="00794EAA" w:rsidRPr="00794EAA" w:rsidRDefault="00794EAA" w:rsidP="00794EAA">
      <w:pPr>
        <w:pStyle w:val="rvps2"/>
        <w:spacing w:before="0" w:beforeAutospacing="0" w:after="0" w:afterAutospacing="0"/>
        <w:ind w:firstLine="709"/>
        <w:jc w:val="both"/>
        <w:rPr>
          <w:sz w:val="26"/>
          <w:szCs w:val="26"/>
        </w:rPr>
      </w:pPr>
      <w:bookmarkStart w:id="31" w:name="n229"/>
      <w:bookmarkEnd w:id="31"/>
      <w:r w:rsidRPr="00794EAA">
        <w:rPr>
          <w:sz w:val="26"/>
          <w:szCs w:val="26"/>
          <w:lang w:val="uk-UA"/>
        </w:rPr>
        <w:t>6.18</w:t>
      </w:r>
      <w:r w:rsidRPr="00794EAA">
        <w:rPr>
          <w:sz w:val="26"/>
          <w:szCs w:val="26"/>
        </w:rPr>
        <w:t xml:space="preserve">. Мистецька школа проводить методичну та організаційну роботу, спрямовану на вдосконалення програм, змісту, форм і методів навчання. Для цього у мистецькій школі створюються методичні об’єднання, інші фахові формування, зокрема школа педагогічного наставництва. Методична робота щороку планується мистецькою школою і включає заходи з обміну педагогічним досвідом, вирішення педагогічних проблем, що спрямовані на </w:t>
      </w:r>
      <w:proofErr w:type="gramStart"/>
      <w:r w:rsidRPr="00794EAA">
        <w:rPr>
          <w:sz w:val="26"/>
          <w:szCs w:val="26"/>
        </w:rPr>
        <w:t>п</w:t>
      </w:r>
      <w:proofErr w:type="gramEnd"/>
      <w:r w:rsidRPr="00794EAA">
        <w:rPr>
          <w:sz w:val="26"/>
          <w:szCs w:val="26"/>
        </w:rPr>
        <w:t>ідвищення якості початкової мистецької освіти в мистецькій школі.</w:t>
      </w:r>
    </w:p>
    <w:p w:rsidR="00794EAA" w:rsidRPr="00794EAA" w:rsidRDefault="00794EAA" w:rsidP="00794EAA">
      <w:pPr>
        <w:pStyle w:val="rvps2"/>
        <w:spacing w:before="0" w:beforeAutospacing="0" w:after="0" w:afterAutospacing="0"/>
        <w:ind w:firstLine="709"/>
        <w:jc w:val="both"/>
        <w:rPr>
          <w:sz w:val="26"/>
          <w:szCs w:val="26"/>
          <w:lang w:val="uk-UA"/>
        </w:rPr>
      </w:pPr>
      <w:bookmarkStart w:id="32" w:name="n230"/>
      <w:bookmarkEnd w:id="32"/>
      <w:r w:rsidRPr="00794EAA">
        <w:rPr>
          <w:sz w:val="26"/>
          <w:szCs w:val="26"/>
        </w:rPr>
        <w:lastRenderedPageBreak/>
        <w:t xml:space="preserve">У разі організації та проведення на базі мистецької школи заходів з </w:t>
      </w:r>
      <w:proofErr w:type="gramStart"/>
      <w:r w:rsidRPr="00794EAA">
        <w:rPr>
          <w:sz w:val="26"/>
          <w:szCs w:val="26"/>
        </w:rPr>
        <w:t>п</w:t>
      </w:r>
      <w:proofErr w:type="gramEnd"/>
      <w:r w:rsidRPr="00794EAA">
        <w:rPr>
          <w:sz w:val="26"/>
          <w:szCs w:val="26"/>
        </w:rPr>
        <w:t>ідвищення кваліфікації директор має право видавати педагогічним працівникам, які взяли в них участь, відповідні довідки (сертифікати).</w:t>
      </w:r>
    </w:p>
    <w:p w:rsidR="00794EAA" w:rsidRPr="00794EAA" w:rsidRDefault="00794EAA" w:rsidP="00794EAA">
      <w:pPr>
        <w:pStyle w:val="rvps2"/>
        <w:spacing w:before="0" w:beforeAutospacing="0" w:after="0" w:afterAutospacing="0"/>
        <w:ind w:firstLine="709"/>
        <w:jc w:val="both"/>
        <w:rPr>
          <w:lang w:val="uk-UA"/>
        </w:rPr>
      </w:pPr>
    </w:p>
    <w:p w:rsidR="00C87B08" w:rsidRPr="00814F75" w:rsidRDefault="00C87B08" w:rsidP="00AE7B62">
      <w:pPr>
        <w:pStyle w:val="3"/>
        <w:spacing w:before="0" w:beforeAutospacing="0" w:after="0" w:afterAutospacing="0"/>
        <w:jc w:val="center"/>
        <w:rPr>
          <w:sz w:val="26"/>
          <w:szCs w:val="26"/>
          <w:lang w:val="uk-UA"/>
        </w:rPr>
      </w:pPr>
      <w:r w:rsidRPr="00814F75">
        <w:rPr>
          <w:sz w:val="26"/>
          <w:szCs w:val="26"/>
        </w:rPr>
        <w:t>VI</w:t>
      </w:r>
      <w:r w:rsidR="00EB4A8C">
        <w:rPr>
          <w:sz w:val="26"/>
          <w:szCs w:val="26"/>
          <w:lang w:val="uk-UA"/>
        </w:rPr>
        <w:t>І</w:t>
      </w:r>
      <w:r w:rsidRPr="00814F75">
        <w:rPr>
          <w:sz w:val="26"/>
          <w:szCs w:val="26"/>
        </w:rPr>
        <w:t>.</w:t>
      </w:r>
      <w:r w:rsidRPr="00814F75">
        <w:rPr>
          <w:sz w:val="26"/>
          <w:szCs w:val="26"/>
          <w:lang w:val="uk-UA"/>
        </w:rPr>
        <w:t xml:space="preserve"> </w:t>
      </w:r>
      <w:r w:rsidRPr="00814F75">
        <w:rPr>
          <w:sz w:val="26"/>
          <w:szCs w:val="26"/>
        </w:rPr>
        <w:t>Ф</w:t>
      </w:r>
      <w:r w:rsidRPr="00814F75">
        <w:rPr>
          <w:sz w:val="26"/>
          <w:szCs w:val="26"/>
          <w:lang w:val="uk-UA"/>
        </w:rPr>
        <w:t>ІНАНСОВО-ГОСПОДАРСЬКА</w:t>
      </w:r>
      <w:r w:rsidRPr="00814F75">
        <w:rPr>
          <w:sz w:val="26"/>
          <w:szCs w:val="26"/>
        </w:rPr>
        <w:t xml:space="preserve"> </w:t>
      </w:r>
      <w:r w:rsidRPr="00814F75">
        <w:rPr>
          <w:sz w:val="26"/>
          <w:szCs w:val="26"/>
          <w:lang w:val="uk-UA"/>
        </w:rPr>
        <w:t>ДІЯЛЬНІСТЬ</w:t>
      </w:r>
    </w:p>
    <w:p w:rsidR="00C87B08" w:rsidRPr="00814F75" w:rsidRDefault="002A1D37" w:rsidP="00AE7B62">
      <w:pPr>
        <w:pStyle w:val="3"/>
        <w:spacing w:before="0" w:beforeAutospacing="0" w:after="0" w:afterAutospacing="0"/>
        <w:jc w:val="center"/>
        <w:rPr>
          <w:sz w:val="26"/>
          <w:szCs w:val="26"/>
          <w:lang w:val="uk-UA"/>
        </w:rPr>
      </w:pPr>
      <w:r>
        <w:rPr>
          <w:sz w:val="26"/>
          <w:szCs w:val="26"/>
          <w:lang w:val="uk-UA"/>
        </w:rPr>
        <w:t xml:space="preserve">           </w:t>
      </w:r>
      <w:r w:rsidR="00C87B08" w:rsidRPr="00814F75">
        <w:rPr>
          <w:sz w:val="26"/>
          <w:szCs w:val="26"/>
          <w:lang w:val="uk-UA"/>
        </w:rPr>
        <w:t>ТА</w:t>
      </w:r>
      <w:r w:rsidR="00C87B08" w:rsidRPr="00814F75">
        <w:rPr>
          <w:sz w:val="26"/>
          <w:szCs w:val="26"/>
        </w:rPr>
        <w:t xml:space="preserve"> </w:t>
      </w:r>
      <w:r w:rsidR="00C87B08" w:rsidRPr="00814F75">
        <w:rPr>
          <w:sz w:val="26"/>
          <w:szCs w:val="26"/>
          <w:lang w:val="uk-UA"/>
        </w:rPr>
        <w:t>МАТЕРІАЛЬНО</w:t>
      </w:r>
      <w:r w:rsidR="00C87B08" w:rsidRPr="00814F75">
        <w:rPr>
          <w:sz w:val="26"/>
          <w:szCs w:val="26"/>
        </w:rPr>
        <w:t>-</w:t>
      </w:r>
      <w:r w:rsidR="00C87B08" w:rsidRPr="00814F75">
        <w:rPr>
          <w:sz w:val="26"/>
          <w:szCs w:val="26"/>
          <w:lang w:val="uk-UA"/>
        </w:rPr>
        <w:t>ТЕХНІЧНА БАЗА</w:t>
      </w:r>
      <w:r w:rsidR="00C87B08" w:rsidRPr="00814F75">
        <w:rPr>
          <w:sz w:val="26"/>
          <w:szCs w:val="26"/>
        </w:rPr>
        <w:t xml:space="preserve"> </w:t>
      </w:r>
      <w:r w:rsidR="00C87B08" w:rsidRPr="00814F75">
        <w:rPr>
          <w:sz w:val="26"/>
          <w:szCs w:val="26"/>
          <w:lang w:val="uk-UA"/>
        </w:rPr>
        <w:t xml:space="preserve"> </w:t>
      </w:r>
      <w:r w:rsidR="00712DC5">
        <w:rPr>
          <w:sz w:val="26"/>
          <w:szCs w:val="26"/>
          <w:lang w:val="uk-UA"/>
        </w:rPr>
        <w:t>ЗАКЛАДУ</w:t>
      </w:r>
    </w:p>
    <w:p w:rsidR="00C87B08" w:rsidRPr="00FB1E98" w:rsidRDefault="00C87B08" w:rsidP="00C87B08">
      <w:pPr>
        <w:pStyle w:val="3"/>
        <w:spacing w:before="0" w:beforeAutospacing="0" w:after="0" w:afterAutospacing="0"/>
        <w:jc w:val="both"/>
        <w:rPr>
          <w:b w:val="0"/>
          <w:sz w:val="26"/>
          <w:szCs w:val="26"/>
          <w:lang w:val="uk-UA"/>
        </w:rPr>
      </w:pPr>
    </w:p>
    <w:p w:rsidR="00C87B08" w:rsidRPr="00FB1E98" w:rsidRDefault="00C87B08" w:rsidP="00C87B08">
      <w:pPr>
        <w:pStyle w:val="tjbmf"/>
        <w:spacing w:before="0" w:beforeAutospacing="0" w:after="0" w:afterAutospacing="0"/>
        <w:jc w:val="both"/>
        <w:rPr>
          <w:sz w:val="26"/>
          <w:szCs w:val="26"/>
        </w:rPr>
      </w:pPr>
      <w:r w:rsidRPr="00FB1E98">
        <w:rPr>
          <w:sz w:val="26"/>
          <w:szCs w:val="26"/>
          <w:lang w:val="uk-UA"/>
        </w:rPr>
        <w:tab/>
      </w:r>
      <w:r w:rsidR="00EB4A8C">
        <w:rPr>
          <w:sz w:val="26"/>
          <w:szCs w:val="26"/>
          <w:lang w:val="uk-UA"/>
        </w:rPr>
        <w:t>7</w:t>
      </w:r>
      <w:r w:rsidR="0018434B">
        <w:rPr>
          <w:sz w:val="26"/>
          <w:szCs w:val="26"/>
          <w:lang w:val="uk-UA"/>
        </w:rPr>
        <w:t>.</w:t>
      </w:r>
      <w:r w:rsidRPr="00FB1E98">
        <w:rPr>
          <w:sz w:val="26"/>
          <w:szCs w:val="26"/>
        </w:rPr>
        <w:t xml:space="preserve">1. Фінансово-господарська діяльність </w:t>
      </w:r>
      <w:r w:rsidR="00712DC5">
        <w:rPr>
          <w:sz w:val="26"/>
          <w:szCs w:val="26"/>
          <w:lang w:val="uk-UA"/>
        </w:rPr>
        <w:t>закладу</w:t>
      </w:r>
      <w:r w:rsidRPr="00FB1E98">
        <w:rPr>
          <w:sz w:val="26"/>
          <w:szCs w:val="26"/>
        </w:rPr>
        <w:t xml:space="preserve"> здійснюється відповідно до законодавства.</w:t>
      </w:r>
    </w:p>
    <w:p w:rsidR="00C87B08" w:rsidRPr="00FB1E98" w:rsidRDefault="00C87B08" w:rsidP="00C87B08">
      <w:pPr>
        <w:pStyle w:val="tjbmf"/>
        <w:spacing w:before="0" w:beforeAutospacing="0" w:after="0" w:afterAutospacing="0"/>
        <w:jc w:val="both"/>
        <w:rPr>
          <w:sz w:val="26"/>
          <w:szCs w:val="26"/>
          <w:lang w:val="uk-UA"/>
        </w:rPr>
      </w:pPr>
      <w:r w:rsidRPr="00FB1E98">
        <w:rPr>
          <w:sz w:val="26"/>
          <w:szCs w:val="26"/>
          <w:lang w:val="uk-UA"/>
        </w:rPr>
        <w:tab/>
      </w:r>
      <w:r w:rsidR="00EB4A8C">
        <w:rPr>
          <w:sz w:val="26"/>
          <w:szCs w:val="26"/>
          <w:lang w:val="uk-UA"/>
        </w:rPr>
        <w:t>7</w:t>
      </w:r>
      <w:r w:rsidR="0018434B">
        <w:rPr>
          <w:sz w:val="26"/>
          <w:szCs w:val="26"/>
          <w:lang w:val="uk-UA"/>
        </w:rPr>
        <w:t>.2</w:t>
      </w:r>
      <w:r w:rsidRPr="00FB1E98">
        <w:rPr>
          <w:sz w:val="26"/>
          <w:szCs w:val="26"/>
          <w:lang w:val="uk-UA"/>
        </w:rPr>
        <w:t xml:space="preserve">. Фінансування </w:t>
      </w:r>
      <w:r w:rsidR="00D056DC">
        <w:rPr>
          <w:sz w:val="26"/>
          <w:szCs w:val="26"/>
          <w:lang w:val="uk-UA"/>
        </w:rPr>
        <w:t>закладу</w:t>
      </w:r>
      <w:r w:rsidRPr="00FB1E98">
        <w:rPr>
          <w:sz w:val="26"/>
          <w:szCs w:val="26"/>
          <w:lang w:val="uk-UA"/>
        </w:rPr>
        <w:t xml:space="preserve"> здійснюється за рахунок коштів </w:t>
      </w:r>
      <w:r w:rsidR="004E59AC">
        <w:rPr>
          <w:sz w:val="26"/>
          <w:szCs w:val="26"/>
          <w:lang w:val="uk-UA"/>
        </w:rPr>
        <w:t>бюджету Черкаської міської територіальної громади</w:t>
      </w:r>
      <w:r w:rsidR="00317A83" w:rsidRPr="00FB1E98">
        <w:rPr>
          <w:sz w:val="26"/>
          <w:szCs w:val="26"/>
          <w:lang w:val="uk-UA"/>
        </w:rPr>
        <w:t xml:space="preserve">, </w:t>
      </w:r>
      <w:r w:rsidRPr="00FB1E98">
        <w:rPr>
          <w:sz w:val="26"/>
          <w:szCs w:val="26"/>
          <w:lang w:val="uk-UA"/>
        </w:rPr>
        <w:t>а також за рахунок додаткових джерел фінансування, не заборонених законодавством України.</w:t>
      </w:r>
    </w:p>
    <w:p w:rsidR="00C77AD0" w:rsidRPr="00FB1E98" w:rsidRDefault="00C77AD0" w:rsidP="00C77AD0">
      <w:pPr>
        <w:pStyle w:val="tjbmf"/>
        <w:spacing w:before="0" w:beforeAutospacing="0" w:after="0" w:afterAutospacing="0"/>
        <w:jc w:val="both"/>
        <w:rPr>
          <w:sz w:val="26"/>
          <w:szCs w:val="26"/>
        </w:rPr>
      </w:pPr>
      <w:r w:rsidRPr="00FB1E98">
        <w:rPr>
          <w:sz w:val="26"/>
          <w:szCs w:val="26"/>
          <w:lang w:val="uk-UA"/>
        </w:rPr>
        <w:tab/>
      </w:r>
      <w:r w:rsidR="00EB4A8C">
        <w:rPr>
          <w:sz w:val="26"/>
          <w:szCs w:val="26"/>
          <w:lang w:val="uk-UA"/>
        </w:rPr>
        <w:t>7</w:t>
      </w:r>
      <w:r w:rsidR="0018434B">
        <w:rPr>
          <w:sz w:val="26"/>
          <w:szCs w:val="26"/>
          <w:lang w:val="uk-UA"/>
        </w:rPr>
        <w:t>.</w:t>
      </w:r>
      <w:r w:rsidRPr="00FB1E98">
        <w:rPr>
          <w:sz w:val="26"/>
          <w:szCs w:val="26"/>
        </w:rPr>
        <w:t xml:space="preserve">3. Додатковими джерелами фінансування </w:t>
      </w:r>
      <w:r w:rsidR="00712DC5" w:rsidRPr="00712DC5">
        <w:rPr>
          <w:sz w:val="26"/>
          <w:szCs w:val="26"/>
          <w:lang w:val="uk-UA"/>
        </w:rPr>
        <w:t>заклад</w:t>
      </w:r>
      <w:r w:rsidR="00712DC5">
        <w:rPr>
          <w:sz w:val="26"/>
          <w:szCs w:val="26"/>
          <w:lang w:val="uk-UA"/>
        </w:rPr>
        <w:t>у</w:t>
      </w:r>
      <w:proofErr w:type="gramStart"/>
      <w:r w:rsidRPr="00FB1E98">
        <w:rPr>
          <w:sz w:val="26"/>
          <w:szCs w:val="26"/>
        </w:rPr>
        <w:t xml:space="preserve"> є:</w:t>
      </w:r>
      <w:proofErr w:type="gramEnd"/>
    </w:p>
    <w:p w:rsidR="00C77AD0" w:rsidRPr="00FB1E98" w:rsidRDefault="0018434B" w:rsidP="0018434B">
      <w:pPr>
        <w:pStyle w:val="tjbmf"/>
        <w:spacing w:before="0" w:beforeAutospacing="0" w:after="0" w:afterAutospacing="0"/>
        <w:ind w:firstLine="709"/>
        <w:jc w:val="both"/>
        <w:rPr>
          <w:sz w:val="26"/>
          <w:szCs w:val="26"/>
        </w:rPr>
      </w:pPr>
      <w:r>
        <w:rPr>
          <w:sz w:val="26"/>
          <w:szCs w:val="26"/>
          <w:lang w:val="uk-UA"/>
        </w:rPr>
        <w:t xml:space="preserve">- </w:t>
      </w:r>
      <w:r w:rsidR="00C77AD0" w:rsidRPr="00FB1E98">
        <w:rPr>
          <w:sz w:val="26"/>
          <w:szCs w:val="26"/>
        </w:rPr>
        <w:t>кошти, одержані за надання додаткових освітніх послуг</w:t>
      </w:r>
      <w:r w:rsidR="00971B68">
        <w:rPr>
          <w:sz w:val="26"/>
          <w:szCs w:val="26"/>
          <w:lang w:val="uk-UA"/>
        </w:rPr>
        <w:t xml:space="preserve"> </w:t>
      </w:r>
      <w:r w:rsidR="00971B68" w:rsidRPr="00971B68">
        <w:rPr>
          <w:rStyle w:val="rvts0"/>
          <w:sz w:val="26"/>
          <w:szCs w:val="26"/>
        </w:rPr>
        <w:t>та інші послуги, перелік яких затверджує Кабінет Міністрів України</w:t>
      </w:r>
      <w:r w:rsidR="00C77AD0" w:rsidRPr="00FB1E98">
        <w:rPr>
          <w:sz w:val="26"/>
          <w:szCs w:val="26"/>
        </w:rPr>
        <w:t xml:space="preserve">, за роботи, виконані </w:t>
      </w:r>
      <w:r w:rsidR="00712DC5">
        <w:rPr>
          <w:sz w:val="26"/>
          <w:szCs w:val="26"/>
          <w:lang w:val="uk-UA"/>
        </w:rPr>
        <w:t>закладом</w:t>
      </w:r>
      <w:r w:rsidR="00C77AD0" w:rsidRPr="00FB1E98">
        <w:rPr>
          <w:sz w:val="26"/>
          <w:szCs w:val="26"/>
        </w:rPr>
        <w:t xml:space="preserve">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w:t>
      </w:r>
      <w:r w:rsidR="00712DC5" w:rsidRPr="00712DC5">
        <w:rPr>
          <w:sz w:val="26"/>
          <w:szCs w:val="26"/>
          <w:lang w:val="uk-UA"/>
        </w:rPr>
        <w:t>заклад</w:t>
      </w:r>
      <w:r w:rsidR="00712DC5">
        <w:rPr>
          <w:sz w:val="26"/>
          <w:szCs w:val="26"/>
          <w:lang w:val="uk-UA"/>
        </w:rPr>
        <w:t>у</w:t>
      </w:r>
      <w:r w:rsidR="00C77AD0" w:rsidRPr="00FB1E98">
        <w:rPr>
          <w:sz w:val="26"/>
          <w:szCs w:val="26"/>
        </w:rPr>
        <w:t>;</w:t>
      </w:r>
    </w:p>
    <w:p w:rsidR="00C77AD0" w:rsidRPr="00FB1E98" w:rsidRDefault="0018434B" w:rsidP="0018434B">
      <w:pPr>
        <w:pStyle w:val="tjbmf"/>
        <w:spacing w:before="0" w:beforeAutospacing="0" w:after="0" w:afterAutospacing="0"/>
        <w:ind w:firstLine="709"/>
        <w:jc w:val="both"/>
        <w:rPr>
          <w:sz w:val="26"/>
          <w:szCs w:val="26"/>
        </w:rPr>
      </w:pPr>
      <w:r>
        <w:rPr>
          <w:sz w:val="26"/>
          <w:szCs w:val="26"/>
          <w:lang w:val="uk-UA"/>
        </w:rPr>
        <w:t xml:space="preserve">- </w:t>
      </w:r>
      <w:r w:rsidR="00C77AD0" w:rsidRPr="00FB1E98">
        <w:rPr>
          <w:sz w:val="26"/>
          <w:szCs w:val="26"/>
        </w:rPr>
        <w:t>гуманітарна допомога;</w:t>
      </w:r>
    </w:p>
    <w:p w:rsidR="00C77AD0" w:rsidRPr="00FB1E98" w:rsidRDefault="0018434B" w:rsidP="0018434B">
      <w:pPr>
        <w:pStyle w:val="tjbmf"/>
        <w:spacing w:before="0" w:beforeAutospacing="0" w:after="0" w:afterAutospacing="0"/>
        <w:ind w:firstLine="709"/>
        <w:jc w:val="both"/>
        <w:rPr>
          <w:sz w:val="26"/>
          <w:szCs w:val="26"/>
        </w:rPr>
      </w:pPr>
      <w:r>
        <w:rPr>
          <w:sz w:val="26"/>
          <w:szCs w:val="26"/>
          <w:lang w:val="uk-UA"/>
        </w:rPr>
        <w:t xml:space="preserve">- </w:t>
      </w:r>
      <w:r w:rsidR="00C77AD0" w:rsidRPr="00FB1E98">
        <w:rPr>
          <w:sz w:val="26"/>
          <w:szCs w:val="26"/>
        </w:rPr>
        <w:t>дотації з місцевих бюджетів;</w:t>
      </w:r>
    </w:p>
    <w:p w:rsidR="00C77AD0" w:rsidRPr="00FB1E98" w:rsidRDefault="004767D7" w:rsidP="0018434B">
      <w:pPr>
        <w:pStyle w:val="tjbmf"/>
        <w:spacing w:before="0" w:beforeAutospacing="0" w:after="0" w:afterAutospacing="0"/>
        <w:ind w:firstLine="709"/>
        <w:jc w:val="both"/>
        <w:rPr>
          <w:sz w:val="26"/>
          <w:szCs w:val="26"/>
        </w:rPr>
      </w:pPr>
      <w:r>
        <w:rPr>
          <w:sz w:val="26"/>
          <w:szCs w:val="26"/>
          <w:lang w:val="uk-UA"/>
        </w:rPr>
        <w:t xml:space="preserve">- </w:t>
      </w:r>
      <w:r w:rsidR="00C77AD0" w:rsidRPr="00FB1E98">
        <w:rPr>
          <w:sz w:val="26"/>
          <w:szCs w:val="26"/>
        </w:rPr>
        <w:t>добровільні грошові внески, матеріальні цінності, одержані від підприємств, установ, організацій та окремих громадян.</w:t>
      </w:r>
    </w:p>
    <w:p w:rsidR="001012D6" w:rsidRDefault="00835C4F" w:rsidP="0018434B">
      <w:pPr>
        <w:pStyle w:val="tjbmf"/>
        <w:spacing w:before="0" w:beforeAutospacing="0" w:after="0" w:afterAutospacing="0"/>
        <w:ind w:firstLine="709"/>
        <w:jc w:val="both"/>
        <w:rPr>
          <w:sz w:val="26"/>
          <w:szCs w:val="26"/>
          <w:lang w:val="uk-UA"/>
        </w:rPr>
      </w:pPr>
      <w:r w:rsidRPr="00835C4F">
        <w:rPr>
          <w:sz w:val="26"/>
          <w:szCs w:val="26"/>
        </w:rPr>
        <w:t>7</w:t>
      </w:r>
      <w:r>
        <w:rPr>
          <w:sz w:val="26"/>
          <w:szCs w:val="26"/>
        </w:rPr>
        <w:t xml:space="preserve">.4. </w:t>
      </w:r>
      <w:r w:rsidR="00C77AD0" w:rsidRPr="00FB1E98">
        <w:rPr>
          <w:sz w:val="26"/>
          <w:szCs w:val="26"/>
        </w:rPr>
        <w:t>Кошти, отримані за рахунок додаткових джерел фінансува</w:t>
      </w:r>
      <w:r w:rsidR="00437D54" w:rsidRPr="00FB1E98">
        <w:rPr>
          <w:sz w:val="26"/>
          <w:szCs w:val="26"/>
        </w:rPr>
        <w:t xml:space="preserve">ння, використовуються </w:t>
      </w:r>
      <w:r w:rsidR="00C77AD0" w:rsidRPr="00FB1E98">
        <w:rPr>
          <w:sz w:val="26"/>
          <w:szCs w:val="26"/>
        </w:rPr>
        <w:t xml:space="preserve"> </w:t>
      </w:r>
      <w:r w:rsidR="00712DC5" w:rsidRPr="00712DC5">
        <w:rPr>
          <w:sz w:val="26"/>
          <w:szCs w:val="26"/>
          <w:lang w:val="uk-UA"/>
        </w:rPr>
        <w:t>заклад</w:t>
      </w:r>
      <w:r w:rsidR="00712DC5">
        <w:rPr>
          <w:sz w:val="26"/>
          <w:szCs w:val="26"/>
          <w:lang w:val="uk-UA"/>
        </w:rPr>
        <w:t xml:space="preserve">ом </w:t>
      </w:r>
      <w:r w:rsidR="00C77AD0" w:rsidRPr="00FB1E98">
        <w:rPr>
          <w:sz w:val="26"/>
          <w:szCs w:val="26"/>
        </w:rPr>
        <w:t xml:space="preserve">на діяльність, передбачену </w:t>
      </w:r>
      <w:r w:rsidR="00C77AD0" w:rsidRPr="00FB1E98">
        <w:rPr>
          <w:sz w:val="26"/>
          <w:szCs w:val="26"/>
          <w:lang w:val="uk-UA"/>
        </w:rPr>
        <w:t xml:space="preserve">цим </w:t>
      </w:r>
      <w:r w:rsidR="00947E21">
        <w:rPr>
          <w:sz w:val="26"/>
          <w:szCs w:val="26"/>
          <w:lang w:val="uk-UA"/>
        </w:rPr>
        <w:t>С</w:t>
      </w:r>
      <w:r w:rsidR="00C77AD0" w:rsidRPr="00FB1E98">
        <w:rPr>
          <w:sz w:val="26"/>
          <w:szCs w:val="26"/>
        </w:rPr>
        <w:t>татутом.</w:t>
      </w:r>
    </w:p>
    <w:p w:rsidR="006547B9" w:rsidRPr="00FB1E98" w:rsidRDefault="00EA1015" w:rsidP="00835C4F">
      <w:pPr>
        <w:jc w:val="both"/>
        <w:rPr>
          <w:sz w:val="26"/>
          <w:szCs w:val="26"/>
        </w:rPr>
      </w:pPr>
      <w:r>
        <w:rPr>
          <w:sz w:val="28"/>
          <w:szCs w:val="28"/>
          <w:lang w:val="uk-UA"/>
        </w:rPr>
        <w:t xml:space="preserve">           </w:t>
      </w:r>
      <w:r w:rsidR="00835C4F" w:rsidRPr="00835C4F">
        <w:rPr>
          <w:sz w:val="28"/>
          <w:szCs w:val="28"/>
        </w:rPr>
        <w:t>7</w:t>
      </w:r>
      <w:r w:rsidR="00220844">
        <w:rPr>
          <w:sz w:val="26"/>
          <w:szCs w:val="26"/>
          <w:lang w:val="uk-UA"/>
        </w:rPr>
        <w:t>.</w:t>
      </w:r>
      <w:r w:rsidR="006E35BE">
        <w:rPr>
          <w:sz w:val="26"/>
          <w:szCs w:val="26"/>
          <w:lang w:val="uk-UA"/>
        </w:rPr>
        <w:t>5</w:t>
      </w:r>
      <w:r w:rsidR="006547B9" w:rsidRPr="00FB1E98">
        <w:rPr>
          <w:sz w:val="26"/>
          <w:szCs w:val="26"/>
        </w:rPr>
        <w:t>. Розмі</w:t>
      </w:r>
      <w:proofErr w:type="gramStart"/>
      <w:r w:rsidR="006547B9" w:rsidRPr="00FB1E98">
        <w:rPr>
          <w:sz w:val="26"/>
          <w:szCs w:val="26"/>
        </w:rPr>
        <w:t>р</w:t>
      </w:r>
      <w:proofErr w:type="gramEnd"/>
      <w:r w:rsidR="006547B9" w:rsidRPr="00FB1E98">
        <w:rPr>
          <w:sz w:val="26"/>
          <w:szCs w:val="26"/>
        </w:rPr>
        <w:t xml:space="preserve"> та умови оплати навчання в </w:t>
      </w:r>
      <w:r w:rsidR="00712DC5">
        <w:rPr>
          <w:sz w:val="26"/>
          <w:szCs w:val="26"/>
          <w:lang w:val="uk-UA"/>
        </w:rPr>
        <w:t>заклад</w:t>
      </w:r>
      <w:r w:rsidR="006547B9" w:rsidRPr="00FB1E98">
        <w:rPr>
          <w:sz w:val="26"/>
          <w:szCs w:val="26"/>
        </w:rPr>
        <w:t>і та надання нею додаткових освітніх послуг встановлюються договор</w:t>
      </w:r>
      <w:r w:rsidR="00AC5C24">
        <w:rPr>
          <w:sz w:val="26"/>
          <w:szCs w:val="26"/>
        </w:rPr>
        <w:t>ом відповідно до законодавства.</w:t>
      </w:r>
      <w:r w:rsidR="00AC5C24">
        <w:rPr>
          <w:sz w:val="26"/>
          <w:szCs w:val="26"/>
          <w:lang w:val="uk-UA"/>
        </w:rPr>
        <w:t xml:space="preserve"> </w:t>
      </w:r>
      <w:r w:rsidR="006547B9" w:rsidRPr="00FB1E98">
        <w:rPr>
          <w:sz w:val="26"/>
          <w:szCs w:val="26"/>
        </w:rPr>
        <w:t>Плата може вноситися за весь строк навчання або надання додаткових освітніх послуг повністю одноразово або частинами - щомісяця, щосеместру, щороку.</w:t>
      </w:r>
    </w:p>
    <w:p w:rsidR="006547B9" w:rsidRPr="00FB1E98" w:rsidRDefault="00EB4A8C" w:rsidP="00220844">
      <w:pPr>
        <w:pStyle w:val="tjbmf"/>
        <w:spacing w:before="0" w:beforeAutospacing="0" w:after="0" w:afterAutospacing="0"/>
        <w:ind w:firstLine="709"/>
        <w:jc w:val="both"/>
        <w:rPr>
          <w:sz w:val="26"/>
          <w:szCs w:val="26"/>
        </w:rPr>
      </w:pPr>
      <w:r>
        <w:rPr>
          <w:sz w:val="26"/>
          <w:szCs w:val="26"/>
          <w:lang w:val="uk-UA"/>
        </w:rPr>
        <w:t>7</w:t>
      </w:r>
      <w:r w:rsidR="00880B48">
        <w:rPr>
          <w:sz w:val="26"/>
          <w:szCs w:val="26"/>
          <w:lang w:val="uk-UA"/>
        </w:rPr>
        <w:t>.6</w:t>
      </w:r>
      <w:r w:rsidR="00220844">
        <w:rPr>
          <w:sz w:val="26"/>
          <w:szCs w:val="26"/>
          <w:lang w:val="uk-UA"/>
        </w:rPr>
        <w:t xml:space="preserve">. </w:t>
      </w:r>
      <w:r w:rsidR="00712DC5">
        <w:rPr>
          <w:sz w:val="26"/>
          <w:szCs w:val="26"/>
          <w:lang w:val="uk-UA"/>
        </w:rPr>
        <w:t>З</w:t>
      </w:r>
      <w:r w:rsidR="00712DC5" w:rsidRPr="00712DC5">
        <w:rPr>
          <w:sz w:val="26"/>
          <w:szCs w:val="26"/>
          <w:lang w:val="uk-UA"/>
        </w:rPr>
        <w:t>аклад</w:t>
      </w:r>
      <w:r w:rsidR="006547B9" w:rsidRPr="00FB1E98">
        <w:rPr>
          <w:sz w:val="26"/>
          <w:szCs w:val="26"/>
        </w:rPr>
        <w:t xml:space="preserve">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6547B9" w:rsidRPr="00FB1E98" w:rsidRDefault="00EB4A8C" w:rsidP="00220844">
      <w:pPr>
        <w:pStyle w:val="tjbmf"/>
        <w:spacing w:before="0" w:beforeAutospacing="0" w:after="0" w:afterAutospacing="0"/>
        <w:ind w:firstLine="709"/>
        <w:jc w:val="both"/>
        <w:rPr>
          <w:sz w:val="26"/>
          <w:szCs w:val="26"/>
        </w:rPr>
      </w:pPr>
      <w:r>
        <w:rPr>
          <w:sz w:val="26"/>
          <w:szCs w:val="26"/>
          <w:lang w:val="uk-UA"/>
        </w:rPr>
        <w:t>7</w:t>
      </w:r>
      <w:r w:rsidR="00E0267A">
        <w:rPr>
          <w:sz w:val="26"/>
          <w:szCs w:val="26"/>
          <w:lang w:val="uk-UA"/>
        </w:rPr>
        <w:t>.7</w:t>
      </w:r>
      <w:r w:rsidR="00220844">
        <w:rPr>
          <w:sz w:val="26"/>
          <w:szCs w:val="26"/>
          <w:lang w:val="uk-UA"/>
        </w:rPr>
        <w:t xml:space="preserve">. </w:t>
      </w:r>
      <w:r w:rsidR="006547B9" w:rsidRPr="00FB1E98">
        <w:rPr>
          <w:sz w:val="26"/>
          <w:szCs w:val="26"/>
        </w:rPr>
        <w:t>Догові</w:t>
      </w:r>
      <w:proofErr w:type="gramStart"/>
      <w:r w:rsidR="00DD742A" w:rsidRPr="00FB1E98">
        <w:rPr>
          <w:sz w:val="26"/>
          <w:szCs w:val="26"/>
        </w:rPr>
        <w:t>р</w:t>
      </w:r>
      <w:proofErr w:type="gramEnd"/>
      <w:r w:rsidR="00DD742A" w:rsidRPr="00FB1E98">
        <w:rPr>
          <w:sz w:val="26"/>
          <w:szCs w:val="26"/>
        </w:rPr>
        <w:t xml:space="preserve"> укладається між</w:t>
      </w:r>
      <w:r w:rsidR="006547B9" w:rsidRPr="00FB1E98">
        <w:rPr>
          <w:sz w:val="26"/>
          <w:szCs w:val="26"/>
        </w:rPr>
        <w:t xml:space="preserve"> </w:t>
      </w:r>
      <w:r w:rsidR="00712DC5">
        <w:rPr>
          <w:sz w:val="26"/>
          <w:szCs w:val="26"/>
          <w:lang w:val="uk-UA"/>
        </w:rPr>
        <w:t>закладом</w:t>
      </w:r>
      <w:r w:rsidR="006547B9" w:rsidRPr="00FB1E98">
        <w:rPr>
          <w:sz w:val="26"/>
          <w:szCs w:val="26"/>
        </w:rPr>
        <w:t xml:space="preserve"> і здобувачем освіти (його законними представниками) та/або юридичною чи фізичною особою, яка здійснює оплату.</w:t>
      </w:r>
    </w:p>
    <w:p w:rsidR="006547B9" w:rsidRPr="00FB1E98" w:rsidRDefault="006D21A8" w:rsidP="006547B9">
      <w:pPr>
        <w:pStyle w:val="tjbmf"/>
        <w:spacing w:before="0" w:beforeAutospacing="0" w:after="0" w:afterAutospacing="0"/>
        <w:jc w:val="both"/>
        <w:rPr>
          <w:sz w:val="26"/>
          <w:szCs w:val="26"/>
          <w:lang w:val="uk-UA"/>
        </w:rPr>
      </w:pPr>
      <w:r w:rsidRPr="00FB1E98">
        <w:rPr>
          <w:sz w:val="26"/>
          <w:szCs w:val="26"/>
          <w:lang w:val="uk-UA"/>
        </w:rPr>
        <w:tab/>
      </w:r>
      <w:r w:rsidR="00EB4A8C">
        <w:rPr>
          <w:sz w:val="26"/>
          <w:szCs w:val="26"/>
          <w:lang w:val="uk-UA"/>
        </w:rPr>
        <w:t>7</w:t>
      </w:r>
      <w:r w:rsidR="00377722">
        <w:rPr>
          <w:sz w:val="26"/>
          <w:szCs w:val="26"/>
          <w:lang w:val="uk-UA"/>
        </w:rPr>
        <w:t>.8</w:t>
      </w:r>
      <w:r w:rsidR="00220844">
        <w:rPr>
          <w:sz w:val="26"/>
          <w:szCs w:val="26"/>
          <w:lang w:val="uk-UA"/>
        </w:rPr>
        <w:t>.</w:t>
      </w:r>
      <w:r w:rsidR="006547B9" w:rsidRPr="00FB1E98">
        <w:rPr>
          <w:sz w:val="26"/>
          <w:szCs w:val="26"/>
          <w:lang w:val="uk-UA"/>
        </w:rPr>
        <w:t xml:space="preserve"> Бюджетні асигнування на освіту, включаючи кошти освітніх субвенцій, позабюджетні кошти та кошти, отримані </w:t>
      </w:r>
      <w:r w:rsidR="00D056DC">
        <w:rPr>
          <w:sz w:val="26"/>
          <w:szCs w:val="26"/>
          <w:lang w:val="uk-UA"/>
        </w:rPr>
        <w:t>закладом</w:t>
      </w:r>
      <w:r w:rsidR="006547B9" w:rsidRPr="00FB1E98">
        <w:rPr>
          <w:sz w:val="26"/>
          <w:szCs w:val="26"/>
          <w:lang w:val="uk-UA"/>
        </w:rPr>
        <w:t xml:space="preserve">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w:t>
      </w:r>
      <w:r w:rsidR="00377722">
        <w:rPr>
          <w:sz w:val="26"/>
          <w:szCs w:val="26"/>
          <w:lang w:val="uk-UA"/>
        </w:rPr>
        <w:t>я на діяльність, визначену цим С</w:t>
      </w:r>
      <w:r w:rsidR="006547B9" w:rsidRPr="00FB1E98">
        <w:rPr>
          <w:sz w:val="26"/>
          <w:szCs w:val="26"/>
          <w:lang w:val="uk-UA"/>
        </w:rPr>
        <w:t>татутом.</w:t>
      </w:r>
    </w:p>
    <w:p w:rsidR="006547B9" w:rsidRDefault="00EB4A8C" w:rsidP="00220844">
      <w:pPr>
        <w:pStyle w:val="tjbmf"/>
        <w:spacing w:before="0" w:beforeAutospacing="0" w:after="0" w:afterAutospacing="0"/>
        <w:ind w:firstLine="709"/>
        <w:jc w:val="both"/>
        <w:rPr>
          <w:sz w:val="26"/>
          <w:szCs w:val="26"/>
          <w:lang w:val="uk-UA"/>
        </w:rPr>
      </w:pPr>
      <w:r>
        <w:rPr>
          <w:sz w:val="26"/>
          <w:szCs w:val="26"/>
          <w:lang w:val="uk-UA"/>
        </w:rPr>
        <w:t>7</w:t>
      </w:r>
      <w:r w:rsidR="00A43BB8">
        <w:rPr>
          <w:sz w:val="26"/>
          <w:szCs w:val="26"/>
          <w:lang w:val="uk-UA"/>
        </w:rPr>
        <w:t>.9</w:t>
      </w:r>
      <w:r w:rsidR="00220844">
        <w:rPr>
          <w:sz w:val="26"/>
          <w:szCs w:val="26"/>
          <w:lang w:val="uk-UA"/>
        </w:rPr>
        <w:t xml:space="preserve">. </w:t>
      </w:r>
      <w:r w:rsidR="006547B9" w:rsidRPr="00FB1E98">
        <w:rPr>
          <w:sz w:val="26"/>
          <w:szCs w:val="26"/>
          <w:lang w:val="uk-UA"/>
        </w:rPr>
        <w:t>У разі одержання коштів з інших джерел</w:t>
      </w:r>
      <w:r w:rsidR="00C3794E">
        <w:rPr>
          <w:sz w:val="26"/>
          <w:szCs w:val="26"/>
          <w:lang w:val="uk-UA"/>
        </w:rPr>
        <w:t>,</w:t>
      </w:r>
      <w:r w:rsidR="006547B9" w:rsidRPr="00FB1E98">
        <w:rPr>
          <w:sz w:val="26"/>
          <w:szCs w:val="26"/>
          <w:lang w:val="uk-UA"/>
        </w:rPr>
        <w:t xml:space="preserve"> бюджетні та </w:t>
      </w:r>
      <w:r w:rsidR="00011B5F" w:rsidRPr="00FB1E98">
        <w:rPr>
          <w:sz w:val="26"/>
          <w:szCs w:val="26"/>
          <w:lang w:val="uk-UA"/>
        </w:rPr>
        <w:t xml:space="preserve">галузеві асигнування </w:t>
      </w:r>
      <w:r w:rsidR="00712DC5" w:rsidRPr="00712DC5">
        <w:rPr>
          <w:sz w:val="26"/>
          <w:szCs w:val="26"/>
          <w:lang w:val="uk-UA"/>
        </w:rPr>
        <w:t>заклад</w:t>
      </w:r>
      <w:r w:rsidR="00712DC5">
        <w:rPr>
          <w:sz w:val="26"/>
          <w:szCs w:val="26"/>
          <w:lang w:val="uk-UA"/>
        </w:rPr>
        <w:t>у</w:t>
      </w:r>
      <w:r w:rsidR="006547B9" w:rsidRPr="00FB1E98">
        <w:rPr>
          <w:sz w:val="26"/>
          <w:szCs w:val="26"/>
          <w:lang w:val="uk-UA"/>
        </w:rPr>
        <w:t xml:space="preserve"> не зменшуються.</w:t>
      </w:r>
    </w:p>
    <w:p w:rsidR="00F074EE" w:rsidRPr="00C3794E" w:rsidRDefault="00F074EE" w:rsidP="00C3794E">
      <w:pPr>
        <w:jc w:val="both"/>
        <w:rPr>
          <w:sz w:val="26"/>
          <w:szCs w:val="26"/>
          <w:lang w:val="uk-UA"/>
        </w:rPr>
      </w:pPr>
      <w:r>
        <w:rPr>
          <w:sz w:val="26"/>
          <w:szCs w:val="26"/>
          <w:lang w:val="uk-UA"/>
        </w:rPr>
        <w:t xml:space="preserve">         </w:t>
      </w:r>
      <w:r w:rsidR="00E27029">
        <w:rPr>
          <w:sz w:val="26"/>
          <w:szCs w:val="26"/>
          <w:lang w:val="uk-UA"/>
        </w:rPr>
        <w:t xml:space="preserve">  </w:t>
      </w:r>
      <w:r>
        <w:rPr>
          <w:sz w:val="26"/>
          <w:szCs w:val="26"/>
          <w:lang w:val="uk-UA"/>
        </w:rPr>
        <w:t xml:space="preserve">7.10. </w:t>
      </w:r>
      <w:r w:rsidRPr="00C3794E">
        <w:rPr>
          <w:sz w:val="26"/>
          <w:szCs w:val="26"/>
          <w:lang w:val="uk-UA"/>
        </w:rPr>
        <w:t xml:space="preserve">Матеріально-технічна база закладу включає приміщення, споруди, обладнання, засоби зв’язку, транспортні засоби, земельні ділянки, рухоме і нерухоме майно, що перебуває у його користуванні. </w:t>
      </w:r>
    </w:p>
    <w:p w:rsidR="003B3BE6" w:rsidRDefault="00220844" w:rsidP="00220C20">
      <w:pPr>
        <w:pStyle w:val="tjbmf"/>
        <w:spacing w:before="0" w:beforeAutospacing="0" w:after="0" w:afterAutospacing="0"/>
        <w:jc w:val="both"/>
        <w:rPr>
          <w:sz w:val="26"/>
          <w:szCs w:val="26"/>
          <w:lang w:val="uk-UA"/>
        </w:rPr>
      </w:pPr>
      <w:r>
        <w:rPr>
          <w:sz w:val="26"/>
          <w:szCs w:val="26"/>
          <w:lang w:val="uk-UA"/>
        </w:rPr>
        <w:tab/>
      </w:r>
      <w:r w:rsidR="00EB4A8C">
        <w:rPr>
          <w:sz w:val="26"/>
          <w:szCs w:val="26"/>
          <w:lang w:val="uk-UA"/>
        </w:rPr>
        <w:t>7</w:t>
      </w:r>
      <w:r w:rsidR="003B3BE6">
        <w:rPr>
          <w:sz w:val="26"/>
          <w:szCs w:val="26"/>
          <w:lang w:val="uk-UA"/>
        </w:rPr>
        <w:t>.11</w:t>
      </w:r>
      <w:r>
        <w:rPr>
          <w:sz w:val="26"/>
          <w:szCs w:val="26"/>
          <w:lang w:val="uk-UA"/>
        </w:rPr>
        <w:t xml:space="preserve">. </w:t>
      </w:r>
      <w:r w:rsidR="003B3BE6">
        <w:rPr>
          <w:sz w:val="26"/>
          <w:szCs w:val="26"/>
          <w:lang w:val="uk-UA"/>
        </w:rPr>
        <w:t>Заклад самостійно розпоряджається надходженнями від провадження</w:t>
      </w:r>
    </w:p>
    <w:p w:rsidR="003B3BE6" w:rsidRDefault="003B3BE6" w:rsidP="00220C20">
      <w:pPr>
        <w:pStyle w:val="tjbmf"/>
        <w:spacing w:before="0" w:beforeAutospacing="0" w:after="0" w:afterAutospacing="0"/>
        <w:jc w:val="both"/>
        <w:rPr>
          <w:sz w:val="26"/>
          <w:szCs w:val="26"/>
          <w:lang w:val="uk-UA"/>
        </w:rPr>
      </w:pPr>
      <w:r>
        <w:rPr>
          <w:sz w:val="26"/>
          <w:szCs w:val="26"/>
          <w:lang w:val="uk-UA"/>
        </w:rPr>
        <w:t>господарської та іншої діяльності,передбаченої цим Статутом.</w:t>
      </w:r>
    </w:p>
    <w:p w:rsidR="00220C20" w:rsidRPr="00FB1E98" w:rsidRDefault="005A41C7" w:rsidP="00220C20">
      <w:pPr>
        <w:pStyle w:val="tjbmf"/>
        <w:spacing w:before="0" w:beforeAutospacing="0" w:after="0" w:afterAutospacing="0"/>
        <w:jc w:val="both"/>
        <w:rPr>
          <w:sz w:val="26"/>
          <w:szCs w:val="26"/>
          <w:lang w:val="uk-UA"/>
        </w:rPr>
      </w:pPr>
      <w:r>
        <w:rPr>
          <w:sz w:val="26"/>
          <w:szCs w:val="26"/>
          <w:lang w:val="uk-UA"/>
        </w:rPr>
        <w:t xml:space="preserve">         </w:t>
      </w:r>
      <w:r w:rsidR="003B3BE6">
        <w:rPr>
          <w:sz w:val="26"/>
          <w:szCs w:val="26"/>
          <w:lang w:val="uk-UA"/>
        </w:rPr>
        <w:t xml:space="preserve"> 7.12. </w:t>
      </w:r>
      <w:r w:rsidR="00220C20" w:rsidRPr="00FB1E98">
        <w:rPr>
          <w:sz w:val="26"/>
          <w:szCs w:val="26"/>
          <w:lang w:val="uk-UA"/>
        </w:rPr>
        <w:t>Кошти, матеріальні та нематеріальні</w:t>
      </w:r>
      <w:r w:rsidR="004F453A" w:rsidRPr="00FB1E98">
        <w:rPr>
          <w:sz w:val="26"/>
          <w:szCs w:val="26"/>
          <w:lang w:val="uk-UA"/>
        </w:rPr>
        <w:t xml:space="preserve"> </w:t>
      </w:r>
      <w:r w:rsidR="00D64300" w:rsidRPr="00FB1E98">
        <w:rPr>
          <w:sz w:val="26"/>
          <w:szCs w:val="26"/>
          <w:lang w:val="uk-UA"/>
        </w:rPr>
        <w:t xml:space="preserve">активи, що надходять </w:t>
      </w:r>
      <w:r w:rsidR="00712DC5" w:rsidRPr="00712DC5">
        <w:rPr>
          <w:sz w:val="26"/>
          <w:szCs w:val="26"/>
          <w:lang w:val="uk-UA"/>
        </w:rPr>
        <w:t>заклад</w:t>
      </w:r>
      <w:r w:rsidR="00712DC5">
        <w:rPr>
          <w:sz w:val="26"/>
          <w:szCs w:val="26"/>
          <w:lang w:val="uk-UA"/>
        </w:rPr>
        <w:t>у</w:t>
      </w:r>
      <w:r w:rsidR="00220C20" w:rsidRPr="00FB1E98">
        <w:rPr>
          <w:sz w:val="26"/>
          <w:szCs w:val="26"/>
          <w:lang w:val="uk-UA"/>
        </w:rPr>
        <w:t xml:space="preserve"> у вигляді безповоротної фінансової допомоги, інших надходжень, добровільних </w:t>
      </w:r>
      <w:r w:rsidR="00220C20" w:rsidRPr="00FB1E98">
        <w:rPr>
          <w:sz w:val="26"/>
          <w:szCs w:val="26"/>
          <w:lang w:val="uk-UA"/>
        </w:rPr>
        <w:lastRenderedPageBreak/>
        <w:t>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220C20" w:rsidRDefault="004F453A" w:rsidP="00220C20">
      <w:pPr>
        <w:pStyle w:val="tjbmf"/>
        <w:spacing w:before="0" w:beforeAutospacing="0" w:after="0" w:afterAutospacing="0"/>
        <w:jc w:val="both"/>
        <w:rPr>
          <w:sz w:val="26"/>
          <w:szCs w:val="26"/>
          <w:lang w:val="uk-UA"/>
        </w:rPr>
      </w:pPr>
      <w:r w:rsidRPr="00FB1E98">
        <w:rPr>
          <w:sz w:val="26"/>
          <w:szCs w:val="26"/>
          <w:lang w:val="uk-UA"/>
        </w:rPr>
        <w:tab/>
      </w:r>
      <w:r w:rsidR="00EB4A8C">
        <w:rPr>
          <w:sz w:val="26"/>
          <w:szCs w:val="26"/>
          <w:lang w:val="uk-UA"/>
        </w:rPr>
        <w:t>7</w:t>
      </w:r>
      <w:r w:rsidR="00220844">
        <w:rPr>
          <w:sz w:val="26"/>
          <w:szCs w:val="26"/>
          <w:lang w:val="uk-UA"/>
        </w:rPr>
        <w:t>.1</w:t>
      </w:r>
      <w:r w:rsidR="003B3BE6">
        <w:rPr>
          <w:sz w:val="26"/>
          <w:szCs w:val="26"/>
          <w:lang w:val="uk-UA"/>
        </w:rPr>
        <w:t>3</w:t>
      </w:r>
      <w:r w:rsidR="00D64300" w:rsidRPr="00FB1E98">
        <w:rPr>
          <w:sz w:val="26"/>
          <w:szCs w:val="26"/>
        </w:rPr>
        <w:t xml:space="preserve">. </w:t>
      </w:r>
      <w:r w:rsidR="00712DC5">
        <w:rPr>
          <w:sz w:val="26"/>
          <w:szCs w:val="26"/>
          <w:lang w:val="uk-UA"/>
        </w:rPr>
        <w:t>Заклад</w:t>
      </w:r>
      <w:r w:rsidR="00220C20" w:rsidRPr="00FB1E98">
        <w:rPr>
          <w:sz w:val="26"/>
          <w:szCs w:val="26"/>
        </w:rPr>
        <w:t xml:space="preserve"> володіє, користується і розпоряджається майном, земельною ділянкою відповідно до законодавства. Основні фонди, </w:t>
      </w:r>
      <w:r w:rsidR="00D64300" w:rsidRPr="00FB1E98">
        <w:rPr>
          <w:sz w:val="26"/>
          <w:szCs w:val="26"/>
        </w:rPr>
        <w:t xml:space="preserve">земельні ділянки та інше майно </w:t>
      </w:r>
      <w:r w:rsidR="00712DC5" w:rsidRPr="00712DC5">
        <w:rPr>
          <w:sz w:val="26"/>
          <w:szCs w:val="26"/>
          <w:lang w:val="uk-UA"/>
        </w:rPr>
        <w:t>заклад</w:t>
      </w:r>
      <w:r w:rsidR="00712DC5">
        <w:rPr>
          <w:sz w:val="26"/>
          <w:szCs w:val="26"/>
          <w:lang w:val="uk-UA"/>
        </w:rPr>
        <w:t>у</w:t>
      </w:r>
      <w:r w:rsidR="00220C20" w:rsidRPr="00FB1E98">
        <w:rPr>
          <w:sz w:val="26"/>
          <w:szCs w:val="26"/>
        </w:rPr>
        <w:t xml:space="preserve"> не </w:t>
      </w:r>
      <w:proofErr w:type="gramStart"/>
      <w:r w:rsidR="00220C20" w:rsidRPr="00FB1E98">
        <w:rPr>
          <w:sz w:val="26"/>
          <w:szCs w:val="26"/>
        </w:rPr>
        <w:t>п</w:t>
      </w:r>
      <w:proofErr w:type="gramEnd"/>
      <w:r w:rsidR="00220C20" w:rsidRPr="00FB1E98">
        <w:rPr>
          <w:sz w:val="26"/>
          <w:szCs w:val="26"/>
        </w:rPr>
        <w:t>ідлягають вилученню, не можуть бути джерелом погашення податкового боргу.</w:t>
      </w:r>
    </w:p>
    <w:p w:rsidR="00A66767" w:rsidRPr="004E59AC" w:rsidRDefault="00A66767" w:rsidP="00C3794E">
      <w:pPr>
        <w:pStyle w:val="tjbmf"/>
        <w:spacing w:before="0" w:beforeAutospacing="0" w:after="0" w:afterAutospacing="0"/>
        <w:ind w:firstLine="709"/>
        <w:jc w:val="both"/>
        <w:rPr>
          <w:sz w:val="26"/>
          <w:szCs w:val="26"/>
        </w:rPr>
      </w:pPr>
      <w:r w:rsidRPr="004E59AC">
        <w:rPr>
          <w:sz w:val="26"/>
          <w:szCs w:val="26"/>
          <w:lang w:val="uk-UA"/>
        </w:rPr>
        <w:t xml:space="preserve">7.14. </w:t>
      </w:r>
      <w:r w:rsidRPr="004E59AC">
        <w:rPr>
          <w:sz w:val="26"/>
          <w:szCs w:val="26"/>
        </w:rPr>
        <w:t xml:space="preserve">Майно закладу може вилучатися засновником лише за умови подальшого </w:t>
      </w:r>
      <w:r w:rsidRPr="004E59AC">
        <w:rPr>
          <w:sz w:val="26"/>
          <w:szCs w:val="26"/>
          <w:lang w:val="uk-UA"/>
        </w:rPr>
        <w:t xml:space="preserve"> </w:t>
      </w:r>
      <w:r w:rsidRPr="004E59AC">
        <w:rPr>
          <w:sz w:val="26"/>
          <w:szCs w:val="26"/>
        </w:rPr>
        <w:t xml:space="preserve">використання цього майна та кошів, отриманих від його реалізації, на </w:t>
      </w:r>
      <w:r w:rsidRPr="004E59AC">
        <w:rPr>
          <w:sz w:val="26"/>
          <w:szCs w:val="26"/>
          <w:lang w:val="uk-UA"/>
        </w:rPr>
        <w:t xml:space="preserve"> </w:t>
      </w:r>
      <w:r w:rsidRPr="004E59AC">
        <w:rPr>
          <w:sz w:val="26"/>
          <w:szCs w:val="26"/>
        </w:rPr>
        <w:t>розвиток позашкільної мистецької освіти в порядку, встановленому Кабінетом Міні</w:t>
      </w:r>
      <w:proofErr w:type="gramStart"/>
      <w:r w:rsidRPr="004E59AC">
        <w:rPr>
          <w:sz w:val="26"/>
          <w:szCs w:val="26"/>
        </w:rPr>
        <w:t>стр</w:t>
      </w:r>
      <w:proofErr w:type="gramEnd"/>
      <w:r w:rsidRPr="004E59AC">
        <w:rPr>
          <w:sz w:val="26"/>
          <w:szCs w:val="26"/>
        </w:rPr>
        <w:t>ів України.</w:t>
      </w:r>
    </w:p>
    <w:p w:rsidR="00A66767" w:rsidRPr="004E59AC" w:rsidRDefault="00A66767" w:rsidP="00C3794E">
      <w:pPr>
        <w:jc w:val="both"/>
        <w:rPr>
          <w:sz w:val="26"/>
          <w:szCs w:val="26"/>
          <w:lang w:val="uk-UA"/>
        </w:rPr>
      </w:pPr>
      <w:r w:rsidRPr="004E59AC">
        <w:rPr>
          <w:sz w:val="26"/>
          <w:szCs w:val="26"/>
          <w:lang w:val="uk-UA"/>
        </w:rPr>
        <w:t xml:space="preserve">           7.15.  </w:t>
      </w:r>
      <w:r w:rsidRPr="004E59AC">
        <w:rPr>
          <w:sz w:val="26"/>
          <w:szCs w:val="26"/>
        </w:rPr>
        <w:t xml:space="preserve">Збитки, завдані закладу внаслідок порушення майнових прав юридичними та фізичними особами, відшкодовуються відповідно до </w:t>
      </w:r>
      <w:proofErr w:type="gramStart"/>
      <w:r w:rsidRPr="004E59AC">
        <w:rPr>
          <w:sz w:val="26"/>
          <w:szCs w:val="26"/>
        </w:rPr>
        <w:t>чинного</w:t>
      </w:r>
      <w:proofErr w:type="gramEnd"/>
      <w:r w:rsidRPr="004E59AC">
        <w:rPr>
          <w:sz w:val="26"/>
          <w:szCs w:val="26"/>
        </w:rPr>
        <w:t xml:space="preserve"> законодавства України</w:t>
      </w:r>
      <w:r w:rsidRPr="004E59AC">
        <w:rPr>
          <w:sz w:val="26"/>
          <w:szCs w:val="26"/>
          <w:lang w:val="uk-UA"/>
        </w:rPr>
        <w:t>.</w:t>
      </w:r>
    </w:p>
    <w:p w:rsidR="00220844" w:rsidRPr="00835C4F" w:rsidRDefault="00EB4A8C" w:rsidP="00220844">
      <w:pPr>
        <w:pStyle w:val="1"/>
        <w:shd w:val="clear" w:color="auto" w:fill="auto"/>
        <w:tabs>
          <w:tab w:val="left" w:pos="1276"/>
        </w:tabs>
        <w:spacing w:before="0" w:line="240" w:lineRule="auto"/>
        <w:ind w:right="40" w:firstLine="720"/>
        <w:contextualSpacing/>
        <w:jc w:val="both"/>
        <w:rPr>
          <w:spacing w:val="0"/>
          <w:sz w:val="26"/>
          <w:szCs w:val="26"/>
          <w:lang w:val="uk-UA"/>
        </w:rPr>
      </w:pPr>
      <w:r w:rsidRPr="00835C4F">
        <w:rPr>
          <w:spacing w:val="0"/>
          <w:sz w:val="26"/>
          <w:szCs w:val="26"/>
          <w:lang w:val="uk-UA"/>
        </w:rPr>
        <w:t>7</w:t>
      </w:r>
      <w:r w:rsidR="00D915A4" w:rsidRPr="00835C4F">
        <w:rPr>
          <w:spacing w:val="0"/>
          <w:sz w:val="26"/>
          <w:szCs w:val="26"/>
          <w:lang w:val="uk-UA"/>
        </w:rPr>
        <w:t>.1</w:t>
      </w:r>
      <w:r w:rsidR="00835C4F">
        <w:rPr>
          <w:spacing w:val="0"/>
          <w:sz w:val="26"/>
          <w:szCs w:val="26"/>
          <w:lang w:val="uk-UA"/>
        </w:rPr>
        <w:t>6</w:t>
      </w:r>
      <w:r w:rsidR="00220844" w:rsidRPr="00835C4F">
        <w:rPr>
          <w:spacing w:val="0"/>
          <w:sz w:val="26"/>
          <w:szCs w:val="26"/>
          <w:lang w:val="uk-UA"/>
        </w:rPr>
        <w:t xml:space="preserve">. Доходи (прибутки) або їх частини, та майно </w:t>
      </w:r>
      <w:r w:rsidR="00814F75" w:rsidRPr="00835C4F">
        <w:rPr>
          <w:spacing w:val="0"/>
          <w:sz w:val="26"/>
          <w:szCs w:val="26"/>
          <w:lang w:val="uk-UA"/>
        </w:rPr>
        <w:t>закладу</w:t>
      </w:r>
      <w:r w:rsidR="00D915A4" w:rsidRPr="00835C4F">
        <w:rPr>
          <w:spacing w:val="0"/>
          <w:sz w:val="26"/>
          <w:szCs w:val="26"/>
          <w:lang w:val="uk-UA"/>
        </w:rPr>
        <w:t xml:space="preserve"> </w:t>
      </w:r>
      <w:r w:rsidR="00220844" w:rsidRPr="00835C4F">
        <w:rPr>
          <w:spacing w:val="0"/>
          <w:sz w:val="26"/>
          <w:szCs w:val="26"/>
          <w:lang w:val="uk-UA"/>
        </w:rPr>
        <w:t>не підлягають розподілу серед</w:t>
      </w:r>
      <w:r w:rsidR="00D915A4" w:rsidRPr="00835C4F">
        <w:rPr>
          <w:spacing w:val="0"/>
          <w:sz w:val="26"/>
          <w:szCs w:val="26"/>
          <w:lang w:val="uk-UA"/>
        </w:rPr>
        <w:t xml:space="preserve"> її </w:t>
      </w:r>
      <w:r w:rsidR="00220844" w:rsidRPr="00835C4F">
        <w:rPr>
          <w:spacing w:val="0"/>
          <w:sz w:val="26"/>
          <w:szCs w:val="26"/>
          <w:lang w:val="uk-UA"/>
        </w:rPr>
        <w:t>членів</w:t>
      </w:r>
      <w:r w:rsidR="00D915A4" w:rsidRPr="00835C4F">
        <w:rPr>
          <w:spacing w:val="0"/>
          <w:sz w:val="26"/>
          <w:szCs w:val="26"/>
          <w:lang w:val="uk-UA"/>
        </w:rPr>
        <w:t>,</w:t>
      </w:r>
      <w:r w:rsidR="00220844" w:rsidRPr="00835C4F">
        <w:rPr>
          <w:spacing w:val="0"/>
          <w:sz w:val="26"/>
          <w:szCs w:val="26"/>
          <w:lang w:val="uk-UA"/>
        </w:rPr>
        <w:t xml:space="preserve"> працівників (крім оплати їхньої праці, нарахування єдиного соціального внеску) членів органів управління</w:t>
      </w:r>
      <w:r w:rsidR="00D915A4" w:rsidRPr="00835C4F">
        <w:rPr>
          <w:spacing w:val="0"/>
          <w:sz w:val="26"/>
          <w:szCs w:val="26"/>
          <w:lang w:val="uk-UA"/>
        </w:rPr>
        <w:t>,</w:t>
      </w:r>
      <w:r w:rsidR="00220844" w:rsidRPr="00835C4F">
        <w:rPr>
          <w:spacing w:val="0"/>
          <w:sz w:val="26"/>
          <w:szCs w:val="26"/>
          <w:lang w:val="uk-UA"/>
        </w:rPr>
        <w:t xml:space="preserve"> </w:t>
      </w:r>
      <w:r w:rsidR="00D915A4" w:rsidRPr="00835C4F">
        <w:rPr>
          <w:spacing w:val="0"/>
          <w:sz w:val="26"/>
          <w:szCs w:val="26"/>
          <w:lang w:val="uk-UA"/>
        </w:rPr>
        <w:t xml:space="preserve">засновника </w:t>
      </w:r>
      <w:r w:rsidR="00220844" w:rsidRPr="00835C4F">
        <w:rPr>
          <w:spacing w:val="0"/>
          <w:sz w:val="26"/>
          <w:szCs w:val="26"/>
          <w:lang w:val="uk-UA"/>
        </w:rPr>
        <w:t>та інших пов’язаних з ними осіб.</w:t>
      </w:r>
    </w:p>
    <w:p w:rsidR="00220844" w:rsidRPr="00835C4F" w:rsidRDefault="00EB4A8C" w:rsidP="00220844">
      <w:pPr>
        <w:pStyle w:val="1"/>
        <w:shd w:val="clear" w:color="auto" w:fill="auto"/>
        <w:tabs>
          <w:tab w:val="left" w:pos="1276"/>
        </w:tabs>
        <w:spacing w:before="0" w:line="240" w:lineRule="auto"/>
        <w:ind w:right="40" w:firstLine="720"/>
        <w:contextualSpacing/>
        <w:jc w:val="both"/>
        <w:rPr>
          <w:spacing w:val="0"/>
          <w:sz w:val="26"/>
          <w:szCs w:val="26"/>
          <w:lang w:val="uk-UA"/>
        </w:rPr>
      </w:pPr>
      <w:r w:rsidRPr="00835C4F">
        <w:rPr>
          <w:spacing w:val="0"/>
          <w:sz w:val="26"/>
          <w:szCs w:val="26"/>
          <w:lang w:val="uk-UA"/>
        </w:rPr>
        <w:t>7</w:t>
      </w:r>
      <w:r w:rsidR="00220844" w:rsidRPr="00835C4F">
        <w:rPr>
          <w:spacing w:val="0"/>
          <w:sz w:val="26"/>
          <w:szCs w:val="26"/>
          <w:lang w:val="uk-UA"/>
        </w:rPr>
        <w:t>.1</w:t>
      </w:r>
      <w:r w:rsidR="00835C4F">
        <w:rPr>
          <w:spacing w:val="0"/>
          <w:sz w:val="26"/>
          <w:szCs w:val="26"/>
          <w:lang w:val="uk-UA"/>
        </w:rPr>
        <w:t>7</w:t>
      </w:r>
      <w:r w:rsidR="00220844" w:rsidRPr="00835C4F">
        <w:rPr>
          <w:spacing w:val="0"/>
          <w:sz w:val="26"/>
          <w:szCs w:val="26"/>
          <w:lang w:val="uk-UA"/>
        </w:rPr>
        <w:t xml:space="preserve">. Доходи (прибуток) використовуються виключно для фінансування видатків на утримання </w:t>
      </w:r>
      <w:r w:rsidR="00814F75" w:rsidRPr="00835C4F">
        <w:rPr>
          <w:spacing w:val="0"/>
          <w:sz w:val="26"/>
          <w:szCs w:val="26"/>
          <w:lang w:val="uk-UA"/>
        </w:rPr>
        <w:t>закладу</w:t>
      </w:r>
      <w:r w:rsidR="00220844" w:rsidRPr="00835C4F">
        <w:rPr>
          <w:spacing w:val="0"/>
          <w:sz w:val="26"/>
          <w:szCs w:val="26"/>
          <w:lang w:val="uk-UA"/>
        </w:rPr>
        <w:t>, реалізації мети (цілей,</w:t>
      </w:r>
      <w:r w:rsidR="008D0A02" w:rsidRPr="00835C4F">
        <w:rPr>
          <w:spacing w:val="0"/>
          <w:sz w:val="26"/>
          <w:szCs w:val="26"/>
          <w:lang w:val="uk-UA"/>
        </w:rPr>
        <w:t xml:space="preserve"> </w:t>
      </w:r>
      <w:r w:rsidR="00220844" w:rsidRPr="00835C4F">
        <w:rPr>
          <w:spacing w:val="0"/>
          <w:sz w:val="26"/>
          <w:szCs w:val="26"/>
          <w:lang w:val="uk-UA"/>
        </w:rPr>
        <w:t xml:space="preserve">завдань) та напрямів діяльності, визначених </w:t>
      </w:r>
      <w:r w:rsidR="00D915A4" w:rsidRPr="00835C4F">
        <w:rPr>
          <w:spacing w:val="0"/>
          <w:sz w:val="26"/>
          <w:szCs w:val="26"/>
          <w:lang w:val="uk-UA"/>
        </w:rPr>
        <w:t xml:space="preserve">цим </w:t>
      </w:r>
      <w:r w:rsidR="00947E21" w:rsidRPr="00835C4F">
        <w:rPr>
          <w:spacing w:val="0"/>
          <w:sz w:val="26"/>
          <w:szCs w:val="26"/>
          <w:lang w:val="uk-UA"/>
        </w:rPr>
        <w:t>С</w:t>
      </w:r>
      <w:r w:rsidR="00220844" w:rsidRPr="00835C4F">
        <w:rPr>
          <w:spacing w:val="0"/>
          <w:sz w:val="26"/>
          <w:szCs w:val="26"/>
          <w:lang w:val="uk-UA"/>
        </w:rPr>
        <w:t>татутом.</w:t>
      </w:r>
    </w:p>
    <w:p w:rsidR="009F2777" w:rsidRPr="004E59AC" w:rsidRDefault="00C97F94" w:rsidP="00C3794E">
      <w:pPr>
        <w:tabs>
          <w:tab w:val="left" w:pos="851"/>
        </w:tabs>
        <w:ind w:firstLine="709"/>
        <w:jc w:val="both"/>
        <w:rPr>
          <w:sz w:val="26"/>
          <w:szCs w:val="26"/>
        </w:rPr>
      </w:pPr>
      <w:r w:rsidRPr="004E59AC">
        <w:rPr>
          <w:sz w:val="26"/>
          <w:szCs w:val="26"/>
          <w:lang w:val="uk-UA"/>
        </w:rPr>
        <w:t>7.1</w:t>
      </w:r>
      <w:r w:rsidR="00835C4F" w:rsidRPr="004E59AC">
        <w:rPr>
          <w:sz w:val="26"/>
          <w:szCs w:val="26"/>
          <w:lang w:val="uk-UA"/>
        </w:rPr>
        <w:t>8</w:t>
      </w:r>
      <w:r w:rsidRPr="004E59AC">
        <w:rPr>
          <w:sz w:val="26"/>
          <w:szCs w:val="26"/>
          <w:lang w:val="uk-UA"/>
        </w:rPr>
        <w:t xml:space="preserve">. </w:t>
      </w:r>
      <w:proofErr w:type="gramStart"/>
      <w:r w:rsidR="009F2777" w:rsidRPr="004E59AC">
        <w:rPr>
          <w:sz w:val="26"/>
          <w:szCs w:val="26"/>
        </w:rPr>
        <w:t>Ведення діловодства та звітності у закладі здійснюється у</w:t>
      </w:r>
      <w:r w:rsidR="009F2777" w:rsidRPr="004E59AC">
        <w:rPr>
          <w:sz w:val="26"/>
          <w:szCs w:val="26"/>
          <w:lang w:val="uk-UA"/>
        </w:rPr>
        <w:t xml:space="preserve"> </w:t>
      </w:r>
      <w:r w:rsidR="009F2777" w:rsidRPr="004E59AC">
        <w:rPr>
          <w:sz w:val="26"/>
          <w:szCs w:val="26"/>
        </w:rPr>
        <w:t xml:space="preserve">порядку, </w:t>
      </w:r>
      <w:r w:rsidR="009F2777" w:rsidRPr="004E59AC">
        <w:rPr>
          <w:sz w:val="26"/>
          <w:szCs w:val="26"/>
          <w:lang w:val="uk-UA"/>
        </w:rPr>
        <w:t xml:space="preserve"> </w:t>
      </w:r>
      <w:r w:rsidR="009F2777" w:rsidRPr="004E59AC">
        <w:rPr>
          <w:sz w:val="26"/>
          <w:szCs w:val="26"/>
        </w:rPr>
        <w:t xml:space="preserve">визначеному нормативно-правовими актами. </w:t>
      </w:r>
      <w:proofErr w:type="gramEnd"/>
    </w:p>
    <w:p w:rsidR="00C97F94" w:rsidRDefault="00C97F94" w:rsidP="00220844">
      <w:pPr>
        <w:pStyle w:val="1"/>
        <w:shd w:val="clear" w:color="auto" w:fill="auto"/>
        <w:tabs>
          <w:tab w:val="left" w:pos="1276"/>
        </w:tabs>
        <w:spacing w:before="0" w:line="240" w:lineRule="auto"/>
        <w:ind w:right="40" w:firstLine="720"/>
        <w:contextualSpacing/>
        <w:jc w:val="both"/>
        <w:rPr>
          <w:spacing w:val="0"/>
          <w:sz w:val="26"/>
          <w:szCs w:val="26"/>
          <w:lang w:val="uk-UA"/>
        </w:rPr>
      </w:pPr>
    </w:p>
    <w:p w:rsidR="00AE1E67" w:rsidRPr="00D915A4" w:rsidRDefault="00AE1E67" w:rsidP="00220844">
      <w:pPr>
        <w:pStyle w:val="1"/>
        <w:shd w:val="clear" w:color="auto" w:fill="auto"/>
        <w:tabs>
          <w:tab w:val="left" w:pos="1276"/>
        </w:tabs>
        <w:spacing w:before="0" w:line="240" w:lineRule="auto"/>
        <w:ind w:right="40" w:firstLine="720"/>
        <w:contextualSpacing/>
        <w:jc w:val="both"/>
        <w:rPr>
          <w:spacing w:val="0"/>
          <w:sz w:val="26"/>
          <w:szCs w:val="26"/>
          <w:lang w:val="uk-UA"/>
        </w:rPr>
      </w:pPr>
    </w:p>
    <w:p w:rsidR="000356C8" w:rsidRPr="00814F75" w:rsidRDefault="000356C8" w:rsidP="00D915A4">
      <w:pPr>
        <w:pStyle w:val="3"/>
        <w:spacing w:before="0" w:beforeAutospacing="0" w:after="0" w:afterAutospacing="0"/>
        <w:jc w:val="center"/>
        <w:rPr>
          <w:sz w:val="26"/>
          <w:szCs w:val="26"/>
          <w:lang w:val="uk-UA"/>
        </w:rPr>
      </w:pPr>
      <w:r w:rsidRPr="00814F75">
        <w:rPr>
          <w:sz w:val="26"/>
          <w:szCs w:val="26"/>
        </w:rPr>
        <w:t>VI</w:t>
      </w:r>
      <w:r w:rsidR="00EB4A8C">
        <w:rPr>
          <w:sz w:val="26"/>
          <w:szCs w:val="26"/>
          <w:lang w:val="uk-UA"/>
        </w:rPr>
        <w:t>І</w:t>
      </w:r>
      <w:r w:rsidRPr="00814F75">
        <w:rPr>
          <w:sz w:val="26"/>
          <w:szCs w:val="26"/>
        </w:rPr>
        <w:t>I</w:t>
      </w:r>
      <w:r w:rsidRPr="00814F75">
        <w:rPr>
          <w:sz w:val="26"/>
          <w:szCs w:val="26"/>
          <w:lang w:val="uk-UA"/>
        </w:rPr>
        <w:t>. ДІЯЛЬНІСТЬ</w:t>
      </w:r>
      <w:r w:rsidR="00D64300" w:rsidRPr="00814F75">
        <w:rPr>
          <w:sz w:val="26"/>
          <w:szCs w:val="26"/>
          <w:lang w:val="uk-UA"/>
        </w:rPr>
        <w:t xml:space="preserve"> </w:t>
      </w:r>
      <w:r w:rsidRPr="00814F75">
        <w:rPr>
          <w:sz w:val="26"/>
          <w:szCs w:val="26"/>
          <w:lang w:val="uk-UA"/>
        </w:rPr>
        <w:t xml:space="preserve"> </w:t>
      </w:r>
      <w:r w:rsidR="00814F75" w:rsidRPr="00814F75">
        <w:rPr>
          <w:sz w:val="26"/>
          <w:szCs w:val="26"/>
          <w:lang w:val="uk-UA"/>
        </w:rPr>
        <w:t>ЗАКЛАДУ</w:t>
      </w:r>
      <w:r w:rsidRPr="00814F75">
        <w:rPr>
          <w:sz w:val="26"/>
          <w:szCs w:val="26"/>
          <w:lang w:val="uk-UA"/>
        </w:rPr>
        <w:t xml:space="preserve"> </w:t>
      </w:r>
      <w:r w:rsidR="00D64300" w:rsidRPr="00814F75">
        <w:rPr>
          <w:sz w:val="26"/>
          <w:szCs w:val="26"/>
          <w:lang w:val="uk-UA"/>
        </w:rPr>
        <w:t xml:space="preserve"> </w:t>
      </w:r>
      <w:r w:rsidRPr="00814F75">
        <w:rPr>
          <w:sz w:val="26"/>
          <w:szCs w:val="26"/>
          <w:lang w:val="uk-UA"/>
        </w:rPr>
        <w:t>В</w:t>
      </w:r>
      <w:r w:rsidR="00D64300" w:rsidRPr="00814F75">
        <w:rPr>
          <w:sz w:val="26"/>
          <w:szCs w:val="26"/>
          <w:lang w:val="uk-UA"/>
        </w:rPr>
        <w:t xml:space="preserve"> </w:t>
      </w:r>
      <w:r w:rsidRPr="00814F75">
        <w:rPr>
          <w:sz w:val="26"/>
          <w:szCs w:val="26"/>
          <w:lang w:val="uk-UA"/>
        </w:rPr>
        <w:t xml:space="preserve"> РАМКАХ</w:t>
      </w:r>
    </w:p>
    <w:p w:rsidR="000356C8" w:rsidRPr="00814F75" w:rsidRDefault="00AE1E67" w:rsidP="00D915A4">
      <w:pPr>
        <w:pStyle w:val="3"/>
        <w:spacing w:before="0" w:beforeAutospacing="0" w:after="0" w:afterAutospacing="0"/>
        <w:jc w:val="center"/>
        <w:rPr>
          <w:sz w:val="26"/>
          <w:szCs w:val="26"/>
          <w:lang w:val="uk-UA"/>
        </w:rPr>
      </w:pPr>
      <w:r>
        <w:rPr>
          <w:sz w:val="26"/>
          <w:szCs w:val="26"/>
          <w:lang w:val="uk-UA"/>
        </w:rPr>
        <w:t xml:space="preserve">             </w:t>
      </w:r>
      <w:r w:rsidR="000356C8" w:rsidRPr="00814F75">
        <w:rPr>
          <w:sz w:val="26"/>
          <w:szCs w:val="26"/>
          <w:lang w:val="uk-UA"/>
        </w:rPr>
        <w:t>МІЖНАРОДНОГО СПІВРОБІТНИЦТВА</w:t>
      </w:r>
    </w:p>
    <w:p w:rsidR="000356C8" w:rsidRPr="00FB1E98" w:rsidRDefault="000356C8" w:rsidP="000356C8">
      <w:pPr>
        <w:pStyle w:val="3"/>
        <w:spacing w:before="0" w:beforeAutospacing="0" w:after="0" w:afterAutospacing="0"/>
        <w:jc w:val="both"/>
        <w:rPr>
          <w:b w:val="0"/>
          <w:sz w:val="26"/>
          <w:szCs w:val="26"/>
          <w:lang w:val="uk-UA"/>
        </w:rPr>
      </w:pPr>
    </w:p>
    <w:p w:rsidR="000356C8" w:rsidRPr="00FB1E98" w:rsidRDefault="000356C8" w:rsidP="000356C8">
      <w:pPr>
        <w:pStyle w:val="tjbmf"/>
        <w:spacing w:before="0" w:beforeAutospacing="0" w:after="0" w:afterAutospacing="0"/>
        <w:jc w:val="both"/>
        <w:rPr>
          <w:sz w:val="26"/>
          <w:szCs w:val="26"/>
          <w:lang w:val="uk-UA"/>
        </w:rPr>
      </w:pPr>
      <w:r w:rsidRPr="00FB1E98">
        <w:rPr>
          <w:sz w:val="26"/>
          <w:szCs w:val="26"/>
          <w:lang w:val="uk-UA"/>
        </w:rPr>
        <w:tab/>
      </w:r>
      <w:r w:rsidR="003851E5">
        <w:rPr>
          <w:sz w:val="26"/>
          <w:szCs w:val="26"/>
          <w:lang w:val="uk-UA"/>
        </w:rPr>
        <w:t>8</w:t>
      </w:r>
      <w:r w:rsidR="00D915A4">
        <w:rPr>
          <w:sz w:val="26"/>
          <w:szCs w:val="26"/>
          <w:lang w:val="uk-UA"/>
        </w:rPr>
        <w:t>.</w:t>
      </w:r>
      <w:r w:rsidR="00D64300" w:rsidRPr="00FB1E98">
        <w:rPr>
          <w:sz w:val="26"/>
          <w:szCs w:val="26"/>
          <w:lang w:val="uk-UA"/>
        </w:rPr>
        <w:t xml:space="preserve">1. </w:t>
      </w:r>
      <w:r w:rsidR="00712DC5">
        <w:rPr>
          <w:sz w:val="26"/>
          <w:szCs w:val="26"/>
          <w:lang w:val="uk-UA"/>
        </w:rPr>
        <w:t>З</w:t>
      </w:r>
      <w:r w:rsidR="00712DC5" w:rsidRPr="00712DC5">
        <w:rPr>
          <w:sz w:val="26"/>
          <w:szCs w:val="26"/>
          <w:lang w:val="uk-UA"/>
        </w:rPr>
        <w:t>аклад</w:t>
      </w:r>
      <w:r w:rsidRPr="00FB1E98">
        <w:rPr>
          <w:sz w:val="26"/>
          <w:szCs w:val="26"/>
          <w:lang w:val="uk-UA"/>
        </w:rPr>
        <w:t xml:space="preserve">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0356C8" w:rsidRPr="00FB1E98" w:rsidRDefault="000356C8" w:rsidP="000356C8">
      <w:pPr>
        <w:pStyle w:val="tjbmf"/>
        <w:spacing w:before="0" w:beforeAutospacing="0" w:after="0" w:afterAutospacing="0"/>
        <w:jc w:val="both"/>
        <w:rPr>
          <w:sz w:val="26"/>
          <w:szCs w:val="26"/>
        </w:rPr>
      </w:pPr>
      <w:r w:rsidRPr="00FB1E98">
        <w:rPr>
          <w:sz w:val="26"/>
          <w:szCs w:val="26"/>
          <w:lang w:val="uk-UA"/>
        </w:rPr>
        <w:tab/>
      </w:r>
      <w:r w:rsidR="003851E5">
        <w:rPr>
          <w:sz w:val="26"/>
          <w:szCs w:val="26"/>
          <w:lang w:val="uk-UA"/>
        </w:rPr>
        <w:t>8</w:t>
      </w:r>
      <w:r w:rsidR="00D915A4">
        <w:rPr>
          <w:sz w:val="26"/>
          <w:szCs w:val="26"/>
          <w:lang w:val="uk-UA"/>
        </w:rPr>
        <w:t>.</w:t>
      </w:r>
      <w:r w:rsidR="00D64300" w:rsidRPr="00FB1E98">
        <w:rPr>
          <w:sz w:val="26"/>
          <w:szCs w:val="26"/>
        </w:rPr>
        <w:t xml:space="preserve">2. </w:t>
      </w:r>
      <w:r w:rsidR="00712DC5">
        <w:rPr>
          <w:sz w:val="26"/>
          <w:szCs w:val="26"/>
          <w:lang w:val="uk-UA"/>
        </w:rPr>
        <w:t>Заклад</w:t>
      </w:r>
      <w:r w:rsidRPr="00FB1E98">
        <w:rPr>
          <w:sz w:val="26"/>
          <w:szCs w:val="26"/>
        </w:rPr>
        <w:t>, педагогічні працівники та учні можуть брати участь у реалізації міжнародних, зокрема мистецьких та мистецько-освітніх, про</w:t>
      </w:r>
      <w:r w:rsidR="00D64300" w:rsidRPr="00FB1E98">
        <w:rPr>
          <w:sz w:val="26"/>
          <w:szCs w:val="26"/>
        </w:rPr>
        <w:t xml:space="preserve">ектів і програм. </w:t>
      </w:r>
      <w:r w:rsidR="00712DC5">
        <w:rPr>
          <w:sz w:val="26"/>
          <w:szCs w:val="26"/>
          <w:lang w:val="uk-UA"/>
        </w:rPr>
        <w:t>Заклад</w:t>
      </w:r>
      <w:r w:rsidRPr="00FB1E98">
        <w:rPr>
          <w:sz w:val="26"/>
          <w:szCs w:val="26"/>
        </w:rPr>
        <w:t xml:space="preserve"> може залучати гранти міжнародних організацій та фондів відповідно до законодавства.</w:t>
      </w:r>
    </w:p>
    <w:p w:rsidR="000356C8" w:rsidRPr="00FB1E98" w:rsidRDefault="000356C8" w:rsidP="000356C8">
      <w:pPr>
        <w:pStyle w:val="tjbmf"/>
        <w:spacing w:before="0" w:beforeAutospacing="0" w:after="0" w:afterAutospacing="0"/>
        <w:jc w:val="both"/>
        <w:rPr>
          <w:sz w:val="26"/>
          <w:szCs w:val="26"/>
          <w:lang w:val="uk-UA"/>
        </w:rPr>
      </w:pPr>
      <w:r w:rsidRPr="00FB1E98">
        <w:rPr>
          <w:sz w:val="26"/>
          <w:szCs w:val="26"/>
          <w:lang w:val="uk-UA"/>
        </w:rPr>
        <w:tab/>
      </w:r>
      <w:r w:rsidR="003851E5">
        <w:rPr>
          <w:sz w:val="26"/>
          <w:szCs w:val="26"/>
          <w:lang w:val="uk-UA"/>
        </w:rPr>
        <w:t>8</w:t>
      </w:r>
      <w:r w:rsidR="00D915A4">
        <w:rPr>
          <w:sz w:val="26"/>
          <w:szCs w:val="26"/>
          <w:lang w:val="uk-UA"/>
        </w:rPr>
        <w:t>.</w:t>
      </w:r>
      <w:r w:rsidR="00D64300" w:rsidRPr="00FB1E98">
        <w:rPr>
          <w:sz w:val="26"/>
          <w:szCs w:val="26"/>
          <w:lang w:val="uk-UA"/>
        </w:rPr>
        <w:t xml:space="preserve">3. </w:t>
      </w:r>
      <w:r w:rsidR="00712DC5">
        <w:rPr>
          <w:sz w:val="26"/>
          <w:szCs w:val="26"/>
          <w:lang w:val="uk-UA"/>
        </w:rPr>
        <w:t>Заклад</w:t>
      </w:r>
      <w:r w:rsidRPr="00FB1E98">
        <w:rPr>
          <w:sz w:val="26"/>
          <w:szCs w:val="26"/>
          <w:lang w:val="uk-UA"/>
        </w:rPr>
        <w:t xml:space="preserve"> може залучати іноземних фахівців до проведення майстер-класів та інших форм освітньої і мистецької діяльності.</w:t>
      </w:r>
    </w:p>
    <w:p w:rsidR="000356C8" w:rsidRPr="00FB1E98" w:rsidRDefault="003851E5" w:rsidP="00D915A4">
      <w:pPr>
        <w:pStyle w:val="tjbmf"/>
        <w:spacing w:before="0" w:beforeAutospacing="0" w:after="0" w:afterAutospacing="0"/>
        <w:ind w:firstLine="709"/>
        <w:jc w:val="both"/>
        <w:rPr>
          <w:sz w:val="26"/>
          <w:szCs w:val="26"/>
          <w:lang w:val="uk-UA"/>
        </w:rPr>
      </w:pPr>
      <w:r>
        <w:rPr>
          <w:sz w:val="26"/>
          <w:szCs w:val="26"/>
          <w:lang w:val="uk-UA"/>
        </w:rPr>
        <w:t>8</w:t>
      </w:r>
      <w:r w:rsidR="00D915A4">
        <w:rPr>
          <w:sz w:val="26"/>
          <w:szCs w:val="26"/>
          <w:lang w:val="uk-UA"/>
        </w:rPr>
        <w:t>.4</w:t>
      </w:r>
      <w:r w:rsidR="000356C8" w:rsidRPr="00FB1E98">
        <w:rPr>
          <w:sz w:val="26"/>
          <w:szCs w:val="26"/>
          <w:lang w:val="uk-UA"/>
        </w:rPr>
        <w:t>. Учні та пе</w:t>
      </w:r>
      <w:r w:rsidR="00D64300" w:rsidRPr="00FB1E98">
        <w:rPr>
          <w:sz w:val="26"/>
          <w:szCs w:val="26"/>
          <w:lang w:val="uk-UA"/>
        </w:rPr>
        <w:t xml:space="preserve">дагогічні працівники </w:t>
      </w:r>
      <w:r w:rsidR="00712DC5">
        <w:rPr>
          <w:sz w:val="26"/>
          <w:szCs w:val="26"/>
          <w:lang w:val="uk-UA"/>
        </w:rPr>
        <w:t>закладу</w:t>
      </w:r>
      <w:r w:rsidR="000356C8" w:rsidRPr="00FB1E98">
        <w:rPr>
          <w:sz w:val="26"/>
          <w:szCs w:val="26"/>
          <w:lang w:val="uk-UA"/>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BF7844" w:rsidRPr="00FB1E98" w:rsidRDefault="00BF7844" w:rsidP="00897285">
      <w:pPr>
        <w:ind w:firstLine="720"/>
        <w:jc w:val="both"/>
        <w:rPr>
          <w:sz w:val="26"/>
          <w:szCs w:val="26"/>
          <w:lang w:val="uk-UA"/>
        </w:rPr>
      </w:pPr>
    </w:p>
    <w:p w:rsidR="00454BD4" w:rsidRDefault="00EB4A8C" w:rsidP="00814F75">
      <w:pPr>
        <w:ind w:left="955"/>
        <w:jc w:val="center"/>
        <w:rPr>
          <w:b/>
          <w:sz w:val="26"/>
          <w:szCs w:val="26"/>
          <w:lang w:val="uk-UA"/>
        </w:rPr>
      </w:pPr>
      <w:r w:rsidRPr="00F860CF">
        <w:rPr>
          <w:b/>
          <w:noProof/>
          <w:sz w:val="26"/>
          <w:szCs w:val="26"/>
          <w:lang w:val="uk-UA"/>
        </w:rPr>
        <w:t>ІХ</w:t>
      </w:r>
      <w:r w:rsidR="00454BD4" w:rsidRPr="00814F75">
        <w:rPr>
          <w:b/>
          <w:sz w:val="26"/>
          <w:szCs w:val="26"/>
          <w:lang w:val="uk-UA"/>
        </w:rPr>
        <w:t>.</w:t>
      </w:r>
      <w:r w:rsidR="00454BD4" w:rsidRPr="00814F75">
        <w:rPr>
          <w:b/>
          <w:noProof/>
          <w:sz w:val="26"/>
          <w:szCs w:val="26"/>
          <w:lang w:val="uk-UA"/>
        </w:rPr>
        <w:t xml:space="preserve"> ПРИПИНЕННЯ </w:t>
      </w:r>
      <w:r w:rsidR="006643DA">
        <w:rPr>
          <w:b/>
          <w:noProof/>
          <w:sz w:val="26"/>
          <w:szCs w:val="26"/>
          <w:lang w:val="uk-UA"/>
        </w:rPr>
        <w:t xml:space="preserve">ДІЯЛЬНОСТІ </w:t>
      </w:r>
      <w:r w:rsidR="00814F75" w:rsidRPr="00814F75">
        <w:rPr>
          <w:b/>
          <w:sz w:val="26"/>
          <w:szCs w:val="26"/>
          <w:lang w:val="uk-UA"/>
        </w:rPr>
        <w:t>ЗАКЛАДУ</w:t>
      </w:r>
    </w:p>
    <w:p w:rsidR="00814F75" w:rsidRPr="00814F75" w:rsidRDefault="00814F75" w:rsidP="00814F75">
      <w:pPr>
        <w:ind w:left="955"/>
        <w:jc w:val="center"/>
        <w:rPr>
          <w:b/>
          <w:noProof/>
          <w:sz w:val="28"/>
          <w:szCs w:val="28"/>
          <w:lang w:val="uk-UA"/>
        </w:rPr>
      </w:pPr>
    </w:p>
    <w:p w:rsidR="00454BD4" w:rsidRPr="00F860CF" w:rsidRDefault="0048772A" w:rsidP="00454BD4">
      <w:pPr>
        <w:ind w:right="103" w:firstLine="709"/>
        <w:jc w:val="both"/>
        <w:rPr>
          <w:sz w:val="26"/>
          <w:szCs w:val="26"/>
          <w:lang w:val="uk-UA"/>
        </w:rPr>
      </w:pPr>
      <w:r>
        <w:rPr>
          <w:sz w:val="26"/>
          <w:szCs w:val="26"/>
          <w:lang w:val="uk-UA"/>
        </w:rPr>
        <w:t xml:space="preserve"> </w:t>
      </w:r>
      <w:r w:rsidR="00EB4A8C">
        <w:rPr>
          <w:sz w:val="26"/>
          <w:szCs w:val="26"/>
          <w:lang w:val="uk-UA"/>
        </w:rPr>
        <w:t>9</w:t>
      </w:r>
      <w:r w:rsidR="00454BD4" w:rsidRPr="00F860CF">
        <w:rPr>
          <w:sz w:val="26"/>
          <w:szCs w:val="26"/>
          <w:lang w:val="uk-UA"/>
        </w:rPr>
        <w:t xml:space="preserve">.1.Діяльність </w:t>
      </w:r>
      <w:r w:rsidR="00060701">
        <w:rPr>
          <w:sz w:val="26"/>
          <w:szCs w:val="26"/>
          <w:lang w:val="uk-UA"/>
        </w:rPr>
        <w:t>закладу</w:t>
      </w:r>
      <w:r w:rsidR="00454BD4" w:rsidRPr="00F860CF">
        <w:rPr>
          <w:sz w:val="26"/>
          <w:szCs w:val="26"/>
          <w:lang w:val="uk-UA"/>
        </w:rPr>
        <w:t xml:space="preserve"> припиняється в результаті </w:t>
      </w:r>
      <w:r w:rsidR="00060701">
        <w:rPr>
          <w:sz w:val="26"/>
          <w:szCs w:val="26"/>
          <w:lang w:val="uk-UA"/>
        </w:rPr>
        <w:t>його</w:t>
      </w:r>
      <w:r w:rsidR="00454BD4" w:rsidRPr="00F860CF">
        <w:rPr>
          <w:sz w:val="26"/>
          <w:szCs w:val="26"/>
          <w:lang w:val="uk-UA"/>
        </w:rPr>
        <w:t xml:space="preserve"> реорганізації (злиття, приєднання, поділу, перетворення) або ліквідації. Рішення про реорганізацію або ліквідацію </w:t>
      </w:r>
      <w:r w:rsidR="00060701">
        <w:rPr>
          <w:sz w:val="26"/>
          <w:szCs w:val="26"/>
          <w:lang w:val="uk-UA"/>
        </w:rPr>
        <w:t>закладу</w:t>
      </w:r>
      <w:r w:rsidR="00060701" w:rsidRPr="00F860CF">
        <w:rPr>
          <w:sz w:val="26"/>
          <w:szCs w:val="26"/>
          <w:lang w:val="uk-UA"/>
        </w:rPr>
        <w:t xml:space="preserve"> </w:t>
      </w:r>
      <w:r w:rsidR="00454BD4" w:rsidRPr="00F860CF">
        <w:rPr>
          <w:sz w:val="26"/>
          <w:szCs w:val="26"/>
          <w:lang w:val="uk-UA"/>
        </w:rPr>
        <w:t xml:space="preserve">приймається Засновником. Припинення </w:t>
      </w:r>
      <w:r w:rsidR="00454BD4" w:rsidRPr="00F860CF">
        <w:rPr>
          <w:sz w:val="26"/>
          <w:szCs w:val="26"/>
          <w:lang w:val="uk-UA"/>
        </w:rPr>
        <w:lastRenderedPageBreak/>
        <w:t>діяльності закладу здійснюється комісією з припинення (комісією з реорганізації, ліквідаційною комісією), утвореною в установленому законодавством порядку.</w:t>
      </w:r>
    </w:p>
    <w:p w:rsidR="00454BD4" w:rsidRPr="00F860CF" w:rsidRDefault="00EB4A8C" w:rsidP="00454BD4">
      <w:pPr>
        <w:ind w:right="103" w:firstLine="709"/>
        <w:jc w:val="both"/>
        <w:rPr>
          <w:sz w:val="26"/>
          <w:szCs w:val="26"/>
          <w:lang w:val="uk-UA"/>
        </w:rPr>
      </w:pPr>
      <w:r>
        <w:rPr>
          <w:sz w:val="26"/>
          <w:szCs w:val="26"/>
          <w:lang w:val="uk-UA"/>
        </w:rPr>
        <w:t>9</w:t>
      </w:r>
      <w:r w:rsidR="00454BD4" w:rsidRPr="00F860CF">
        <w:rPr>
          <w:sz w:val="26"/>
          <w:szCs w:val="26"/>
          <w:lang w:val="uk-UA"/>
        </w:rPr>
        <w:t xml:space="preserve">.2. Під час реорганізації </w:t>
      </w:r>
      <w:r w:rsidR="00060701">
        <w:rPr>
          <w:sz w:val="26"/>
          <w:szCs w:val="26"/>
          <w:lang w:val="uk-UA"/>
        </w:rPr>
        <w:t>закладу</w:t>
      </w:r>
      <w:r w:rsidR="00060701" w:rsidRPr="00F860CF">
        <w:rPr>
          <w:sz w:val="26"/>
          <w:szCs w:val="26"/>
          <w:lang w:val="uk-UA"/>
        </w:rPr>
        <w:t xml:space="preserve"> </w:t>
      </w:r>
      <w:r w:rsidR="00060701">
        <w:rPr>
          <w:sz w:val="26"/>
          <w:szCs w:val="26"/>
          <w:lang w:val="uk-UA"/>
        </w:rPr>
        <w:t>його</w:t>
      </w:r>
      <w:r w:rsidR="00454BD4" w:rsidRPr="00F860CF">
        <w:rPr>
          <w:sz w:val="26"/>
          <w:szCs w:val="26"/>
          <w:lang w:val="uk-UA"/>
        </w:rPr>
        <w:t xml:space="preserve"> права та обов’язки переходять до правонаступника, що визначається Засновником.</w:t>
      </w:r>
    </w:p>
    <w:p w:rsidR="00454BD4" w:rsidRDefault="00EB4A8C" w:rsidP="00454BD4">
      <w:pPr>
        <w:ind w:right="103" w:firstLine="709"/>
        <w:jc w:val="both"/>
        <w:rPr>
          <w:sz w:val="26"/>
          <w:szCs w:val="26"/>
          <w:lang w:val="uk-UA"/>
        </w:rPr>
      </w:pPr>
      <w:r>
        <w:rPr>
          <w:sz w:val="26"/>
          <w:szCs w:val="26"/>
          <w:lang w:val="uk-UA"/>
        </w:rPr>
        <w:t>9</w:t>
      </w:r>
      <w:r w:rsidR="00454BD4" w:rsidRPr="00F860CF">
        <w:rPr>
          <w:sz w:val="26"/>
          <w:szCs w:val="26"/>
          <w:lang w:val="uk-UA"/>
        </w:rPr>
        <w:t xml:space="preserve">.3. </w:t>
      </w:r>
      <w:r w:rsidR="00060701">
        <w:rPr>
          <w:sz w:val="26"/>
          <w:szCs w:val="26"/>
          <w:lang w:val="uk-UA"/>
        </w:rPr>
        <w:t>Заклад</w:t>
      </w:r>
      <w:r w:rsidR="00060701" w:rsidRPr="00F860CF">
        <w:rPr>
          <w:sz w:val="26"/>
          <w:szCs w:val="26"/>
          <w:lang w:val="uk-UA"/>
        </w:rPr>
        <w:t xml:space="preserve"> </w:t>
      </w:r>
      <w:r w:rsidR="00F860CF" w:rsidRPr="00F860CF">
        <w:rPr>
          <w:sz w:val="26"/>
          <w:szCs w:val="26"/>
          <w:lang w:val="uk-UA"/>
        </w:rPr>
        <w:t>вважається реорганізован</w:t>
      </w:r>
      <w:r w:rsidR="00060701">
        <w:rPr>
          <w:sz w:val="26"/>
          <w:szCs w:val="26"/>
          <w:lang w:val="uk-UA"/>
        </w:rPr>
        <w:t>им</w:t>
      </w:r>
      <w:r w:rsidR="00454BD4" w:rsidRPr="00F860CF">
        <w:rPr>
          <w:sz w:val="26"/>
          <w:szCs w:val="26"/>
          <w:lang w:val="uk-UA"/>
        </w:rPr>
        <w:t xml:space="preserve"> (ліквідован</w:t>
      </w:r>
      <w:r w:rsidR="00060701">
        <w:rPr>
          <w:sz w:val="26"/>
          <w:szCs w:val="26"/>
          <w:lang w:val="uk-UA"/>
        </w:rPr>
        <w:t>им</w:t>
      </w:r>
      <w:r w:rsidR="00454BD4" w:rsidRPr="00F860CF">
        <w:rPr>
          <w:sz w:val="26"/>
          <w:szCs w:val="26"/>
          <w:lang w:val="uk-UA"/>
        </w:rPr>
        <w:t>)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F860CF" w:rsidRPr="00F860CF" w:rsidRDefault="00EB4A8C" w:rsidP="00454BD4">
      <w:pPr>
        <w:ind w:right="103" w:firstLine="709"/>
        <w:jc w:val="both"/>
        <w:rPr>
          <w:sz w:val="26"/>
          <w:szCs w:val="26"/>
          <w:lang w:val="uk-UA"/>
        </w:rPr>
      </w:pPr>
      <w:r>
        <w:rPr>
          <w:sz w:val="26"/>
          <w:szCs w:val="26"/>
          <w:lang w:val="uk-UA"/>
        </w:rPr>
        <w:t>9</w:t>
      </w:r>
      <w:r w:rsidR="00F860CF" w:rsidRPr="00F860CF">
        <w:rPr>
          <w:sz w:val="26"/>
          <w:szCs w:val="26"/>
          <w:lang w:val="uk-UA"/>
        </w:rPr>
        <w:t>.4. У разі припинення закладу (у результаті його ліквідації, злиття, поділу приєднання або переутворення) його активи повинні бути передані одній або кільком неприбутковим організаціям відповідного виду або зараховані до доходу відповідного бюджету</w:t>
      </w:r>
      <w:r w:rsidR="00D81407">
        <w:rPr>
          <w:sz w:val="26"/>
          <w:szCs w:val="26"/>
          <w:lang w:val="uk-UA"/>
        </w:rPr>
        <w:t>.</w:t>
      </w:r>
    </w:p>
    <w:p w:rsidR="00454BD4" w:rsidRPr="00F860CF" w:rsidRDefault="00D81407" w:rsidP="00D81407">
      <w:pPr>
        <w:pStyle w:val="aa"/>
        <w:ind w:left="0"/>
        <w:rPr>
          <w:rFonts w:ascii="Times New Roman" w:hAnsi="Times New Roman"/>
          <w:noProof/>
          <w:sz w:val="26"/>
          <w:szCs w:val="26"/>
          <w:lang w:val="uk-UA"/>
        </w:rPr>
      </w:pPr>
      <w:r>
        <w:rPr>
          <w:rFonts w:ascii="Times New Roman" w:hAnsi="Times New Roman"/>
          <w:noProof/>
          <w:sz w:val="26"/>
          <w:szCs w:val="26"/>
          <w:lang w:val="uk-UA"/>
        </w:rPr>
        <w:t xml:space="preserve">          9.5. Заклад та його майно не підлягає приватизації чи використанню не за освітнім призначенням.</w:t>
      </w:r>
    </w:p>
    <w:p w:rsidR="0084565E" w:rsidRDefault="0084565E" w:rsidP="00454BD4">
      <w:pPr>
        <w:pStyle w:val="aa"/>
        <w:ind w:left="851"/>
        <w:jc w:val="center"/>
        <w:rPr>
          <w:rFonts w:ascii="Times New Roman" w:hAnsi="Times New Roman"/>
          <w:b/>
          <w:noProof/>
          <w:sz w:val="26"/>
          <w:szCs w:val="26"/>
          <w:lang w:val="uk-UA"/>
        </w:rPr>
      </w:pPr>
    </w:p>
    <w:p w:rsidR="00454BD4" w:rsidRDefault="00454BD4" w:rsidP="00454BD4">
      <w:pPr>
        <w:pStyle w:val="aa"/>
        <w:ind w:left="851"/>
        <w:jc w:val="center"/>
        <w:rPr>
          <w:rFonts w:ascii="Times New Roman" w:hAnsi="Times New Roman"/>
          <w:b/>
          <w:noProof/>
          <w:sz w:val="26"/>
          <w:szCs w:val="26"/>
          <w:lang w:val="uk-UA"/>
        </w:rPr>
      </w:pPr>
      <w:r w:rsidRPr="00F860CF">
        <w:rPr>
          <w:rFonts w:ascii="Times New Roman" w:hAnsi="Times New Roman"/>
          <w:b/>
          <w:noProof/>
          <w:sz w:val="26"/>
          <w:szCs w:val="26"/>
          <w:lang w:val="uk-UA"/>
        </w:rPr>
        <w:t>Х. ВНЕСЕННЯ ЗМІН ТА ДОПОВНЕНЬ ДО СТАТУТУ</w:t>
      </w:r>
    </w:p>
    <w:p w:rsidR="00D81407" w:rsidRPr="00F860CF" w:rsidRDefault="00D81407" w:rsidP="00454BD4">
      <w:pPr>
        <w:pStyle w:val="aa"/>
        <w:ind w:left="851"/>
        <w:jc w:val="center"/>
        <w:rPr>
          <w:rFonts w:ascii="Times New Roman" w:hAnsi="Times New Roman"/>
          <w:b/>
          <w:noProof/>
          <w:sz w:val="26"/>
          <w:szCs w:val="26"/>
          <w:lang w:val="uk-UA"/>
        </w:rPr>
      </w:pPr>
    </w:p>
    <w:p w:rsidR="00E27029" w:rsidRDefault="00E27029" w:rsidP="00E27029">
      <w:pPr>
        <w:pStyle w:val="aa"/>
        <w:spacing w:after="0" w:line="240" w:lineRule="auto"/>
        <w:ind w:left="0" w:firstLine="567"/>
        <w:jc w:val="both"/>
        <w:rPr>
          <w:rFonts w:ascii="Times New Roman" w:hAnsi="Times New Roman"/>
          <w:noProof/>
          <w:sz w:val="26"/>
          <w:szCs w:val="26"/>
          <w:lang w:val="uk-UA"/>
        </w:rPr>
      </w:pPr>
      <w:r>
        <w:rPr>
          <w:rFonts w:ascii="Times New Roman" w:hAnsi="Times New Roman"/>
          <w:noProof/>
          <w:sz w:val="26"/>
          <w:szCs w:val="26"/>
          <w:lang w:val="uk-UA"/>
        </w:rPr>
        <w:t xml:space="preserve"> </w:t>
      </w:r>
      <w:r w:rsidR="00EB4A8C">
        <w:rPr>
          <w:rFonts w:ascii="Times New Roman" w:hAnsi="Times New Roman"/>
          <w:noProof/>
          <w:sz w:val="26"/>
          <w:szCs w:val="26"/>
          <w:lang w:val="uk-UA"/>
        </w:rPr>
        <w:t>10</w:t>
      </w:r>
      <w:r w:rsidR="00454BD4" w:rsidRPr="00F860CF">
        <w:rPr>
          <w:rFonts w:ascii="Times New Roman" w:hAnsi="Times New Roman"/>
          <w:noProof/>
          <w:sz w:val="26"/>
          <w:szCs w:val="26"/>
          <w:lang w:val="uk-UA"/>
        </w:rPr>
        <w:t>.1.</w:t>
      </w:r>
      <w:r w:rsidR="00454BD4" w:rsidRPr="00F860CF">
        <w:rPr>
          <w:rFonts w:ascii="Times New Roman" w:hAnsi="Times New Roman"/>
          <w:noProof/>
          <w:sz w:val="26"/>
          <w:szCs w:val="26"/>
          <w:lang w:val="uk-UA"/>
        </w:rPr>
        <w:tab/>
        <w:t xml:space="preserve"> Цей Статут набирає чинності з моменту його державної реєстрації відповідно до чинного законодавства України.</w:t>
      </w:r>
    </w:p>
    <w:p w:rsidR="00454BD4" w:rsidRPr="00E27029" w:rsidRDefault="00E27029" w:rsidP="00E27029">
      <w:pPr>
        <w:pStyle w:val="aa"/>
        <w:spacing w:after="0" w:line="240" w:lineRule="auto"/>
        <w:ind w:left="0" w:firstLine="567"/>
        <w:jc w:val="both"/>
        <w:rPr>
          <w:rFonts w:ascii="Times New Roman" w:hAnsi="Times New Roman"/>
          <w:noProof/>
          <w:sz w:val="26"/>
          <w:szCs w:val="26"/>
          <w:lang w:val="uk-UA"/>
        </w:rPr>
      </w:pPr>
      <w:r>
        <w:rPr>
          <w:rFonts w:ascii="Times New Roman" w:hAnsi="Times New Roman"/>
          <w:noProof/>
          <w:sz w:val="26"/>
          <w:szCs w:val="26"/>
          <w:lang w:val="uk-UA"/>
        </w:rPr>
        <w:t xml:space="preserve"> </w:t>
      </w:r>
      <w:r w:rsidR="00EB4A8C">
        <w:rPr>
          <w:rFonts w:ascii="Times New Roman" w:hAnsi="Times New Roman"/>
          <w:noProof/>
          <w:sz w:val="26"/>
          <w:szCs w:val="26"/>
          <w:lang w:val="uk-UA"/>
        </w:rPr>
        <w:t>10.</w:t>
      </w:r>
      <w:r w:rsidR="00454BD4" w:rsidRPr="00F860CF">
        <w:rPr>
          <w:rFonts w:ascii="Times New Roman" w:hAnsi="Times New Roman"/>
          <w:noProof/>
          <w:sz w:val="26"/>
          <w:szCs w:val="26"/>
          <w:lang w:val="uk-UA"/>
        </w:rPr>
        <w:t>2.</w:t>
      </w:r>
      <w:r w:rsidR="00454BD4" w:rsidRPr="00F860CF">
        <w:rPr>
          <w:rFonts w:ascii="Times New Roman" w:hAnsi="Times New Roman"/>
          <w:noProof/>
          <w:sz w:val="26"/>
          <w:szCs w:val="26"/>
          <w:lang w:val="uk-UA"/>
        </w:rPr>
        <w:tab/>
        <w:t xml:space="preserve"> Зміни та доповнення до цього Статуту у разі потреби вносяться Засновником шляхом викладення його у новій редакції, реєструються в установленому законом порядку та набувають юридичної</w:t>
      </w:r>
      <w:r w:rsidR="00454BD4" w:rsidRPr="00F860CF">
        <w:rPr>
          <w:rFonts w:ascii="Times New Roman" w:hAnsi="Times New Roman"/>
          <w:sz w:val="26"/>
          <w:szCs w:val="26"/>
          <w:lang w:val="uk-UA"/>
        </w:rPr>
        <w:t xml:space="preserve"> сили з моменту їх державної реєстрації.</w:t>
      </w:r>
    </w:p>
    <w:p w:rsidR="00BF7844" w:rsidRDefault="00E27029" w:rsidP="00E27029">
      <w:pPr>
        <w:ind w:firstLine="567"/>
        <w:jc w:val="both"/>
        <w:rPr>
          <w:sz w:val="26"/>
          <w:szCs w:val="26"/>
          <w:lang w:val="uk-UA"/>
        </w:rPr>
      </w:pPr>
      <w:r>
        <w:rPr>
          <w:sz w:val="26"/>
          <w:szCs w:val="26"/>
          <w:lang w:val="uk-UA"/>
        </w:rPr>
        <w:t xml:space="preserve"> </w:t>
      </w:r>
      <w:r w:rsidR="00D81407">
        <w:rPr>
          <w:sz w:val="26"/>
          <w:szCs w:val="26"/>
          <w:lang w:val="uk-UA"/>
        </w:rPr>
        <w:t>10.3.  Положення з питань, що не врегульовані даним Статутом, підлягають</w:t>
      </w:r>
    </w:p>
    <w:p w:rsidR="00D81407" w:rsidRPr="00FB1E98" w:rsidRDefault="00D81407" w:rsidP="00D81407">
      <w:pPr>
        <w:jc w:val="both"/>
        <w:rPr>
          <w:sz w:val="26"/>
          <w:szCs w:val="26"/>
          <w:lang w:val="uk-UA"/>
        </w:rPr>
      </w:pPr>
      <w:r>
        <w:rPr>
          <w:sz w:val="26"/>
          <w:szCs w:val="26"/>
          <w:lang w:val="uk-UA"/>
        </w:rPr>
        <w:t>застосуванню відповідно до норм чинного законодавства України.</w:t>
      </w:r>
    </w:p>
    <w:p w:rsidR="00BF7844" w:rsidRPr="00FB1E98" w:rsidRDefault="00BF7844" w:rsidP="00897285">
      <w:pPr>
        <w:ind w:firstLine="720"/>
        <w:jc w:val="both"/>
        <w:rPr>
          <w:sz w:val="26"/>
          <w:szCs w:val="26"/>
          <w:lang w:val="uk-UA"/>
        </w:rPr>
      </w:pPr>
    </w:p>
    <w:p w:rsidR="00BF7844" w:rsidRPr="00FB1E98" w:rsidRDefault="00BF7844" w:rsidP="00897285">
      <w:pPr>
        <w:ind w:firstLine="720"/>
        <w:jc w:val="both"/>
        <w:rPr>
          <w:sz w:val="26"/>
          <w:szCs w:val="26"/>
          <w:lang w:val="uk-UA"/>
        </w:rPr>
      </w:pPr>
    </w:p>
    <w:p w:rsidR="00BF7844" w:rsidRPr="00FB1E98" w:rsidRDefault="00BF7844" w:rsidP="00897285">
      <w:pPr>
        <w:ind w:firstLine="720"/>
        <w:jc w:val="both"/>
        <w:rPr>
          <w:sz w:val="26"/>
          <w:szCs w:val="26"/>
          <w:lang w:val="uk-UA"/>
        </w:rPr>
      </w:pPr>
    </w:p>
    <w:p w:rsidR="00BF7844" w:rsidRPr="00FB1E98" w:rsidRDefault="00BF7844" w:rsidP="00897285">
      <w:pPr>
        <w:ind w:firstLine="720"/>
        <w:jc w:val="both"/>
        <w:rPr>
          <w:sz w:val="26"/>
          <w:szCs w:val="26"/>
          <w:lang w:val="uk-UA"/>
        </w:rPr>
      </w:pPr>
    </w:p>
    <w:p w:rsidR="000356C8" w:rsidRPr="00FB1E98" w:rsidRDefault="000356C8" w:rsidP="00C06498">
      <w:pPr>
        <w:tabs>
          <w:tab w:val="left" w:pos="0"/>
        </w:tabs>
        <w:ind w:firstLine="720"/>
        <w:jc w:val="both"/>
        <w:rPr>
          <w:sz w:val="26"/>
          <w:szCs w:val="26"/>
          <w:lang w:val="uk-UA"/>
        </w:rPr>
      </w:pPr>
      <w:r w:rsidRPr="00FB1E98">
        <w:rPr>
          <w:sz w:val="26"/>
          <w:szCs w:val="26"/>
          <w:lang w:val="uk-UA"/>
        </w:rPr>
        <w:t xml:space="preserve"> </w:t>
      </w:r>
    </w:p>
    <w:sectPr w:rsidR="000356C8" w:rsidRPr="00FB1E98" w:rsidSect="00BF7844">
      <w:headerReference w:type="even" r:id="rId26"/>
      <w:headerReference w:type="default" r:id="rId27"/>
      <w:footerReference w:type="even" r:id="rId28"/>
      <w:footerReference w:type="default" r:id="rId29"/>
      <w:headerReference w:type="first" r:id="rId30"/>
      <w:footerReference w:type="first" r:id="rId3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028E" w:rsidRDefault="006B028E">
      <w:r>
        <w:separator/>
      </w:r>
    </w:p>
  </w:endnote>
  <w:endnote w:type="continuationSeparator" w:id="0">
    <w:p w:rsidR="006B028E" w:rsidRDefault="006B02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54" w:rsidRDefault="003E7D54">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54" w:rsidRDefault="003E7D54">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54" w:rsidRDefault="003E7D5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028E" w:rsidRDefault="006B028E">
      <w:r>
        <w:separator/>
      </w:r>
    </w:p>
  </w:footnote>
  <w:footnote w:type="continuationSeparator" w:id="0">
    <w:p w:rsidR="006B028E" w:rsidRDefault="006B028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54" w:rsidRDefault="000F34BA" w:rsidP="00263D6F">
    <w:pPr>
      <w:pStyle w:val="a3"/>
      <w:framePr w:wrap="around" w:vAnchor="text" w:hAnchor="margin" w:xAlign="center" w:y="1"/>
      <w:rPr>
        <w:rStyle w:val="a5"/>
      </w:rPr>
    </w:pPr>
    <w:r>
      <w:rPr>
        <w:rStyle w:val="a5"/>
      </w:rPr>
      <w:fldChar w:fldCharType="begin"/>
    </w:r>
    <w:r w:rsidR="003E7D54">
      <w:rPr>
        <w:rStyle w:val="a5"/>
      </w:rPr>
      <w:instrText xml:space="preserve">PAGE  </w:instrText>
    </w:r>
    <w:r>
      <w:rPr>
        <w:rStyle w:val="a5"/>
      </w:rPr>
      <w:fldChar w:fldCharType="end"/>
    </w:r>
  </w:p>
  <w:p w:rsidR="003E7D54" w:rsidRDefault="003E7D54" w:rsidP="00DD33D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54" w:rsidRDefault="000F34BA" w:rsidP="00263D6F">
    <w:pPr>
      <w:pStyle w:val="a3"/>
      <w:framePr w:wrap="around" w:vAnchor="text" w:hAnchor="margin" w:xAlign="center" w:y="1"/>
      <w:rPr>
        <w:rStyle w:val="a5"/>
      </w:rPr>
    </w:pPr>
    <w:r>
      <w:rPr>
        <w:rStyle w:val="a5"/>
      </w:rPr>
      <w:fldChar w:fldCharType="begin"/>
    </w:r>
    <w:r w:rsidR="003E7D54">
      <w:rPr>
        <w:rStyle w:val="a5"/>
      </w:rPr>
      <w:instrText xml:space="preserve">PAGE  </w:instrText>
    </w:r>
    <w:r>
      <w:rPr>
        <w:rStyle w:val="a5"/>
      </w:rPr>
      <w:fldChar w:fldCharType="separate"/>
    </w:r>
    <w:r w:rsidR="00324F92">
      <w:rPr>
        <w:rStyle w:val="a5"/>
        <w:noProof/>
      </w:rPr>
      <w:t>17</w:t>
    </w:r>
    <w:r>
      <w:rPr>
        <w:rStyle w:val="a5"/>
      </w:rPr>
      <w:fldChar w:fldCharType="end"/>
    </w:r>
  </w:p>
  <w:p w:rsidR="003E7D54" w:rsidRDefault="003E7D54" w:rsidP="00DD33D9">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D54" w:rsidRDefault="003E7D5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1EE0"/>
    <w:multiLevelType w:val="hybridMultilevel"/>
    <w:tmpl w:val="47FE4AB0"/>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5F6DF3"/>
    <w:multiLevelType w:val="multilevel"/>
    <w:tmpl w:val="9D7C0C82"/>
    <w:lvl w:ilvl="0">
      <w:start w:val="5"/>
      <w:numFmt w:val="decimal"/>
      <w:lvlText w:val="%1."/>
      <w:lvlJc w:val="left"/>
      <w:pPr>
        <w:ind w:left="525" w:hanging="525"/>
      </w:pPr>
      <w:rPr>
        <w:rFonts w:hint="default"/>
      </w:rPr>
    </w:lvl>
    <w:lvl w:ilvl="1">
      <w:start w:val="2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nsid w:val="182D3538"/>
    <w:multiLevelType w:val="hybridMultilevel"/>
    <w:tmpl w:val="EAA6A3F8"/>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F40B4F"/>
    <w:multiLevelType w:val="multilevel"/>
    <w:tmpl w:val="F89C1484"/>
    <w:lvl w:ilvl="0">
      <w:start w:val="5"/>
      <w:numFmt w:val="decimal"/>
      <w:lvlText w:val="%1."/>
      <w:lvlJc w:val="left"/>
      <w:pPr>
        <w:ind w:left="525" w:hanging="525"/>
      </w:pPr>
      <w:rPr>
        <w:rFonts w:hint="default"/>
      </w:rPr>
    </w:lvl>
    <w:lvl w:ilvl="1">
      <w:start w:val="20"/>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23A22A68"/>
    <w:multiLevelType w:val="hybridMultilevel"/>
    <w:tmpl w:val="FAC06314"/>
    <w:lvl w:ilvl="0" w:tplc="396A1138">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267A5C9E"/>
    <w:multiLevelType w:val="multilevel"/>
    <w:tmpl w:val="20187A7E"/>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850ABA"/>
    <w:multiLevelType w:val="multilevel"/>
    <w:tmpl w:val="88C2FB38"/>
    <w:lvl w:ilvl="0">
      <w:start w:val="3"/>
      <w:numFmt w:val="decimal"/>
      <w:lvlText w:val="%1."/>
      <w:lvlJc w:val="left"/>
      <w:pPr>
        <w:ind w:left="525" w:hanging="525"/>
      </w:pPr>
      <w:rPr>
        <w:rFonts w:hint="default"/>
      </w:rPr>
    </w:lvl>
    <w:lvl w:ilvl="1">
      <w:start w:val="2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29BF3AE3"/>
    <w:multiLevelType w:val="multilevel"/>
    <w:tmpl w:val="58867BD6"/>
    <w:lvl w:ilvl="0">
      <w:start w:val="6"/>
      <w:numFmt w:val="decimal"/>
      <w:lvlText w:val="6.%1."/>
      <w:lvlJc w:val="left"/>
      <w:rPr>
        <w:rFonts w:ascii="Times New Roman" w:eastAsia="Batang"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ED4596"/>
    <w:multiLevelType w:val="hybridMultilevel"/>
    <w:tmpl w:val="929E2D9A"/>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D55259"/>
    <w:multiLevelType w:val="multilevel"/>
    <w:tmpl w:val="BCA0BDF0"/>
    <w:lvl w:ilvl="0">
      <w:start w:val="5"/>
      <w:numFmt w:val="decimal"/>
      <w:lvlText w:val="%1."/>
      <w:lvlJc w:val="left"/>
      <w:pPr>
        <w:ind w:left="600" w:hanging="600"/>
      </w:pPr>
      <w:rPr>
        <w:rFonts w:hint="default"/>
      </w:rPr>
    </w:lvl>
    <w:lvl w:ilvl="1">
      <w:start w:val="17"/>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nsid w:val="30915DF9"/>
    <w:multiLevelType w:val="hybridMultilevel"/>
    <w:tmpl w:val="888250EE"/>
    <w:lvl w:ilvl="0" w:tplc="A1D03862">
      <w:numFmt w:val="bullet"/>
      <w:lvlText w:val="-"/>
      <w:lvlJc w:val="left"/>
      <w:pPr>
        <w:tabs>
          <w:tab w:val="num" w:pos="1623"/>
        </w:tabs>
        <w:ind w:left="1623" w:hanging="915"/>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364D7327"/>
    <w:multiLevelType w:val="hybridMultilevel"/>
    <w:tmpl w:val="D9E48C3C"/>
    <w:lvl w:ilvl="0" w:tplc="D45664DC">
      <w:numFmt w:val="bullet"/>
      <w:lvlText w:val="-"/>
      <w:lvlJc w:val="left"/>
      <w:pPr>
        <w:ind w:left="2220" w:hanging="360"/>
      </w:pPr>
      <w:rPr>
        <w:rFonts w:ascii="Times New Roman" w:eastAsia="Times New Roman" w:hAnsi="Times New Roman" w:hint="default"/>
      </w:rPr>
    </w:lvl>
    <w:lvl w:ilvl="1" w:tplc="04190003" w:tentative="1">
      <w:start w:val="1"/>
      <w:numFmt w:val="bullet"/>
      <w:lvlText w:val="o"/>
      <w:lvlJc w:val="left"/>
      <w:pPr>
        <w:ind w:left="2940" w:hanging="360"/>
      </w:pPr>
      <w:rPr>
        <w:rFonts w:ascii="Courier New" w:hAnsi="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2">
    <w:nsid w:val="458A0A2B"/>
    <w:multiLevelType w:val="multilevel"/>
    <w:tmpl w:val="D3C4C698"/>
    <w:lvl w:ilvl="0">
      <w:start w:val="2"/>
      <w:numFmt w:val="decimal"/>
      <w:lvlText w:val="%1."/>
      <w:lvlJc w:val="left"/>
      <w:pPr>
        <w:tabs>
          <w:tab w:val="num" w:pos="562"/>
        </w:tabs>
        <w:ind w:left="562" w:hanging="420"/>
      </w:pPr>
      <w:rPr>
        <w:rFonts w:hint="default"/>
      </w:rPr>
    </w:lvl>
    <w:lvl w:ilvl="1">
      <w:start w:val="1"/>
      <w:numFmt w:val="decimal"/>
      <w:lvlText w:val="%1.%2."/>
      <w:lvlJc w:val="left"/>
      <w:pPr>
        <w:tabs>
          <w:tab w:val="num" w:pos="1288"/>
        </w:tabs>
        <w:ind w:left="1288" w:hanging="720"/>
      </w:pPr>
      <w:rPr>
        <w:rFonts w:hint="default"/>
        <w:b w:val="0"/>
        <w:i w:val="0"/>
        <w:lang w:val="uk-UA"/>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13">
    <w:nsid w:val="51D5296A"/>
    <w:multiLevelType w:val="hybridMultilevel"/>
    <w:tmpl w:val="B51C7B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6955E03"/>
    <w:multiLevelType w:val="hybridMultilevel"/>
    <w:tmpl w:val="B158F092"/>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731DA5"/>
    <w:multiLevelType w:val="multilevel"/>
    <w:tmpl w:val="DB108EF6"/>
    <w:lvl w:ilvl="0">
      <w:start w:val="2"/>
      <w:numFmt w:val="decimal"/>
      <w:lvlText w:val="%1."/>
      <w:lvlJc w:val="left"/>
      <w:pPr>
        <w:ind w:left="390" w:hanging="390"/>
      </w:pPr>
      <w:rPr>
        <w:rFonts w:hint="default"/>
        <w:sz w:val="26"/>
      </w:rPr>
    </w:lvl>
    <w:lvl w:ilvl="1">
      <w:start w:val="3"/>
      <w:numFmt w:val="decimal"/>
      <w:lvlText w:val="%1.%2."/>
      <w:lvlJc w:val="left"/>
      <w:pPr>
        <w:ind w:left="1430" w:hanging="720"/>
      </w:pPr>
      <w:rPr>
        <w:rFonts w:hint="default"/>
        <w:sz w:val="26"/>
      </w:rPr>
    </w:lvl>
    <w:lvl w:ilvl="2">
      <w:start w:val="1"/>
      <w:numFmt w:val="decimal"/>
      <w:lvlText w:val="%1.%2.%3."/>
      <w:lvlJc w:val="left"/>
      <w:pPr>
        <w:ind w:left="2706" w:hanging="720"/>
      </w:pPr>
      <w:rPr>
        <w:rFonts w:hint="default"/>
        <w:sz w:val="26"/>
      </w:rPr>
    </w:lvl>
    <w:lvl w:ilvl="3">
      <w:start w:val="1"/>
      <w:numFmt w:val="decimal"/>
      <w:lvlText w:val="%1.%2.%3.%4."/>
      <w:lvlJc w:val="left"/>
      <w:pPr>
        <w:ind w:left="4059" w:hanging="1080"/>
      </w:pPr>
      <w:rPr>
        <w:rFonts w:hint="default"/>
        <w:sz w:val="26"/>
      </w:rPr>
    </w:lvl>
    <w:lvl w:ilvl="4">
      <w:start w:val="1"/>
      <w:numFmt w:val="decimal"/>
      <w:lvlText w:val="%1.%2.%3.%4.%5."/>
      <w:lvlJc w:val="left"/>
      <w:pPr>
        <w:ind w:left="5052" w:hanging="1080"/>
      </w:pPr>
      <w:rPr>
        <w:rFonts w:hint="default"/>
        <w:sz w:val="26"/>
      </w:rPr>
    </w:lvl>
    <w:lvl w:ilvl="5">
      <w:start w:val="1"/>
      <w:numFmt w:val="decimal"/>
      <w:lvlText w:val="%1.%2.%3.%4.%5.%6."/>
      <w:lvlJc w:val="left"/>
      <w:pPr>
        <w:ind w:left="6405" w:hanging="1440"/>
      </w:pPr>
      <w:rPr>
        <w:rFonts w:hint="default"/>
        <w:sz w:val="26"/>
      </w:rPr>
    </w:lvl>
    <w:lvl w:ilvl="6">
      <w:start w:val="1"/>
      <w:numFmt w:val="decimal"/>
      <w:lvlText w:val="%1.%2.%3.%4.%5.%6.%7."/>
      <w:lvlJc w:val="left"/>
      <w:pPr>
        <w:ind w:left="7758" w:hanging="1800"/>
      </w:pPr>
      <w:rPr>
        <w:rFonts w:hint="default"/>
        <w:sz w:val="26"/>
      </w:rPr>
    </w:lvl>
    <w:lvl w:ilvl="7">
      <w:start w:val="1"/>
      <w:numFmt w:val="decimal"/>
      <w:lvlText w:val="%1.%2.%3.%4.%5.%6.%7.%8."/>
      <w:lvlJc w:val="left"/>
      <w:pPr>
        <w:ind w:left="8751" w:hanging="1800"/>
      </w:pPr>
      <w:rPr>
        <w:rFonts w:hint="default"/>
        <w:sz w:val="26"/>
      </w:rPr>
    </w:lvl>
    <w:lvl w:ilvl="8">
      <w:start w:val="1"/>
      <w:numFmt w:val="decimal"/>
      <w:lvlText w:val="%1.%2.%3.%4.%5.%6.%7.%8.%9."/>
      <w:lvlJc w:val="left"/>
      <w:pPr>
        <w:ind w:left="10104" w:hanging="2160"/>
      </w:pPr>
      <w:rPr>
        <w:rFonts w:hint="default"/>
        <w:sz w:val="26"/>
      </w:rPr>
    </w:lvl>
  </w:abstractNum>
  <w:abstractNum w:abstractNumId="16">
    <w:nsid w:val="6DA10343"/>
    <w:multiLevelType w:val="multilevel"/>
    <w:tmpl w:val="E860580C"/>
    <w:lvl w:ilvl="0">
      <w:start w:val="1"/>
      <w:numFmt w:val="bullet"/>
      <w:lvlText w:val="-"/>
      <w:lvlJc w:val="left"/>
      <w:rPr>
        <w:rFonts w:ascii="Batang" w:eastAsia="Batang" w:hAnsi="Batang"/>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E1601B7"/>
    <w:multiLevelType w:val="hybridMultilevel"/>
    <w:tmpl w:val="D23CE336"/>
    <w:lvl w:ilvl="0" w:tplc="D85E2A16">
      <w:start w:val="2"/>
      <w:numFmt w:val="bullet"/>
      <w:lvlText w:val="-"/>
      <w:lvlJc w:val="left"/>
      <w:pPr>
        <w:tabs>
          <w:tab w:val="num" w:pos="1425"/>
        </w:tabs>
        <w:ind w:left="1425" w:hanging="360"/>
      </w:pPr>
      <w:rPr>
        <w:rFonts w:ascii="Times New Roman" w:eastAsia="Times New Roman" w:hAnsi="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8">
    <w:nsid w:val="73BB18F4"/>
    <w:multiLevelType w:val="multilevel"/>
    <w:tmpl w:val="E4FC49EA"/>
    <w:lvl w:ilvl="0">
      <w:start w:val="6"/>
      <w:numFmt w:val="decimal"/>
      <w:lvlText w:val="%1."/>
      <w:lvlJc w:val="left"/>
      <w:pPr>
        <w:ind w:left="600" w:hanging="600"/>
      </w:pPr>
      <w:rPr>
        <w:rFonts w:hint="default"/>
      </w:rPr>
    </w:lvl>
    <w:lvl w:ilvl="1">
      <w:start w:val="1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3"/>
  </w:num>
  <w:num w:numId="2">
    <w:abstractNumId w:val="17"/>
  </w:num>
  <w:num w:numId="3">
    <w:abstractNumId w:val="10"/>
  </w:num>
  <w:num w:numId="4">
    <w:abstractNumId w:val="14"/>
  </w:num>
  <w:num w:numId="5">
    <w:abstractNumId w:val="2"/>
  </w:num>
  <w:num w:numId="6">
    <w:abstractNumId w:val="8"/>
  </w:num>
  <w:num w:numId="7">
    <w:abstractNumId w:val="0"/>
  </w:num>
  <w:num w:numId="8">
    <w:abstractNumId w:val="16"/>
  </w:num>
  <w:num w:numId="9">
    <w:abstractNumId w:val="7"/>
  </w:num>
  <w:num w:numId="10">
    <w:abstractNumId w:val="5"/>
  </w:num>
  <w:num w:numId="11">
    <w:abstractNumId w:val="11"/>
  </w:num>
  <w:num w:numId="12">
    <w:abstractNumId w:val="18"/>
  </w:num>
  <w:num w:numId="13">
    <w:abstractNumId w:val="4"/>
  </w:num>
  <w:num w:numId="14">
    <w:abstractNumId w:val="12"/>
  </w:num>
  <w:num w:numId="15">
    <w:abstractNumId w:val="15"/>
  </w:num>
  <w:num w:numId="16">
    <w:abstractNumId w:val="9"/>
  </w:num>
  <w:num w:numId="17">
    <w:abstractNumId w:val="3"/>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EAE"/>
    <w:rsid w:val="00001AB0"/>
    <w:rsid w:val="00003958"/>
    <w:rsid w:val="00004A8B"/>
    <w:rsid w:val="00005FCB"/>
    <w:rsid w:val="00010792"/>
    <w:rsid w:val="00011B5F"/>
    <w:rsid w:val="000168BA"/>
    <w:rsid w:val="00023069"/>
    <w:rsid w:val="000347C5"/>
    <w:rsid w:val="000356C8"/>
    <w:rsid w:val="00037E7F"/>
    <w:rsid w:val="0004438A"/>
    <w:rsid w:val="0004661C"/>
    <w:rsid w:val="00051DDD"/>
    <w:rsid w:val="00060701"/>
    <w:rsid w:val="00076D97"/>
    <w:rsid w:val="000770D3"/>
    <w:rsid w:val="00081398"/>
    <w:rsid w:val="00081D72"/>
    <w:rsid w:val="00084B48"/>
    <w:rsid w:val="00090DEA"/>
    <w:rsid w:val="000954AF"/>
    <w:rsid w:val="000A0FDF"/>
    <w:rsid w:val="000A492C"/>
    <w:rsid w:val="000A5A13"/>
    <w:rsid w:val="000B001B"/>
    <w:rsid w:val="000B27C3"/>
    <w:rsid w:val="000B426E"/>
    <w:rsid w:val="000B70A7"/>
    <w:rsid w:val="000C4029"/>
    <w:rsid w:val="000D0104"/>
    <w:rsid w:val="000D191F"/>
    <w:rsid w:val="000D3A7D"/>
    <w:rsid w:val="000E0682"/>
    <w:rsid w:val="000E16F0"/>
    <w:rsid w:val="000F160B"/>
    <w:rsid w:val="000F34BA"/>
    <w:rsid w:val="001012D6"/>
    <w:rsid w:val="0010130A"/>
    <w:rsid w:val="001050ED"/>
    <w:rsid w:val="00111361"/>
    <w:rsid w:val="00113C45"/>
    <w:rsid w:val="00133669"/>
    <w:rsid w:val="0013376E"/>
    <w:rsid w:val="001358E0"/>
    <w:rsid w:val="00135B65"/>
    <w:rsid w:val="00135EE8"/>
    <w:rsid w:val="001372E0"/>
    <w:rsid w:val="001471C6"/>
    <w:rsid w:val="00160DFA"/>
    <w:rsid w:val="00165D8A"/>
    <w:rsid w:val="00171B71"/>
    <w:rsid w:val="001741FA"/>
    <w:rsid w:val="00174A3E"/>
    <w:rsid w:val="00175F70"/>
    <w:rsid w:val="0018434B"/>
    <w:rsid w:val="00184CC2"/>
    <w:rsid w:val="001850B1"/>
    <w:rsid w:val="001903F2"/>
    <w:rsid w:val="00197E75"/>
    <w:rsid w:val="001A0256"/>
    <w:rsid w:val="001B4810"/>
    <w:rsid w:val="001B5211"/>
    <w:rsid w:val="001B5A73"/>
    <w:rsid w:val="001B6E18"/>
    <w:rsid w:val="001C11A8"/>
    <w:rsid w:val="001C2633"/>
    <w:rsid w:val="001C283A"/>
    <w:rsid w:val="001C628F"/>
    <w:rsid w:val="001C63D5"/>
    <w:rsid w:val="001E0DE6"/>
    <w:rsid w:val="001E63FF"/>
    <w:rsid w:val="001E7FAF"/>
    <w:rsid w:val="001F1557"/>
    <w:rsid w:val="001F756C"/>
    <w:rsid w:val="002008FF"/>
    <w:rsid w:val="00202474"/>
    <w:rsid w:val="00211654"/>
    <w:rsid w:val="00214CE2"/>
    <w:rsid w:val="00220844"/>
    <w:rsid w:val="00220C20"/>
    <w:rsid w:val="0023465A"/>
    <w:rsid w:val="002346FE"/>
    <w:rsid w:val="00234B3F"/>
    <w:rsid w:val="00246FDC"/>
    <w:rsid w:val="00250E32"/>
    <w:rsid w:val="00261D3A"/>
    <w:rsid w:val="00263D6F"/>
    <w:rsid w:val="00263DBB"/>
    <w:rsid w:val="00275710"/>
    <w:rsid w:val="002831BE"/>
    <w:rsid w:val="00284E20"/>
    <w:rsid w:val="00286080"/>
    <w:rsid w:val="00290912"/>
    <w:rsid w:val="002A1D37"/>
    <w:rsid w:val="002B070F"/>
    <w:rsid w:val="002B2332"/>
    <w:rsid w:val="002C04B1"/>
    <w:rsid w:val="002C05F1"/>
    <w:rsid w:val="002C175D"/>
    <w:rsid w:val="002C72E2"/>
    <w:rsid w:val="002D104C"/>
    <w:rsid w:val="002D3277"/>
    <w:rsid w:val="002D5CE0"/>
    <w:rsid w:val="002E3EAE"/>
    <w:rsid w:val="002E77DF"/>
    <w:rsid w:val="002F11E5"/>
    <w:rsid w:val="002F1A40"/>
    <w:rsid w:val="002F77A2"/>
    <w:rsid w:val="00301974"/>
    <w:rsid w:val="00304C96"/>
    <w:rsid w:val="003060E5"/>
    <w:rsid w:val="00306BFF"/>
    <w:rsid w:val="00315196"/>
    <w:rsid w:val="00315E1D"/>
    <w:rsid w:val="00317413"/>
    <w:rsid w:val="00317A83"/>
    <w:rsid w:val="00317B86"/>
    <w:rsid w:val="0032067D"/>
    <w:rsid w:val="0032210D"/>
    <w:rsid w:val="00324F92"/>
    <w:rsid w:val="00340C76"/>
    <w:rsid w:val="00343EF2"/>
    <w:rsid w:val="003449C3"/>
    <w:rsid w:val="00346C5E"/>
    <w:rsid w:val="0035161A"/>
    <w:rsid w:val="003544EA"/>
    <w:rsid w:val="00357E04"/>
    <w:rsid w:val="003605CA"/>
    <w:rsid w:val="00362B91"/>
    <w:rsid w:val="00367F2A"/>
    <w:rsid w:val="00373485"/>
    <w:rsid w:val="00376E56"/>
    <w:rsid w:val="00377722"/>
    <w:rsid w:val="00384FE8"/>
    <w:rsid w:val="003851E5"/>
    <w:rsid w:val="00391AA1"/>
    <w:rsid w:val="00392857"/>
    <w:rsid w:val="003A7923"/>
    <w:rsid w:val="003B3BE6"/>
    <w:rsid w:val="003D3090"/>
    <w:rsid w:val="003D48F3"/>
    <w:rsid w:val="003E5B54"/>
    <w:rsid w:val="003E7D54"/>
    <w:rsid w:val="003E7ED2"/>
    <w:rsid w:val="003F6738"/>
    <w:rsid w:val="003F6F43"/>
    <w:rsid w:val="003F7AA5"/>
    <w:rsid w:val="004027C6"/>
    <w:rsid w:val="00403B55"/>
    <w:rsid w:val="00403E3B"/>
    <w:rsid w:val="00416F13"/>
    <w:rsid w:val="004208DD"/>
    <w:rsid w:val="004245A3"/>
    <w:rsid w:val="00425DDA"/>
    <w:rsid w:val="00436F1F"/>
    <w:rsid w:val="00437D54"/>
    <w:rsid w:val="0044021E"/>
    <w:rsid w:val="0044394B"/>
    <w:rsid w:val="004456A4"/>
    <w:rsid w:val="00447A05"/>
    <w:rsid w:val="00447DEF"/>
    <w:rsid w:val="004520B8"/>
    <w:rsid w:val="004520FE"/>
    <w:rsid w:val="0045244A"/>
    <w:rsid w:val="004532A8"/>
    <w:rsid w:val="00453A1E"/>
    <w:rsid w:val="00454BD4"/>
    <w:rsid w:val="00455E15"/>
    <w:rsid w:val="00456466"/>
    <w:rsid w:val="00462415"/>
    <w:rsid w:val="00465F1D"/>
    <w:rsid w:val="00471FDA"/>
    <w:rsid w:val="004767D7"/>
    <w:rsid w:val="00476DC6"/>
    <w:rsid w:val="004837DE"/>
    <w:rsid w:val="0048706C"/>
    <w:rsid w:val="0048772A"/>
    <w:rsid w:val="00490D62"/>
    <w:rsid w:val="004A1448"/>
    <w:rsid w:val="004A6888"/>
    <w:rsid w:val="004B1D1C"/>
    <w:rsid w:val="004B7CE9"/>
    <w:rsid w:val="004C2B94"/>
    <w:rsid w:val="004C6C37"/>
    <w:rsid w:val="004C7148"/>
    <w:rsid w:val="004D6D89"/>
    <w:rsid w:val="004E3D9E"/>
    <w:rsid w:val="004E59AC"/>
    <w:rsid w:val="004E5AD8"/>
    <w:rsid w:val="004F2A52"/>
    <w:rsid w:val="004F453A"/>
    <w:rsid w:val="004F47C3"/>
    <w:rsid w:val="004F4CBE"/>
    <w:rsid w:val="00504C44"/>
    <w:rsid w:val="00506979"/>
    <w:rsid w:val="00506E04"/>
    <w:rsid w:val="00510E39"/>
    <w:rsid w:val="00513A5B"/>
    <w:rsid w:val="00522B1F"/>
    <w:rsid w:val="00523244"/>
    <w:rsid w:val="005277FD"/>
    <w:rsid w:val="00536D5C"/>
    <w:rsid w:val="00542C43"/>
    <w:rsid w:val="0054366E"/>
    <w:rsid w:val="0054599A"/>
    <w:rsid w:val="005515A1"/>
    <w:rsid w:val="00552024"/>
    <w:rsid w:val="00555D56"/>
    <w:rsid w:val="005567A1"/>
    <w:rsid w:val="00562DC7"/>
    <w:rsid w:val="00565C5B"/>
    <w:rsid w:val="00571408"/>
    <w:rsid w:val="00582815"/>
    <w:rsid w:val="00582B23"/>
    <w:rsid w:val="00587E2B"/>
    <w:rsid w:val="00592E9D"/>
    <w:rsid w:val="00593774"/>
    <w:rsid w:val="00593A8D"/>
    <w:rsid w:val="005A31CB"/>
    <w:rsid w:val="005A36F0"/>
    <w:rsid w:val="005A41C7"/>
    <w:rsid w:val="005A539E"/>
    <w:rsid w:val="005B5265"/>
    <w:rsid w:val="005B6B17"/>
    <w:rsid w:val="005C3286"/>
    <w:rsid w:val="005C6850"/>
    <w:rsid w:val="005C6EF2"/>
    <w:rsid w:val="005C7D88"/>
    <w:rsid w:val="005D15DD"/>
    <w:rsid w:val="005D5782"/>
    <w:rsid w:val="005D5AEF"/>
    <w:rsid w:val="005D5CD5"/>
    <w:rsid w:val="005D6431"/>
    <w:rsid w:val="005E1B17"/>
    <w:rsid w:val="005E1FE7"/>
    <w:rsid w:val="005E37BC"/>
    <w:rsid w:val="005E5F2A"/>
    <w:rsid w:val="005E74AD"/>
    <w:rsid w:val="005F14B8"/>
    <w:rsid w:val="005F1C4B"/>
    <w:rsid w:val="0060009E"/>
    <w:rsid w:val="00606A24"/>
    <w:rsid w:val="006074E3"/>
    <w:rsid w:val="00610BA2"/>
    <w:rsid w:val="006127DF"/>
    <w:rsid w:val="00614241"/>
    <w:rsid w:val="006145CF"/>
    <w:rsid w:val="006275BA"/>
    <w:rsid w:val="00631110"/>
    <w:rsid w:val="00633BFE"/>
    <w:rsid w:val="00635921"/>
    <w:rsid w:val="00635C13"/>
    <w:rsid w:val="00635DB0"/>
    <w:rsid w:val="00640948"/>
    <w:rsid w:val="00646119"/>
    <w:rsid w:val="00647168"/>
    <w:rsid w:val="006547B9"/>
    <w:rsid w:val="00663C2F"/>
    <w:rsid w:val="006643DA"/>
    <w:rsid w:val="00665072"/>
    <w:rsid w:val="00665702"/>
    <w:rsid w:val="006726E3"/>
    <w:rsid w:val="00681E35"/>
    <w:rsid w:val="00682994"/>
    <w:rsid w:val="00683B2D"/>
    <w:rsid w:val="006867C5"/>
    <w:rsid w:val="00686D9A"/>
    <w:rsid w:val="00687646"/>
    <w:rsid w:val="00691E0E"/>
    <w:rsid w:val="006930AF"/>
    <w:rsid w:val="006A2BDD"/>
    <w:rsid w:val="006A40EE"/>
    <w:rsid w:val="006B028E"/>
    <w:rsid w:val="006B1DD4"/>
    <w:rsid w:val="006B4668"/>
    <w:rsid w:val="006C18EF"/>
    <w:rsid w:val="006C32FA"/>
    <w:rsid w:val="006C70FA"/>
    <w:rsid w:val="006C725E"/>
    <w:rsid w:val="006C7879"/>
    <w:rsid w:val="006D09AA"/>
    <w:rsid w:val="006D1605"/>
    <w:rsid w:val="006D21A8"/>
    <w:rsid w:val="006D4D36"/>
    <w:rsid w:val="006D4DCF"/>
    <w:rsid w:val="006D647F"/>
    <w:rsid w:val="006E0411"/>
    <w:rsid w:val="006E3456"/>
    <w:rsid w:val="006E35BE"/>
    <w:rsid w:val="006F22E1"/>
    <w:rsid w:val="006F2CF8"/>
    <w:rsid w:val="006F7714"/>
    <w:rsid w:val="00702EF2"/>
    <w:rsid w:val="00704824"/>
    <w:rsid w:val="007054BC"/>
    <w:rsid w:val="00705FDD"/>
    <w:rsid w:val="00712DC5"/>
    <w:rsid w:val="00713216"/>
    <w:rsid w:val="00724607"/>
    <w:rsid w:val="00736CD7"/>
    <w:rsid w:val="00737830"/>
    <w:rsid w:val="007438BA"/>
    <w:rsid w:val="00746B60"/>
    <w:rsid w:val="00747C75"/>
    <w:rsid w:val="00750F03"/>
    <w:rsid w:val="007519BE"/>
    <w:rsid w:val="007532C3"/>
    <w:rsid w:val="0075650A"/>
    <w:rsid w:val="00757049"/>
    <w:rsid w:val="00770123"/>
    <w:rsid w:val="00777563"/>
    <w:rsid w:val="00781821"/>
    <w:rsid w:val="00784D73"/>
    <w:rsid w:val="00790093"/>
    <w:rsid w:val="00793073"/>
    <w:rsid w:val="00794374"/>
    <w:rsid w:val="00794EAA"/>
    <w:rsid w:val="007A235F"/>
    <w:rsid w:val="007A2489"/>
    <w:rsid w:val="007A375B"/>
    <w:rsid w:val="007A5246"/>
    <w:rsid w:val="007A6532"/>
    <w:rsid w:val="007B23D6"/>
    <w:rsid w:val="007B6BEC"/>
    <w:rsid w:val="007B6C75"/>
    <w:rsid w:val="007C1A5D"/>
    <w:rsid w:val="007C410E"/>
    <w:rsid w:val="007C7B54"/>
    <w:rsid w:val="007D4B07"/>
    <w:rsid w:val="007D63B4"/>
    <w:rsid w:val="007E3566"/>
    <w:rsid w:val="007E3937"/>
    <w:rsid w:val="007E3D8D"/>
    <w:rsid w:val="007F1A84"/>
    <w:rsid w:val="00800443"/>
    <w:rsid w:val="00803D81"/>
    <w:rsid w:val="00804C2A"/>
    <w:rsid w:val="00813938"/>
    <w:rsid w:val="00814F75"/>
    <w:rsid w:val="008165E9"/>
    <w:rsid w:val="00820AB8"/>
    <w:rsid w:val="0082280D"/>
    <w:rsid w:val="008300FB"/>
    <w:rsid w:val="00832C1E"/>
    <w:rsid w:val="00833A6E"/>
    <w:rsid w:val="008357C0"/>
    <w:rsid w:val="00835C4F"/>
    <w:rsid w:val="00837F93"/>
    <w:rsid w:val="00840121"/>
    <w:rsid w:val="0084251F"/>
    <w:rsid w:val="0084565E"/>
    <w:rsid w:val="0085223C"/>
    <w:rsid w:val="008540B5"/>
    <w:rsid w:val="008622A5"/>
    <w:rsid w:val="00863A42"/>
    <w:rsid w:val="00864822"/>
    <w:rsid w:val="00865B1C"/>
    <w:rsid w:val="00872031"/>
    <w:rsid w:val="008742A4"/>
    <w:rsid w:val="00874D6B"/>
    <w:rsid w:val="00880B48"/>
    <w:rsid w:val="00880EB0"/>
    <w:rsid w:val="008832E2"/>
    <w:rsid w:val="008847A3"/>
    <w:rsid w:val="00891CDD"/>
    <w:rsid w:val="008920BE"/>
    <w:rsid w:val="00892C75"/>
    <w:rsid w:val="00897285"/>
    <w:rsid w:val="00897700"/>
    <w:rsid w:val="008A0E49"/>
    <w:rsid w:val="008A1D86"/>
    <w:rsid w:val="008A3ED5"/>
    <w:rsid w:val="008A73E9"/>
    <w:rsid w:val="008A765D"/>
    <w:rsid w:val="008B17F9"/>
    <w:rsid w:val="008B192D"/>
    <w:rsid w:val="008C1B49"/>
    <w:rsid w:val="008C47D2"/>
    <w:rsid w:val="008D030D"/>
    <w:rsid w:val="008D0A02"/>
    <w:rsid w:val="008D2D3D"/>
    <w:rsid w:val="008D7ADA"/>
    <w:rsid w:val="008E09CD"/>
    <w:rsid w:val="008E0CA7"/>
    <w:rsid w:val="008E12E4"/>
    <w:rsid w:val="008E1CD7"/>
    <w:rsid w:val="008F0781"/>
    <w:rsid w:val="008F07BF"/>
    <w:rsid w:val="00900068"/>
    <w:rsid w:val="00901997"/>
    <w:rsid w:val="009020D0"/>
    <w:rsid w:val="00902B23"/>
    <w:rsid w:val="00902C08"/>
    <w:rsid w:val="00912FDB"/>
    <w:rsid w:val="00913647"/>
    <w:rsid w:val="00913B8C"/>
    <w:rsid w:val="009161D7"/>
    <w:rsid w:val="0091660C"/>
    <w:rsid w:val="00917198"/>
    <w:rsid w:val="0092131C"/>
    <w:rsid w:val="0092783F"/>
    <w:rsid w:val="00933C22"/>
    <w:rsid w:val="00933DF1"/>
    <w:rsid w:val="00934C97"/>
    <w:rsid w:val="00934F64"/>
    <w:rsid w:val="00944D8A"/>
    <w:rsid w:val="00945B60"/>
    <w:rsid w:val="00946E85"/>
    <w:rsid w:val="00947E21"/>
    <w:rsid w:val="009514F6"/>
    <w:rsid w:val="009703B0"/>
    <w:rsid w:val="00971B68"/>
    <w:rsid w:val="00972D66"/>
    <w:rsid w:val="009739F4"/>
    <w:rsid w:val="00975991"/>
    <w:rsid w:val="00980C58"/>
    <w:rsid w:val="00982449"/>
    <w:rsid w:val="0098371A"/>
    <w:rsid w:val="0098497E"/>
    <w:rsid w:val="00984C5B"/>
    <w:rsid w:val="00985101"/>
    <w:rsid w:val="00987227"/>
    <w:rsid w:val="00992286"/>
    <w:rsid w:val="009925BC"/>
    <w:rsid w:val="00995970"/>
    <w:rsid w:val="00995F36"/>
    <w:rsid w:val="0099666C"/>
    <w:rsid w:val="00997279"/>
    <w:rsid w:val="00997481"/>
    <w:rsid w:val="009A07CB"/>
    <w:rsid w:val="009A66A5"/>
    <w:rsid w:val="009A704A"/>
    <w:rsid w:val="009B777F"/>
    <w:rsid w:val="009C0E25"/>
    <w:rsid w:val="009C2472"/>
    <w:rsid w:val="009D0C17"/>
    <w:rsid w:val="009D26F6"/>
    <w:rsid w:val="009D5444"/>
    <w:rsid w:val="009D76DA"/>
    <w:rsid w:val="009E28BD"/>
    <w:rsid w:val="009E69E4"/>
    <w:rsid w:val="009F0A00"/>
    <w:rsid w:val="009F0E4A"/>
    <w:rsid w:val="009F2777"/>
    <w:rsid w:val="009F77CE"/>
    <w:rsid w:val="00A13B9B"/>
    <w:rsid w:val="00A13FB8"/>
    <w:rsid w:val="00A15370"/>
    <w:rsid w:val="00A176F7"/>
    <w:rsid w:val="00A22EAC"/>
    <w:rsid w:val="00A315BD"/>
    <w:rsid w:val="00A33BFC"/>
    <w:rsid w:val="00A36AD1"/>
    <w:rsid w:val="00A43BB8"/>
    <w:rsid w:val="00A45C0B"/>
    <w:rsid w:val="00A47877"/>
    <w:rsid w:val="00A50202"/>
    <w:rsid w:val="00A51437"/>
    <w:rsid w:val="00A51DD2"/>
    <w:rsid w:val="00A547EF"/>
    <w:rsid w:val="00A57167"/>
    <w:rsid w:val="00A60315"/>
    <w:rsid w:val="00A61554"/>
    <w:rsid w:val="00A61B30"/>
    <w:rsid w:val="00A624F0"/>
    <w:rsid w:val="00A6396B"/>
    <w:rsid w:val="00A63A04"/>
    <w:rsid w:val="00A66116"/>
    <w:rsid w:val="00A66767"/>
    <w:rsid w:val="00A66835"/>
    <w:rsid w:val="00A714DA"/>
    <w:rsid w:val="00A731C1"/>
    <w:rsid w:val="00A75E9A"/>
    <w:rsid w:val="00A77114"/>
    <w:rsid w:val="00A80FB9"/>
    <w:rsid w:val="00A83B7D"/>
    <w:rsid w:val="00A8470A"/>
    <w:rsid w:val="00A847BC"/>
    <w:rsid w:val="00A85A75"/>
    <w:rsid w:val="00A85F6E"/>
    <w:rsid w:val="00A87A72"/>
    <w:rsid w:val="00A95855"/>
    <w:rsid w:val="00A95AFF"/>
    <w:rsid w:val="00A95E78"/>
    <w:rsid w:val="00AA17F2"/>
    <w:rsid w:val="00AA600A"/>
    <w:rsid w:val="00AB4F07"/>
    <w:rsid w:val="00AB7EDE"/>
    <w:rsid w:val="00AC5C24"/>
    <w:rsid w:val="00AD06F8"/>
    <w:rsid w:val="00AD0C1B"/>
    <w:rsid w:val="00AD0E3C"/>
    <w:rsid w:val="00AD3F13"/>
    <w:rsid w:val="00AE1DA9"/>
    <w:rsid w:val="00AE1E67"/>
    <w:rsid w:val="00AE34DD"/>
    <w:rsid w:val="00AE3744"/>
    <w:rsid w:val="00AE7B62"/>
    <w:rsid w:val="00AF31CE"/>
    <w:rsid w:val="00AF4F05"/>
    <w:rsid w:val="00B03FBB"/>
    <w:rsid w:val="00B05CC3"/>
    <w:rsid w:val="00B1243C"/>
    <w:rsid w:val="00B21B07"/>
    <w:rsid w:val="00B21C02"/>
    <w:rsid w:val="00B22CB8"/>
    <w:rsid w:val="00B23113"/>
    <w:rsid w:val="00B25541"/>
    <w:rsid w:val="00B27258"/>
    <w:rsid w:val="00B3067E"/>
    <w:rsid w:val="00B30AC8"/>
    <w:rsid w:val="00B3175D"/>
    <w:rsid w:val="00B3488C"/>
    <w:rsid w:val="00B43ECE"/>
    <w:rsid w:val="00B447F4"/>
    <w:rsid w:val="00B47FDD"/>
    <w:rsid w:val="00B52D90"/>
    <w:rsid w:val="00B546F2"/>
    <w:rsid w:val="00B56C69"/>
    <w:rsid w:val="00B62530"/>
    <w:rsid w:val="00B664F7"/>
    <w:rsid w:val="00B67666"/>
    <w:rsid w:val="00B76191"/>
    <w:rsid w:val="00B82087"/>
    <w:rsid w:val="00B8275B"/>
    <w:rsid w:val="00B93746"/>
    <w:rsid w:val="00B945D8"/>
    <w:rsid w:val="00B9538B"/>
    <w:rsid w:val="00BA70EE"/>
    <w:rsid w:val="00BB0774"/>
    <w:rsid w:val="00BB110C"/>
    <w:rsid w:val="00BB28ED"/>
    <w:rsid w:val="00BD298B"/>
    <w:rsid w:val="00BD3C66"/>
    <w:rsid w:val="00BD6A79"/>
    <w:rsid w:val="00BE192A"/>
    <w:rsid w:val="00BE7BC7"/>
    <w:rsid w:val="00BF2EDF"/>
    <w:rsid w:val="00BF5376"/>
    <w:rsid w:val="00BF7844"/>
    <w:rsid w:val="00C03E2F"/>
    <w:rsid w:val="00C06498"/>
    <w:rsid w:val="00C0799E"/>
    <w:rsid w:val="00C12842"/>
    <w:rsid w:val="00C13729"/>
    <w:rsid w:val="00C25A2A"/>
    <w:rsid w:val="00C2755E"/>
    <w:rsid w:val="00C33529"/>
    <w:rsid w:val="00C348E8"/>
    <w:rsid w:val="00C3667F"/>
    <w:rsid w:val="00C3794E"/>
    <w:rsid w:val="00C455B2"/>
    <w:rsid w:val="00C52F63"/>
    <w:rsid w:val="00C60497"/>
    <w:rsid w:val="00C6360A"/>
    <w:rsid w:val="00C6556E"/>
    <w:rsid w:val="00C66283"/>
    <w:rsid w:val="00C77AD0"/>
    <w:rsid w:val="00C8245F"/>
    <w:rsid w:val="00C826D7"/>
    <w:rsid w:val="00C8541A"/>
    <w:rsid w:val="00C87B08"/>
    <w:rsid w:val="00C91328"/>
    <w:rsid w:val="00C9267F"/>
    <w:rsid w:val="00C92A10"/>
    <w:rsid w:val="00C974A1"/>
    <w:rsid w:val="00C97CC1"/>
    <w:rsid w:val="00C97F94"/>
    <w:rsid w:val="00CA64BA"/>
    <w:rsid w:val="00CC20DC"/>
    <w:rsid w:val="00CC3832"/>
    <w:rsid w:val="00CC38A0"/>
    <w:rsid w:val="00CC79E6"/>
    <w:rsid w:val="00CD6A64"/>
    <w:rsid w:val="00CE3378"/>
    <w:rsid w:val="00CF4789"/>
    <w:rsid w:val="00D02E6B"/>
    <w:rsid w:val="00D04244"/>
    <w:rsid w:val="00D056DC"/>
    <w:rsid w:val="00D121CB"/>
    <w:rsid w:val="00D12BF8"/>
    <w:rsid w:val="00D21FCC"/>
    <w:rsid w:val="00D2390A"/>
    <w:rsid w:val="00D32DBD"/>
    <w:rsid w:val="00D3353C"/>
    <w:rsid w:val="00D34FC9"/>
    <w:rsid w:val="00D53210"/>
    <w:rsid w:val="00D56989"/>
    <w:rsid w:val="00D56D35"/>
    <w:rsid w:val="00D6330F"/>
    <w:rsid w:val="00D64300"/>
    <w:rsid w:val="00D67983"/>
    <w:rsid w:val="00D726E8"/>
    <w:rsid w:val="00D77393"/>
    <w:rsid w:val="00D81407"/>
    <w:rsid w:val="00D846E9"/>
    <w:rsid w:val="00D861C9"/>
    <w:rsid w:val="00D915A4"/>
    <w:rsid w:val="00D969E3"/>
    <w:rsid w:val="00DA1345"/>
    <w:rsid w:val="00DA4A9B"/>
    <w:rsid w:val="00DA5A3B"/>
    <w:rsid w:val="00DA5AB7"/>
    <w:rsid w:val="00DC2C93"/>
    <w:rsid w:val="00DD2AF8"/>
    <w:rsid w:val="00DD33D9"/>
    <w:rsid w:val="00DD6B60"/>
    <w:rsid w:val="00DD70A3"/>
    <w:rsid w:val="00DD742A"/>
    <w:rsid w:val="00DE3B63"/>
    <w:rsid w:val="00DE4EA3"/>
    <w:rsid w:val="00DE79B5"/>
    <w:rsid w:val="00DF09E2"/>
    <w:rsid w:val="00DF228D"/>
    <w:rsid w:val="00DF261A"/>
    <w:rsid w:val="00DF474F"/>
    <w:rsid w:val="00DF522F"/>
    <w:rsid w:val="00DF69BB"/>
    <w:rsid w:val="00E010B0"/>
    <w:rsid w:val="00E0267A"/>
    <w:rsid w:val="00E04928"/>
    <w:rsid w:val="00E06A06"/>
    <w:rsid w:val="00E27029"/>
    <w:rsid w:val="00E319E6"/>
    <w:rsid w:val="00E331DD"/>
    <w:rsid w:val="00E352CA"/>
    <w:rsid w:val="00E36085"/>
    <w:rsid w:val="00E3745E"/>
    <w:rsid w:val="00E41667"/>
    <w:rsid w:val="00E41BC8"/>
    <w:rsid w:val="00E424F9"/>
    <w:rsid w:val="00E52446"/>
    <w:rsid w:val="00E52B5A"/>
    <w:rsid w:val="00E52CF6"/>
    <w:rsid w:val="00E54118"/>
    <w:rsid w:val="00E56120"/>
    <w:rsid w:val="00E6281C"/>
    <w:rsid w:val="00E63EDC"/>
    <w:rsid w:val="00E711AF"/>
    <w:rsid w:val="00E73EB6"/>
    <w:rsid w:val="00E75C3A"/>
    <w:rsid w:val="00E83123"/>
    <w:rsid w:val="00E83B11"/>
    <w:rsid w:val="00E97EC7"/>
    <w:rsid w:val="00EA1015"/>
    <w:rsid w:val="00EA3C4F"/>
    <w:rsid w:val="00EA6340"/>
    <w:rsid w:val="00EA69FB"/>
    <w:rsid w:val="00EA7C0A"/>
    <w:rsid w:val="00EB1FCB"/>
    <w:rsid w:val="00EB4770"/>
    <w:rsid w:val="00EB4A8C"/>
    <w:rsid w:val="00EB71C4"/>
    <w:rsid w:val="00EB7D51"/>
    <w:rsid w:val="00EC0AC8"/>
    <w:rsid w:val="00EC4340"/>
    <w:rsid w:val="00ED30F3"/>
    <w:rsid w:val="00ED5223"/>
    <w:rsid w:val="00ED704D"/>
    <w:rsid w:val="00EE191A"/>
    <w:rsid w:val="00EE2842"/>
    <w:rsid w:val="00EE2D76"/>
    <w:rsid w:val="00EE40EE"/>
    <w:rsid w:val="00EE456D"/>
    <w:rsid w:val="00EE4DE6"/>
    <w:rsid w:val="00EF2E70"/>
    <w:rsid w:val="00EF6028"/>
    <w:rsid w:val="00F0021C"/>
    <w:rsid w:val="00F0074E"/>
    <w:rsid w:val="00F00E10"/>
    <w:rsid w:val="00F06301"/>
    <w:rsid w:val="00F074EE"/>
    <w:rsid w:val="00F1015B"/>
    <w:rsid w:val="00F153F3"/>
    <w:rsid w:val="00F162D1"/>
    <w:rsid w:val="00F22D81"/>
    <w:rsid w:val="00F24198"/>
    <w:rsid w:val="00F26F60"/>
    <w:rsid w:val="00F3093E"/>
    <w:rsid w:val="00F31881"/>
    <w:rsid w:val="00F3190B"/>
    <w:rsid w:val="00F31D2D"/>
    <w:rsid w:val="00F32554"/>
    <w:rsid w:val="00F542B8"/>
    <w:rsid w:val="00F733D6"/>
    <w:rsid w:val="00F757FC"/>
    <w:rsid w:val="00F76172"/>
    <w:rsid w:val="00F761A8"/>
    <w:rsid w:val="00F846E5"/>
    <w:rsid w:val="00F84BA7"/>
    <w:rsid w:val="00F860CF"/>
    <w:rsid w:val="00F87472"/>
    <w:rsid w:val="00F87F31"/>
    <w:rsid w:val="00F9234E"/>
    <w:rsid w:val="00F948BF"/>
    <w:rsid w:val="00F952CF"/>
    <w:rsid w:val="00FA60BC"/>
    <w:rsid w:val="00FA66B3"/>
    <w:rsid w:val="00FB0F33"/>
    <w:rsid w:val="00FB1E98"/>
    <w:rsid w:val="00FB519C"/>
    <w:rsid w:val="00FC355E"/>
    <w:rsid w:val="00FD107F"/>
    <w:rsid w:val="00FD3006"/>
    <w:rsid w:val="00FD3784"/>
    <w:rsid w:val="00FE051F"/>
    <w:rsid w:val="00FE40F2"/>
    <w:rsid w:val="00FF0799"/>
    <w:rsid w:val="00FF1A62"/>
    <w:rsid w:val="00FF44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CA"/>
    <w:rPr>
      <w:sz w:val="24"/>
      <w:szCs w:val="24"/>
    </w:rPr>
  </w:style>
  <w:style w:type="paragraph" w:styleId="3">
    <w:name w:val="heading 3"/>
    <w:basedOn w:val="a"/>
    <w:link w:val="30"/>
    <w:qFormat/>
    <w:locked/>
    <w:rsid w:val="00471FD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33D9"/>
    <w:pPr>
      <w:tabs>
        <w:tab w:val="center" w:pos="4677"/>
        <w:tab w:val="right" w:pos="9355"/>
      </w:tabs>
    </w:pPr>
  </w:style>
  <w:style w:type="character" w:customStyle="1" w:styleId="a4">
    <w:name w:val="Верхний колонтитул Знак"/>
    <w:basedOn w:val="a0"/>
    <w:link w:val="a3"/>
    <w:uiPriority w:val="99"/>
    <w:semiHidden/>
    <w:locked/>
    <w:rsid w:val="00F761A8"/>
    <w:rPr>
      <w:rFonts w:cs="Times New Roman"/>
      <w:sz w:val="24"/>
      <w:szCs w:val="24"/>
      <w:lang w:val="ru-RU" w:eastAsia="ru-RU"/>
    </w:rPr>
  </w:style>
  <w:style w:type="character" w:styleId="a5">
    <w:name w:val="page number"/>
    <w:basedOn w:val="a0"/>
    <w:uiPriority w:val="99"/>
    <w:rsid w:val="00DD33D9"/>
    <w:rPr>
      <w:rFonts w:cs="Times New Roman"/>
    </w:rPr>
  </w:style>
  <w:style w:type="paragraph" w:styleId="a6">
    <w:name w:val="footer"/>
    <w:basedOn w:val="a"/>
    <w:link w:val="a7"/>
    <w:uiPriority w:val="99"/>
    <w:rsid w:val="00DD33D9"/>
    <w:pPr>
      <w:tabs>
        <w:tab w:val="center" w:pos="4677"/>
        <w:tab w:val="right" w:pos="9355"/>
      </w:tabs>
    </w:pPr>
  </w:style>
  <w:style w:type="character" w:customStyle="1" w:styleId="a7">
    <w:name w:val="Нижний колонтитул Знак"/>
    <w:basedOn w:val="a0"/>
    <w:link w:val="a6"/>
    <w:uiPriority w:val="99"/>
    <w:semiHidden/>
    <w:locked/>
    <w:rsid w:val="00F761A8"/>
    <w:rPr>
      <w:rFonts w:cs="Times New Roman"/>
      <w:sz w:val="24"/>
      <w:szCs w:val="24"/>
      <w:lang w:val="ru-RU" w:eastAsia="ru-RU"/>
    </w:rPr>
  </w:style>
  <w:style w:type="paragraph" w:styleId="HTML">
    <w:name w:val="HTML Preformatted"/>
    <w:basedOn w:val="a"/>
    <w:link w:val="HTML0"/>
    <w:uiPriority w:val="99"/>
    <w:rsid w:val="002D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992286"/>
    <w:rPr>
      <w:rFonts w:ascii="Courier New" w:hAnsi="Courier New" w:cs="Courier New"/>
      <w:sz w:val="20"/>
      <w:szCs w:val="20"/>
      <w:lang w:val="ru-RU" w:eastAsia="ru-RU"/>
    </w:rPr>
  </w:style>
  <w:style w:type="paragraph" w:customStyle="1" w:styleId="tjbmf">
    <w:name w:val="tj bmf"/>
    <w:basedOn w:val="a"/>
    <w:rsid w:val="001B6E18"/>
    <w:pPr>
      <w:spacing w:before="100" w:beforeAutospacing="1" w:after="100" w:afterAutospacing="1"/>
    </w:pPr>
  </w:style>
  <w:style w:type="character" w:styleId="a8">
    <w:name w:val="Hyperlink"/>
    <w:basedOn w:val="a0"/>
    <w:rsid w:val="001B6E18"/>
    <w:rPr>
      <w:color w:val="0000FF"/>
      <w:u w:val="single"/>
    </w:rPr>
  </w:style>
  <w:style w:type="character" w:customStyle="1" w:styleId="30">
    <w:name w:val="Заголовок 3 Знак"/>
    <w:basedOn w:val="a0"/>
    <w:link w:val="3"/>
    <w:rsid w:val="00471FDA"/>
    <w:rPr>
      <w:b/>
      <w:bCs/>
      <w:sz w:val="27"/>
      <w:szCs w:val="27"/>
    </w:rPr>
  </w:style>
  <w:style w:type="paragraph" w:customStyle="1" w:styleId="2">
    <w:name w:val="Основной текст2"/>
    <w:basedOn w:val="a"/>
    <w:rsid w:val="00FB1E98"/>
    <w:pPr>
      <w:shd w:val="clear" w:color="auto" w:fill="FFFFFF"/>
      <w:spacing w:line="331" w:lineRule="exact"/>
    </w:pPr>
    <w:rPr>
      <w:rFonts w:eastAsia="Calibri"/>
      <w:color w:val="000000"/>
      <w:sz w:val="25"/>
      <w:szCs w:val="25"/>
    </w:rPr>
  </w:style>
  <w:style w:type="paragraph" w:customStyle="1" w:styleId="rvps2">
    <w:name w:val="rvps2"/>
    <w:basedOn w:val="a"/>
    <w:rsid w:val="00FB1E98"/>
    <w:pPr>
      <w:spacing w:before="100" w:beforeAutospacing="1" w:after="100" w:afterAutospacing="1"/>
    </w:pPr>
  </w:style>
  <w:style w:type="character" w:customStyle="1" w:styleId="rvts0">
    <w:name w:val="rvts0"/>
    <w:basedOn w:val="a0"/>
    <w:rsid w:val="00301974"/>
  </w:style>
  <w:style w:type="character" w:customStyle="1" w:styleId="rvts46">
    <w:name w:val="rvts46"/>
    <w:basedOn w:val="a0"/>
    <w:rsid w:val="003F7AA5"/>
  </w:style>
  <w:style w:type="character" w:customStyle="1" w:styleId="a9">
    <w:name w:val="Основной текст_"/>
    <w:basedOn w:val="a0"/>
    <w:link w:val="1"/>
    <w:locked/>
    <w:rsid w:val="00220844"/>
    <w:rPr>
      <w:spacing w:val="20"/>
      <w:sz w:val="35"/>
      <w:szCs w:val="35"/>
      <w:shd w:val="clear" w:color="auto" w:fill="FFFFFF"/>
    </w:rPr>
  </w:style>
  <w:style w:type="paragraph" w:customStyle="1" w:styleId="1">
    <w:name w:val="Основной текст1"/>
    <w:basedOn w:val="a"/>
    <w:link w:val="a9"/>
    <w:rsid w:val="00220844"/>
    <w:pPr>
      <w:shd w:val="clear" w:color="auto" w:fill="FFFFFF"/>
      <w:spacing w:before="1500" w:line="830" w:lineRule="exact"/>
      <w:jc w:val="center"/>
    </w:pPr>
    <w:rPr>
      <w:spacing w:val="20"/>
      <w:sz w:val="35"/>
      <w:szCs w:val="35"/>
      <w:shd w:val="clear" w:color="auto" w:fill="FFFFFF"/>
    </w:rPr>
  </w:style>
  <w:style w:type="character" w:customStyle="1" w:styleId="1pt">
    <w:name w:val="Основной текст + Интервал 1 pt"/>
    <w:basedOn w:val="a9"/>
    <w:rsid w:val="00220844"/>
    <w:rPr>
      <w:rFonts w:ascii="Times New Roman" w:hAnsi="Times New Roman" w:cs="Times New Roman"/>
      <w:spacing w:val="30"/>
      <w:sz w:val="25"/>
      <w:szCs w:val="25"/>
      <w:shd w:val="clear" w:color="auto" w:fill="FFFFFF"/>
    </w:rPr>
  </w:style>
  <w:style w:type="character" w:customStyle="1" w:styleId="10pt">
    <w:name w:val="Основной текст + 10 pt"/>
    <w:aliases w:val="Интервал 0 pt1"/>
    <w:basedOn w:val="a9"/>
    <w:rsid w:val="00220844"/>
    <w:rPr>
      <w:rFonts w:ascii="Times New Roman" w:hAnsi="Times New Roman" w:cs="Times New Roman"/>
      <w:spacing w:val="10"/>
      <w:sz w:val="20"/>
      <w:szCs w:val="20"/>
      <w:shd w:val="clear" w:color="auto" w:fill="FFFFFF"/>
    </w:rPr>
  </w:style>
  <w:style w:type="paragraph" w:styleId="aa">
    <w:name w:val="List Paragraph"/>
    <w:basedOn w:val="a"/>
    <w:uiPriority w:val="34"/>
    <w:qFormat/>
    <w:rsid w:val="00454BD4"/>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semiHidden/>
    <w:unhideWhenUsed/>
    <w:rsid w:val="006F22E1"/>
    <w:pPr>
      <w:tabs>
        <w:tab w:val="left" w:pos="718"/>
      </w:tabs>
      <w:ind w:left="718" w:hanging="576"/>
    </w:pPr>
    <w:rPr>
      <w:rFonts w:ascii="Segoe UI" w:hAnsi="Segoe UI" w:cs="Segoe UI"/>
      <w:color w:val="000000"/>
      <w:sz w:val="18"/>
      <w:szCs w:val="18"/>
    </w:rPr>
  </w:style>
  <w:style w:type="character" w:customStyle="1" w:styleId="ac">
    <w:name w:val="Текст выноски Знак"/>
    <w:basedOn w:val="a0"/>
    <w:link w:val="ab"/>
    <w:semiHidden/>
    <w:rsid w:val="006F22E1"/>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CA"/>
    <w:rPr>
      <w:sz w:val="24"/>
      <w:szCs w:val="24"/>
    </w:rPr>
  </w:style>
  <w:style w:type="paragraph" w:styleId="3">
    <w:name w:val="heading 3"/>
    <w:basedOn w:val="a"/>
    <w:link w:val="30"/>
    <w:qFormat/>
    <w:locked/>
    <w:rsid w:val="00471FD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33D9"/>
    <w:pPr>
      <w:tabs>
        <w:tab w:val="center" w:pos="4677"/>
        <w:tab w:val="right" w:pos="9355"/>
      </w:tabs>
    </w:pPr>
  </w:style>
  <w:style w:type="character" w:customStyle="1" w:styleId="a4">
    <w:name w:val="Верхний колонтитул Знак"/>
    <w:basedOn w:val="a0"/>
    <w:link w:val="a3"/>
    <w:uiPriority w:val="99"/>
    <w:semiHidden/>
    <w:locked/>
    <w:rsid w:val="00F761A8"/>
    <w:rPr>
      <w:rFonts w:cs="Times New Roman"/>
      <w:sz w:val="24"/>
      <w:szCs w:val="24"/>
      <w:lang w:val="ru-RU" w:eastAsia="ru-RU"/>
    </w:rPr>
  </w:style>
  <w:style w:type="character" w:styleId="a5">
    <w:name w:val="page number"/>
    <w:basedOn w:val="a0"/>
    <w:uiPriority w:val="99"/>
    <w:rsid w:val="00DD33D9"/>
    <w:rPr>
      <w:rFonts w:cs="Times New Roman"/>
    </w:rPr>
  </w:style>
  <w:style w:type="paragraph" w:styleId="a6">
    <w:name w:val="footer"/>
    <w:basedOn w:val="a"/>
    <w:link w:val="a7"/>
    <w:uiPriority w:val="99"/>
    <w:rsid w:val="00DD33D9"/>
    <w:pPr>
      <w:tabs>
        <w:tab w:val="center" w:pos="4677"/>
        <w:tab w:val="right" w:pos="9355"/>
      </w:tabs>
    </w:pPr>
  </w:style>
  <w:style w:type="character" w:customStyle="1" w:styleId="a7">
    <w:name w:val="Нижний колонтитул Знак"/>
    <w:basedOn w:val="a0"/>
    <w:link w:val="a6"/>
    <w:uiPriority w:val="99"/>
    <w:semiHidden/>
    <w:locked/>
    <w:rsid w:val="00F761A8"/>
    <w:rPr>
      <w:rFonts w:cs="Times New Roman"/>
      <w:sz w:val="24"/>
      <w:szCs w:val="24"/>
      <w:lang w:val="ru-RU" w:eastAsia="ru-RU"/>
    </w:rPr>
  </w:style>
  <w:style w:type="paragraph" w:styleId="HTML">
    <w:name w:val="HTML Preformatted"/>
    <w:basedOn w:val="a"/>
    <w:link w:val="HTML0"/>
    <w:uiPriority w:val="99"/>
    <w:rsid w:val="002D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992286"/>
    <w:rPr>
      <w:rFonts w:ascii="Courier New" w:hAnsi="Courier New" w:cs="Courier New"/>
      <w:sz w:val="20"/>
      <w:szCs w:val="20"/>
      <w:lang w:val="ru-RU" w:eastAsia="ru-RU"/>
    </w:rPr>
  </w:style>
  <w:style w:type="paragraph" w:customStyle="1" w:styleId="tjbmf">
    <w:name w:val="tj bmf"/>
    <w:basedOn w:val="a"/>
    <w:rsid w:val="001B6E18"/>
    <w:pPr>
      <w:spacing w:before="100" w:beforeAutospacing="1" w:after="100" w:afterAutospacing="1"/>
    </w:pPr>
  </w:style>
  <w:style w:type="character" w:styleId="a8">
    <w:name w:val="Hyperlink"/>
    <w:basedOn w:val="a0"/>
    <w:rsid w:val="001B6E18"/>
    <w:rPr>
      <w:color w:val="0000FF"/>
      <w:u w:val="single"/>
    </w:rPr>
  </w:style>
  <w:style w:type="character" w:customStyle="1" w:styleId="30">
    <w:name w:val="Заголовок 3 Знак"/>
    <w:basedOn w:val="a0"/>
    <w:link w:val="3"/>
    <w:rsid w:val="00471FDA"/>
    <w:rPr>
      <w:b/>
      <w:bCs/>
      <w:sz w:val="27"/>
      <w:szCs w:val="27"/>
    </w:rPr>
  </w:style>
  <w:style w:type="paragraph" w:customStyle="1" w:styleId="2">
    <w:name w:val="Основной текст2"/>
    <w:basedOn w:val="a"/>
    <w:rsid w:val="00FB1E98"/>
    <w:pPr>
      <w:shd w:val="clear" w:color="auto" w:fill="FFFFFF"/>
      <w:spacing w:line="331" w:lineRule="exact"/>
    </w:pPr>
    <w:rPr>
      <w:rFonts w:eastAsia="Calibri"/>
      <w:color w:val="000000"/>
      <w:sz w:val="25"/>
      <w:szCs w:val="25"/>
    </w:rPr>
  </w:style>
  <w:style w:type="paragraph" w:customStyle="1" w:styleId="rvps2">
    <w:name w:val="rvps2"/>
    <w:basedOn w:val="a"/>
    <w:rsid w:val="00FB1E98"/>
    <w:pPr>
      <w:spacing w:before="100" w:beforeAutospacing="1" w:after="100" w:afterAutospacing="1"/>
    </w:pPr>
  </w:style>
  <w:style w:type="character" w:customStyle="1" w:styleId="rvts0">
    <w:name w:val="rvts0"/>
    <w:basedOn w:val="a0"/>
    <w:rsid w:val="00301974"/>
  </w:style>
  <w:style w:type="character" w:customStyle="1" w:styleId="rvts46">
    <w:name w:val="rvts46"/>
    <w:basedOn w:val="a0"/>
    <w:rsid w:val="003F7AA5"/>
  </w:style>
  <w:style w:type="character" w:customStyle="1" w:styleId="a9">
    <w:name w:val="Основной текст_"/>
    <w:basedOn w:val="a0"/>
    <w:link w:val="1"/>
    <w:locked/>
    <w:rsid w:val="00220844"/>
    <w:rPr>
      <w:spacing w:val="20"/>
      <w:sz w:val="35"/>
      <w:szCs w:val="35"/>
      <w:shd w:val="clear" w:color="auto" w:fill="FFFFFF"/>
    </w:rPr>
  </w:style>
  <w:style w:type="paragraph" w:customStyle="1" w:styleId="1">
    <w:name w:val="Основной текст1"/>
    <w:basedOn w:val="a"/>
    <w:link w:val="a9"/>
    <w:rsid w:val="00220844"/>
    <w:pPr>
      <w:shd w:val="clear" w:color="auto" w:fill="FFFFFF"/>
      <w:spacing w:before="1500" w:line="830" w:lineRule="exact"/>
      <w:jc w:val="center"/>
    </w:pPr>
    <w:rPr>
      <w:spacing w:val="20"/>
      <w:sz w:val="35"/>
      <w:szCs w:val="35"/>
      <w:shd w:val="clear" w:color="auto" w:fill="FFFFFF"/>
    </w:rPr>
  </w:style>
  <w:style w:type="character" w:customStyle="1" w:styleId="1pt">
    <w:name w:val="Основной текст + Интервал 1 pt"/>
    <w:basedOn w:val="a9"/>
    <w:rsid w:val="00220844"/>
    <w:rPr>
      <w:rFonts w:ascii="Times New Roman" w:hAnsi="Times New Roman" w:cs="Times New Roman"/>
      <w:spacing w:val="30"/>
      <w:sz w:val="25"/>
      <w:szCs w:val="25"/>
      <w:shd w:val="clear" w:color="auto" w:fill="FFFFFF"/>
    </w:rPr>
  </w:style>
  <w:style w:type="character" w:customStyle="1" w:styleId="10pt">
    <w:name w:val="Основной текст + 10 pt"/>
    <w:aliases w:val="Интервал 0 pt1"/>
    <w:basedOn w:val="a9"/>
    <w:rsid w:val="00220844"/>
    <w:rPr>
      <w:rFonts w:ascii="Times New Roman" w:hAnsi="Times New Roman" w:cs="Times New Roman"/>
      <w:spacing w:val="10"/>
      <w:sz w:val="20"/>
      <w:szCs w:val="20"/>
      <w:shd w:val="clear" w:color="auto" w:fill="FFFFFF"/>
    </w:rPr>
  </w:style>
  <w:style w:type="paragraph" w:styleId="aa">
    <w:name w:val="List Paragraph"/>
    <w:basedOn w:val="a"/>
    <w:uiPriority w:val="34"/>
    <w:qFormat/>
    <w:rsid w:val="00454BD4"/>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semiHidden/>
    <w:unhideWhenUsed/>
    <w:rsid w:val="006F22E1"/>
    <w:pPr>
      <w:tabs>
        <w:tab w:val="left" w:pos="718"/>
      </w:tabs>
      <w:ind w:left="718" w:hanging="576"/>
    </w:pPr>
    <w:rPr>
      <w:rFonts w:ascii="Segoe UI" w:hAnsi="Segoe UI" w:cs="Segoe UI"/>
      <w:color w:val="000000"/>
      <w:sz w:val="18"/>
      <w:szCs w:val="18"/>
    </w:rPr>
  </w:style>
  <w:style w:type="character" w:customStyle="1" w:styleId="ac">
    <w:name w:val="Текст выноски Знак"/>
    <w:basedOn w:val="a0"/>
    <w:link w:val="ab"/>
    <w:semiHidden/>
    <w:rsid w:val="006F22E1"/>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736318">
      <w:bodyDiv w:val="1"/>
      <w:marLeft w:val="0"/>
      <w:marRight w:val="0"/>
      <w:marTop w:val="0"/>
      <w:marBottom w:val="0"/>
      <w:divBdr>
        <w:top w:val="none" w:sz="0" w:space="0" w:color="auto"/>
        <w:left w:val="none" w:sz="0" w:space="0" w:color="auto"/>
        <w:bottom w:val="none" w:sz="0" w:space="0" w:color="auto"/>
        <w:right w:val="none" w:sz="0" w:space="0" w:color="auto"/>
      </w:divBdr>
    </w:div>
    <w:div w:id="665518683">
      <w:bodyDiv w:val="1"/>
      <w:marLeft w:val="0"/>
      <w:marRight w:val="0"/>
      <w:marTop w:val="0"/>
      <w:marBottom w:val="0"/>
      <w:divBdr>
        <w:top w:val="none" w:sz="0" w:space="0" w:color="auto"/>
        <w:left w:val="none" w:sz="0" w:space="0" w:color="auto"/>
        <w:bottom w:val="none" w:sz="0" w:space="0" w:color="auto"/>
        <w:right w:val="none" w:sz="0" w:space="0" w:color="auto"/>
      </w:divBdr>
    </w:div>
    <w:div w:id="700128234">
      <w:marLeft w:val="0"/>
      <w:marRight w:val="0"/>
      <w:marTop w:val="0"/>
      <w:marBottom w:val="0"/>
      <w:divBdr>
        <w:top w:val="none" w:sz="0" w:space="0" w:color="auto"/>
        <w:left w:val="none" w:sz="0" w:space="0" w:color="auto"/>
        <w:bottom w:val="none" w:sz="0" w:space="0" w:color="auto"/>
        <w:right w:val="none" w:sz="0" w:space="0" w:color="auto"/>
      </w:divBdr>
    </w:div>
    <w:div w:id="700128235">
      <w:marLeft w:val="0"/>
      <w:marRight w:val="0"/>
      <w:marTop w:val="0"/>
      <w:marBottom w:val="0"/>
      <w:divBdr>
        <w:top w:val="none" w:sz="0" w:space="0" w:color="auto"/>
        <w:left w:val="none" w:sz="0" w:space="0" w:color="auto"/>
        <w:bottom w:val="none" w:sz="0" w:space="0" w:color="auto"/>
        <w:right w:val="none" w:sz="0" w:space="0" w:color="auto"/>
      </w:divBdr>
    </w:div>
    <w:div w:id="700128236">
      <w:marLeft w:val="0"/>
      <w:marRight w:val="0"/>
      <w:marTop w:val="0"/>
      <w:marBottom w:val="0"/>
      <w:divBdr>
        <w:top w:val="none" w:sz="0" w:space="0" w:color="auto"/>
        <w:left w:val="none" w:sz="0" w:space="0" w:color="auto"/>
        <w:bottom w:val="none" w:sz="0" w:space="0" w:color="auto"/>
        <w:right w:val="none" w:sz="0" w:space="0" w:color="auto"/>
      </w:divBdr>
    </w:div>
    <w:div w:id="818688243">
      <w:bodyDiv w:val="1"/>
      <w:marLeft w:val="0"/>
      <w:marRight w:val="0"/>
      <w:marTop w:val="0"/>
      <w:marBottom w:val="0"/>
      <w:divBdr>
        <w:top w:val="none" w:sz="0" w:space="0" w:color="auto"/>
        <w:left w:val="none" w:sz="0" w:space="0" w:color="auto"/>
        <w:bottom w:val="none" w:sz="0" w:space="0" w:color="auto"/>
        <w:right w:val="none" w:sz="0" w:space="0" w:color="auto"/>
      </w:divBdr>
    </w:div>
    <w:div w:id="1220673570">
      <w:bodyDiv w:val="1"/>
      <w:marLeft w:val="0"/>
      <w:marRight w:val="0"/>
      <w:marTop w:val="0"/>
      <w:marBottom w:val="0"/>
      <w:divBdr>
        <w:top w:val="none" w:sz="0" w:space="0" w:color="auto"/>
        <w:left w:val="none" w:sz="0" w:space="0" w:color="auto"/>
        <w:bottom w:val="none" w:sz="0" w:space="0" w:color="auto"/>
        <w:right w:val="none" w:sz="0" w:space="0" w:color="auto"/>
      </w:divBdr>
    </w:div>
    <w:div w:id="1377897729">
      <w:bodyDiv w:val="1"/>
      <w:marLeft w:val="0"/>
      <w:marRight w:val="0"/>
      <w:marTop w:val="0"/>
      <w:marBottom w:val="0"/>
      <w:divBdr>
        <w:top w:val="none" w:sz="0" w:space="0" w:color="auto"/>
        <w:left w:val="none" w:sz="0" w:space="0" w:color="auto"/>
        <w:bottom w:val="none" w:sz="0" w:space="0" w:color="auto"/>
        <w:right w:val="none" w:sz="0" w:space="0" w:color="auto"/>
      </w:divBdr>
    </w:div>
    <w:div w:id="2011105580">
      <w:bodyDiv w:val="1"/>
      <w:marLeft w:val="0"/>
      <w:marRight w:val="0"/>
      <w:marTop w:val="0"/>
      <w:marBottom w:val="0"/>
      <w:divBdr>
        <w:top w:val="none" w:sz="0" w:space="0" w:color="auto"/>
        <w:left w:val="none" w:sz="0" w:space="0" w:color="auto"/>
        <w:bottom w:val="none" w:sz="0" w:space="0" w:color="auto"/>
        <w:right w:val="none" w:sz="0" w:space="0" w:color="auto"/>
      </w:divBdr>
    </w:div>
    <w:div w:id="20693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54%D0%BA/96-%D0%B2%D1%80" TargetMode="External"/><Relationship Id="rId18" Type="http://schemas.openxmlformats.org/officeDocument/2006/relationships/hyperlink" Target="http://search.ligazakon.ua/l_doc2.nsf/link1/T001841.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arch.ligazakon.ua/l_doc2.nsf/link1/T001841.html" TargetMode="External"/><Relationship Id="rId7" Type="http://schemas.openxmlformats.org/officeDocument/2006/relationships/footnotes" Target="footnotes.xml"/><Relationship Id="rId12" Type="http://schemas.openxmlformats.org/officeDocument/2006/relationships/hyperlink" Target="https://zakon.rada.gov.ua/laws/show/2778-17" TargetMode="External"/><Relationship Id="rId17" Type="http://schemas.openxmlformats.org/officeDocument/2006/relationships/hyperlink" Target="https://zakon.rada.gov.ua/laws/show/1841-14" TargetMode="External"/><Relationship Id="rId25" Type="http://schemas.openxmlformats.org/officeDocument/2006/relationships/hyperlink" Target="https://zakon.rada.gov.ua/laws/show/z1004-18"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1060-12" TargetMode="External"/><Relationship Id="rId20" Type="http://schemas.openxmlformats.org/officeDocument/2006/relationships/hyperlink" Target="http://search.ligazakon.ua/l_doc2.nsf/link1/T172145.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841-14" TargetMode="External"/><Relationship Id="rId24" Type="http://schemas.openxmlformats.org/officeDocument/2006/relationships/hyperlink" Target="http://search.ligazakon.ua/l_doc2.nsf/link1/T001841.htm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on.rada.gov.ua/laws/show/1060-12" TargetMode="External"/><Relationship Id="rId23" Type="http://schemas.openxmlformats.org/officeDocument/2006/relationships/hyperlink" Target="http://search.ligazakon.ua/l_doc2.nsf/link1/T172145.html" TargetMode="External"/><Relationship Id="rId28" Type="http://schemas.openxmlformats.org/officeDocument/2006/relationships/footer" Target="footer1.xml"/><Relationship Id="rId10" Type="http://schemas.openxmlformats.org/officeDocument/2006/relationships/hyperlink" Target="https://zakon.rada.gov.ua/laws/show/2145-19" TargetMode="External"/><Relationship Id="rId19" Type="http://schemas.openxmlformats.org/officeDocument/2006/relationships/hyperlink" Target="http://search.ligazakon.ua/l_doc2.nsf/link1/Z960254K.html"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80/97-%D0%B2%D1%80" TargetMode="External"/><Relationship Id="rId22" Type="http://schemas.openxmlformats.org/officeDocument/2006/relationships/hyperlink" Target="http://search.ligazakon.ua/l_doc2.nsf/link1/T001841.html"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00830C-5F57-4B80-88EC-0E7CAE54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5461</Words>
  <Characters>41080</Characters>
  <Application>Microsoft Office Word</Application>
  <DocSecurity>0</DocSecurity>
  <Lines>342</Lines>
  <Paragraphs>92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46449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Владелец</dc:creator>
  <cp:lastModifiedBy>Шульга Надія</cp:lastModifiedBy>
  <cp:revision>2</cp:revision>
  <cp:lastPrinted>2021-04-16T06:35:00Z</cp:lastPrinted>
  <dcterms:created xsi:type="dcterms:W3CDTF">2022-08-19T06:31:00Z</dcterms:created>
  <dcterms:modified xsi:type="dcterms:W3CDTF">2022-08-19T06:31:00Z</dcterms:modified>
</cp:coreProperties>
</file>